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35CC60" w14:textId="77777777" w:rsidR="00F77A67" w:rsidRPr="001C278B" w:rsidRDefault="00F77A67" w:rsidP="00F77A67">
      <w:pPr>
        <w:jc w:val="center"/>
        <w:rPr>
          <w:rFonts w:ascii="Nunito Sans" w:hAnsi="Nunito Sans" w:cstheme="minorHAnsi"/>
          <w:b/>
          <w:sz w:val="20"/>
        </w:rPr>
      </w:pPr>
      <w:r w:rsidRPr="001C278B">
        <w:rPr>
          <w:rFonts w:ascii="Nunito Sans" w:hAnsi="Nunito Sans" w:cstheme="minorHAnsi"/>
          <w:b/>
          <w:sz w:val="20"/>
        </w:rPr>
        <w:t>TECHNINĖ SPECIFIKACIJA</w:t>
      </w:r>
    </w:p>
    <w:p w14:paraId="16EE787D" w14:textId="327172D6" w:rsidR="00F77A67" w:rsidRPr="001C278B" w:rsidRDefault="00F77A67" w:rsidP="00F77A67">
      <w:pPr>
        <w:jc w:val="center"/>
        <w:rPr>
          <w:rFonts w:ascii="Nunito Sans" w:hAnsi="Nunito Sans" w:cstheme="minorHAnsi"/>
          <w:b/>
          <w:caps/>
          <w:sz w:val="20"/>
        </w:rPr>
      </w:pPr>
      <w:r w:rsidRPr="001C278B">
        <w:rPr>
          <w:rFonts w:ascii="Nunito Sans" w:hAnsi="Nunito Sans" w:cstheme="minorHAnsi"/>
          <w:b/>
          <w:caps/>
          <w:sz w:val="20"/>
        </w:rPr>
        <w:t xml:space="preserve">DRAUDIMO BROKERIO KONSULTACIJŲ </w:t>
      </w:r>
      <w:r w:rsidRPr="001C278B">
        <w:rPr>
          <w:rFonts w:ascii="Nunito Sans" w:hAnsi="Nunito Sans" w:cstheme="minorHAnsi"/>
          <w:b/>
          <w:sz w:val="20"/>
        </w:rPr>
        <w:t>PASLAUGOS</w:t>
      </w:r>
      <w:r w:rsidRPr="001C278B">
        <w:rPr>
          <w:rFonts w:ascii="Nunito Sans" w:eastAsiaTheme="minorHAnsi" w:hAnsi="Nunito Sans" w:cstheme="minorHAnsi"/>
          <w:b/>
          <w:sz w:val="20"/>
          <w:shd w:val="clear" w:color="auto" w:fill="F2F2F2" w:themeFill="background1" w:themeFillShade="F2"/>
        </w:rPr>
        <w:t xml:space="preserve"> </w:t>
      </w:r>
    </w:p>
    <w:p w14:paraId="55910AC8" w14:textId="77777777" w:rsidR="00F77A67" w:rsidRPr="001C278B" w:rsidRDefault="00F77A67" w:rsidP="00F77A67">
      <w:pPr>
        <w:jc w:val="both"/>
        <w:rPr>
          <w:rFonts w:ascii="Nunito Sans" w:hAnsi="Nunito Sans" w:cstheme="minorHAnsi"/>
          <w:b/>
          <w:color w:val="000000" w:themeColor="text1"/>
          <w:sz w:val="20"/>
        </w:rPr>
      </w:pPr>
    </w:p>
    <w:p w14:paraId="38577D6A" w14:textId="2012083C" w:rsidR="00F77A67" w:rsidRPr="00763C53" w:rsidRDefault="00F77A67" w:rsidP="00F77A67">
      <w:pPr>
        <w:pStyle w:val="ListParagraph"/>
        <w:numPr>
          <w:ilvl w:val="1"/>
          <w:numId w:val="3"/>
        </w:numPr>
        <w:tabs>
          <w:tab w:val="left" w:pos="993"/>
        </w:tabs>
        <w:ind w:left="0" w:firstLine="567"/>
        <w:jc w:val="both"/>
        <w:rPr>
          <w:rFonts w:ascii="Nunito Sans" w:hAnsi="Nunito Sans" w:cstheme="minorHAnsi"/>
          <w:bCs/>
          <w:color w:val="000000" w:themeColor="text1"/>
          <w:sz w:val="20"/>
          <w:szCs w:val="20"/>
          <w:lang w:val="lt-LT"/>
        </w:rPr>
      </w:pPr>
      <w:r w:rsidRPr="001C278B">
        <w:rPr>
          <w:rFonts w:ascii="Nunito Sans" w:hAnsi="Nunito Sans" w:cstheme="minorHAnsi"/>
          <w:b/>
          <w:color w:val="000000" w:themeColor="text1"/>
          <w:sz w:val="20"/>
          <w:szCs w:val="20"/>
          <w:lang w:val="lt-LT"/>
        </w:rPr>
        <w:t>Užsakovas</w:t>
      </w:r>
      <w:r w:rsidRPr="001C278B">
        <w:rPr>
          <w:rFonts w:ascii="Nunito Sans" w:hAnsi="Nunito Sans" w:cstheme="minorHAnsi"/>
          <w:i/>
          <w:color w:val="000000" w:themeColor="text1"/>
          <w:sz w:val="20"/>
          <w:szCs w:val="20"/>
          <w:lang w:val="lt-LT"/>
        </w:rPr>
        <w:t xml:space="preserve"> -</w:t>
      </w:r>
      <w:r w:rsidRPr="001C278B">
        <w:rPr>
          <w:rFonts w:ascii="Nunito Sans" w:hAnsi="Nunito Sans" w:cstheme="minorHAnsi"/>
          <w:b/>
          <w:color w:val="000000" w:themeColor="text1"/>
          <w:sz w:val="20"/>
          <w:szCs w:val="20"/>
          <w:lang w:val="lt-LT"/>
        </w:rPr>
        <w:t xml:space="preserve">  </w:t>
      </w:r>
      <w:r w:rsidRPr="001C278B">
        <w:rPr>
          <w:rFonts w:ascii="Nunito Sans" w:hAnsi="Nunito Sans" w:cstheme="minorHAnsi"/>
          <w:bCs/>
          <w:color w:val="000000" w:themeColor="text1"/>
          <w:sz w:val="20"/>
          <w:szCs w:val="20"/>
          <w:lang w:val="lt-LT"/>
        </w:rPr>
        <w:t>EPSO-G įmonių grupės įmonės</w:t>
      </w:r>
      <w:r w:rsidR="005A548E" w:rsidRPr="001C278B">
        <w:rPr>
          <w:rFonts w:ascii="Nunito Sans" w:hAnsi="Nunito Sans" w:cstheme="minorHAnsi"/>
          <w:bCs/>
          <w:color w:val="000000" w:themeColor="text1"/>
          <w:sz w:val="20"/>
          <w:szCs w:val="20"/>
          <w:lang w:val="lt-LT"/>
        </w:rPr>
        <w:t xml:space="preserve"> (toliau – Grupė):</w:t>
      </w:r>
      <w:r w:rsidR="009A20EF" w:rsidRPr="001C278B">
        <w:rPr>
          <w:rFonts w:ascii="Nunito Sans" w:hAnsi="Nunito Sans" w:cstheme="minorHAnsi"/>
          <w:sz w:val="20"/>
          <w:szCs w:val="20"/>
          <w:lang w:val="lt-LT"/>
        </w:rPr>
        <w:t xml:space="preserve"> LITGRID</w:t>
      </w:r>
      <w:r w:rsidRPr="001C278B">
        <w:rPr>
          <w:rFonts w:ascii="Nunito Sans" w:hAnsi="Nunito Sans" w:cstheme="minorHAnsi"/>
          <w:sz w:val="20"/>
          <w:szCs w:val="20"/>
          <w:lang w:val="lt-LT"/>
        </w:rPr>
        <w:t xml:space="preserve"> AB, AB „</w:t>
      </w:r>
      <w:r w:rsidRPr="001C278B">
        <w:rPr>
          <w:rFonts w:ascii="Nunito Sans" w:hAnsi="Nunito Sans" w:cstheme="minorHAnsi"/>
          <w:bCs/>
          <w:color w:val="000000" w:themeColor="text1"/>
          <w:sz w:val="20"/>
          <w:szCs w:val="20"/>
          <w:lang w:val="lt-LT"/>
        </w:rPr>
        <w:t>Amber Grid“, UAB „EPSO-</w:t>
      </w:r>
      <w:r w:rsidRPr="00BC4028">
        <w:rPr>
          <w:rFonts w:ascii="Nunito Sans" w:hAnsi="Nunito Sans" w:cstheme="minorHAnsi"/>
          <w:bCs/>
          <w:color w:val="000000" w:themeColor="text1"/>
          <w:sz w:val="20"/>
          <w:szCs w:val="20"/>
          <w:lang w:val="lt-LT"/>
        </w:rPr>
        <w:t xml:space="preserve">G”, UAB </w:t>
      </w:r>
      <w:r w:rsidRPr="00763C53">
        <w:rPr>
          <w:rFonts w:ascii="Nunito Sans" w:hAnsi="Nunito Sans" w:cstheme="minorHAnsi"/>
          <w:bCs/>
          <w:color w:val="000000" w:themeColor="text1"/>
          <w:sz w:val="20"/>
          <w:szCs w:val="20"/>
          <w:lang w:val="lt-LT"/>
        </w:rPr>
        <w:t>„T</w:t>
      </w:r>
      <w:r w:rsidR="005A548E" w:rsidRPr="00763C53">
        <w:rPr>
          <w:rFonts w:ascii="Nunito Sans" w:hAnsi="Nunito Sans" w:cstheme="minorHAnsi"/>
          <w:bCs/>
          <w:color w:val="000000" w:themeColor="text1"/>
          <w:sz w:val="20"/>
          <w:szCs w:val="20"/>
          <w:lang w:val="lt-LT"/>
        </w:rPr>
        <w:t>etas</w:t>
      </w:r>
      <w:r w:rsidRPr="00763C53">
        <w:rPr>
          <w:rFonts w:ascii="Nunito Sans" w:hAnsi="Nunito Sans" w:cstheme="minorHAnsi"/>
          <w:bCs/>
          <w:color w:val="000000" w:themeColor="text1"/>
          <w:sz w:val="20"/>
          <w:szCs w:val="20"/>
          <w:lang w:val="lt-LT"/>
        </w:rPr>
        <w:t>”, UAB „B</w:t>
      </w:r>
      <w:r w:rsidR="005A548E" w:rsidRPr="00763C53">
        <w:rPr>
          <w:rFonts w:ascii="Nunito Sans" w:hAnsi="Nunito Sans" w:cstheme="minorHAnsi"/>
          <w:bCs/>
          <w:color w:val="000000" w:themeColor="text1"/>
          <w:sz w:val="20"/>
          <w:szCs w:val="20"/>
          <w:lang w:val="lt-LT"/>
        </w:rPr>
        <w:t>altpool</w:t>
      </w:r>
      <w:r w:rsidRPr="00763C53">
        <w:rPr>
          <w:rFonts w:ascii="Nunito Sans" w:hAnsi="Nunito Sans" w:cstheme="minorHAnsi"/>
          <w:bCs/>
          <w:color w:val="000000" w:themeColor="text1"/>
          <w:sz w:val="20"/>
          <w:szCs w:val="20"/>
          <w:lang w:val="lt-LT"/>
        </w:rPr>
        <w:t>”, UAB „Energy cells”)</w:t>
      </w:r>
      <w:r w:rsidR="00DE4611" w:rsidRPr="00763C53">
        <w:rPr>
          <w:rFonts w:ascii="Nunito Sans" w:hAnsi="Nunito Sans" w:cstheme="minorHAnsi"/>
          <w:bCs/>
          <w:color w:val="000000" w:themeColor="text1"/>
          <w:sz w:val="20"/>
          <w:szCs w:val="20"/>
          <w:lang w:val="lt-LT"/>
        </w:rPr>
        <w:t xml:space="preserve">, UAB </w:t>
      </w:r>
      <w:r w:rsidR="00DE4611" w:rsidRPr="00763C53">
        <w:rPr>
          <w:rFonts w:ascii="Nunito Sans" w:hAnsi="Nunito Sans" w:cstheme="minorHAnsi"/>
          <w:sz w:val="20"/>
          <w:szCs w:val="20"/>
          <w:lang w:val="lt-LT"/>
        </w:rPr>
        <w:t>„</w:t>
      </w:r>
      <w:r w:rsidR="00DE4611" w:rsidRPr="00763C53">
        <w:rPr>
          <w:rFonts w:ascii="Nunito Sans" w:hAnsi="Nunito Sans" w:cstheme="minorHAnsi"/>
          <w:bCs/>
          <w:color w:val="000000" w:themeColor="text1"/>
          <w:sz w:val="20"/>
          <w:szCs w:val="20"/>
          <w:lang w:val="lt-LT"/>
        </w:rPr>
        <w:t>EPSO-G Invest“</w:t>
      </w:r>
      <w:r w:rsidR="005A548E" w:rsidRPr="00763C53">
        <w:rPr>
          <w:rFonts w:ascii="Nunito Sans" w:hAnsi="Nunito Sans" w:cstheme="minorHAnsi"/>
          <w:bCs/>
          <w:color w:val="000000" w:themeColor="text1"/>
          <w:sz w:val="20"/>
          <w:szCs w:val="20"/>
          <w:lang w:val="lt-LT"/>
        </w:rPr>
        <w:t xml:space="preserve"> ir kiti Grupei priklausantys juridiniai asmenys,</w:t>
      </w:r>
      <w:r w:rsidR="001B673C" w:rsidRPr="00763C53">
        <w:rPr>
          <w:rFonts w:ascii="Nunito Sans" w:hAnsi="Nunito Sans" w:cstheme="minorHAnsi"/>
          <w:bCs/>
          <w:color w:val="000000" w:themeColor="text1"/>
          <w:sz w:val="20"/>
          <w:szCs w:val="20"/>
          <w:lang w:val="lt-LT"/>
        </w:rPr>
        <w:t xml:space="preserve"> o taip pat juridiniai asmenys,</w:t>
      </w:r>
      <w:r w:rsidR="005A548E" w:rsidRPr="00763C53">
        <w:rPr>
          <w:rFonts w:ascii="Nunito Sans" w:hAnsi="Nunito Sans" w:cstheme="minorHAnsi"/>
          <w:bCs/>
          <w:color w:val="000000" w:themeColor="text1"/>
          <w:sz w:val="20"/>
          <w:szCs w:val="20"/>
          <w:lang w:val="lt-LT"/>
        </w:rPr>
        <w:t xml:space="preserve"> kuriuos UAB „</w:t>
      </w:r>
      <w:r w:rsidR="001D19F8" w:rsidRPr="00763C53">
        <w:rPr>
          <w:rFonts w:ascii="Nunito Sans" w:hAnsi="Nunito Sans" w:cstheme="minorHAnsi"/>
          <w:bCs/>
          <w:color w:val="000000" w:themeColor="text1"/>
          <w:sz w:val="20"/>
          <w:szCs w:val="20"/>
          <w:lang w:val="lt-LT"/>
        </w:rPr>
        <w:t>EPSO-G</w:t>
      </w:r>
      <w:r w:rsidR="005A548E" w:rsidRPr="00763C53">
        <w:rPr>
          <w:rFonts w:ascii="Nunito Sans" w:hAnsi="Nunito Sans" w:cstheme="minorHAnsi"/>
          <w:bCs/>
          <w:color w:val="000000" w:themeColor="text1"/>
          <w:sz w:val="20"/>
          <w:szCs w:val="20"/>
          <w:lang w:val="lt-LT"/>
        </w:rPr>
        <w:t>“ tiesiogiai ar netiesiogiai (per bet kurį kitą vieną ar daugiau jai priklausančių juridinių asmenų) įsigytų, įsteigtų, reorganizuotų (bet kokiu būdu) ateityje.</w:t>
      </w:r>
    </w:p>
    <w:p w14:paraId="0F730E6C" w14:textId="6CE39F4E" w:rsidR="00F77A67" w:rsidRPr="00763C53" w:rsidRDefault="00F77A67" w:rsidP="00F77A67">
      <w:pPr>
        <w:pStyle w:val="ListParagraph"/>
        <w:numPr>
          <w:ilvl w:val="1"/>
          <w:numId w:val="3"/>
        </w:numPr>
        <w:tabs>
          <w:tab w:val="left" w:pos="993"/>
        </w:tabs>
        <w:ind w:left="0" w:firstLine="567"/>
        <w:jc w:val="both"/>
        <w:rPr>
          <w:rFonts w:ascii="Nunito Sans" w:hAnsi="Nunito Sans" w:cstheme="minorHAnsi"/>
          <w:bCs/>
          <w:color w:val="000000" w:themeColor="text1"/>
          <w:sz w:val="20"/>
          <w:szCs w:val="20"/>
          <w:lang w:val="lt-LT"/>
        </w:rPr>
      </w:pPr>
      <w:r w:rsidRPr="00763C53">
        <w:rPr>
          <w:rFonts w:ascii="Nunito Sans" w:hAnsi="Nunito Sans" w:cstheme="minorHAnsi"/>
          <w:b/>
          <w:sz w:val="20"/>
          <w:szCs w:val="20"/>
          <w:lang w:val="lt-LT"/>
        </w:rPr>
        <w:t>Įgaliot</w:t>
      </w:r>
      <w:r w:rsidR="0042636C" w:rsidRPr="00763C53">
        <w:rPr>
          <w:rFonts w:ascii="Nunito Sans" w:hAnsi="Nunito Sans" w:cstheme="minorHAnsi"/>
          <w:b/>
          <w:sz w:val="20"/>
          <w:szCs w:val="20"/>
          <w:lang w:val="lt-LT"/>
        </w:rPr>
        <w:t>oji perkančioji organizacija</w:t>
      </w:r>
      <w:r w:rsidRPr="00763C53">
        <w:rPr>
          <w:rFonts w:ascii="Nunito Sans" w:hAnsi="Nunito Sans" w:cstheme="minorHAnsi"/>
          <w:sz w:val="20"/>
          <w:szCs w:val="20"/>
          <w:lang w:val="lt-LT"/>
        </w:rPr>
        <w:t xml:space="preserve"> − </w:t>
      </w:r>
      <w:r w:rsidR="005A548E" w:rsidRPr="00763C53">
        <w:rPr>
          <w:rFonts w:ascii="Nunito Sans" w:hAnsi="Nunito Sans" w:cstheme="minorHAnsi"/>
          <w:sz w:val="20"/>
          <w:szCs w:val="20"/>
          <w:lang w:val="lt-LT"/>
        </w:rPr>
        <w:t>U</w:t>
      </w:r>
      <w:r w:rsidRPr="00763C53">
        <w:rPr>
          <w:rFonts w:ascii="Nunito Sans" w:hAnsi="Nunito Sans" w:cstheme="minorHAnsi"/>
          <w:sz w:val="20"/>
          <w:szCs w:val="20"/>
          <w:lang w:val="lt-LT"/>
        </w:rPr>
        <w:t>AB „</w:t>
      </w:r>
      <w:r w:rsidR="005A548E" w:rsidRPr="00763C53">
        <w:rPr>
          <w:rFonts w:ascii="Nunito Sans" w:hAnsi="Nunito Sans" w:cstheme="minorHAnsi"/>
          <w:sz w:val="20"/>
          <w:szCs w:val="20"/>
          <w:lang w:val="lt-LT"/>
        </w:rPr>
        <w:t>EPSO-G”</w:t>
      </w:r>
      <w:r w:rsidRPr="00763C53">
        <w:rPr>
          <w:rFonts w:ascii="Nunito Sans" w:hAnsi="Nunito Sans" w:cstheme="minorHAnsi"/>
          <w:sz w:val="20"/>
          <w:szCs w:val="20"/>
          <w:lang w:val="lt-LT"/>
        </w:rPr>
        <w:t>.</w:t>
      </w:r>
    </w:p>
    <w:p w14:paraId="4BFD0094" w14:textId="3889BDAF" w:rsidR="00F77A67" w:rsidRPr="00763C53" w:rsidRDefault="00F77A67" w:rsidP="00F77A67">
      <w:pPr>
        <w:pStyle w:val="ListParagraph"/>
        <w:numPr>
          <w:ilvl w:val="1"/>
          <w:numId w:val="3"/>
        </w:numPr>
        <w:tabs>
          <w:tab w:val="left" w:pos="993"/>
        </w:tabs>
        <w:ind w:left="0" w:firstLine="567"/>
        <w:jc w:val="both"/>
        <w:rPr>
          <w:rFonts w:ascii="Nunito Sans" w:hAnsi="Nunito Sans" w:cstheme="minorHAnsi"/>
          <w:bCs/>
          <w:color w:val="000000" w:themeColor="text1"/>
          <w:sz w:val="20"/>
          <w:szCs w:val="20"/>
          <w:lang w:val="lt-LT"/>
        </w:rPr>
      </w:pPr>
      <w:r w:rsidRPr="00763C53">
        <w:rPr>
          <w:rFonts w:ascii="Nunito Sans" w:hAnsi="Nunito Sans" w:cstheme="minorHAnsi"/>
          <w:b/>
          <w:bCs/>
          <w:sz w:val="20"/>
          <w:szCs w:val="20"/>
          <w:lang w:val="lt-LT"/>
        </w:rPr>
        <w:t>Įgalio</w:t>
      </w:r>
      <w:r w:rsidR="0042636C" w:rsidRPr="00763C53">
        <w:rPr>
          <w:rFonts w:ascii="Nunito Sans" w:hAnsi="Nunito Sans" w:cstheme="minorHAnsi"/>
          <w:b/>
          <w:bCs/>
          <w:sz w:val="20"/>
          <w:szCs w:val="20"/>
          <w:lang w:val="lt-LT"/>
        </w:rPr>
        <w:t xml:space="preserve">ję </w:t>
      </w:r>
      <w:r w:rsidRPr="00763C53">
        <w:rPr>
          <w:rFonts w:ascii="Nunito Sans" w:hAnsi="Nunito Sans" w:cstheme="minorHAnsi"/>
          <w:b/>
          <w:bCs/>
          <w:sz w:val="20"/>
          <w:szCs w:val="20"/>
          <w:lang w:val="lt-LT"/>
        </w:rPr>
        <w:t>perkant</w:t>
      </w:r>
      <w:r w:rsidR="005A548E" w:rsidRPr="00763C53">
        <w:rPr>
          <w:rFonts w:ascii="Nunito Sans" w:hAnsi="Nunito Sans" w:cstheme="minorHAnsi"/>
          <w:b/>
          <w:bCs/>
          <w:sz w:val="20"/>
          <w:szCs w:val="20"/>
          <w:lang w:val="lt-LT"/>
        </w:rPr>
        <w:t>ieji</w:t>
      </w:r>
      <w:r w:rsidRPr="00763C53">
        <w:rPr>
          <w:rFonts w:ascii="Nunito Sans" w:hAnsi="Nunito Sans" w:cstheme="minorHAnsi"/>
          <w:b/>
          <w:bCs/>
          <w:sz w:val="20"/>
          <w:szCs w:val="20"/>
          <w:lang w:val="lt-LT"/>
        </w:rPr>
        <w:t xml:space="preserve"> subjekta</w:t>
      </w:r>
      <w:r w:rsidR="005A548E" w:rsidRPr="00763C53">
        <w:rPr>
          <w:rFonts w:ascii="Nunito Sans" w:hAnsi="Nunito Sans" w:cstheme="minorHAnsi"/>
          <w:b/>
          <w:bCs/>
          <w:sz w:val="20"/>
          <w:szCs w:val="20"/>
          <w:lang w:val="lt-LT"/>
        </w:rPr>
        <w:t>i</w:t>
      </w:r>
      <w:r w:rsidRPr="00763C53">
        <w:rPr>
          <w:rFonts w:ascii="Nunito Sans" w:hAnsi="Nunito Sans" w:cstheme="minorHAnsi"/>
          <w:b/>
          <w:bCs/>
          <w:sz w:val="20"/>
          <w:szCs w:val="20"/>
          <w:lang w:val="lt-LT"/>
        </w:rPr>
        <w:t xml:space="preserve"> </w:t>
      </w:r>
      <w:r w:rsidRPr="00763C53">
        <w:rPr>
          <w:rFonts w:ascii="Nunito Sans" w:hAnsi="Nunito Sans" w:cstheme="minorHAnsi"/>
          <w:bCs/>
          <w:sz w:val="20"/>
          <w:szCs w:val="20"/>
          <w:lang w:val="lt-LT"/>
        </w:rPr>
        <w:t>-</w:t>
      </w:r>
      <w:r w:rsidRPr="00763C53">
        <w:rPr>
          <w:rFonts w:ascii="Nunito Sans" w:hAnsi="Nunito Sans" w:cstheme="minorHAnsi"/>
          <w:b/>
          <w:bCs/>
          <w:sz w:val="20"/>
          <w:szCs w:val="20"/>
          <w:lang w:val="lt-LT"/>
        </w:rPr>
        <w:t xml:space="preserve"> </w:t>
      </w:r>
      <w:r w:rsidR="009A20EF" w:rsidRPr="00763C53">
        <w:rPr>
          <w:rFonts w:ascii="Nunito Sans" w:hAnsi="Nunito Sans" w:cstheme="minorHAnsi"/>
          <w:sz w:val="20"/>
          <w:szCs w:val="20"/>
          <w:lang w:val="lt-LT"/>
        </w:rPr>
        <w:t>LITGRID</w:t>
      </w:r>
      <w:r w:rsidR="005A548E" w:rsidRPr="00763C53">
        <w:rPr>
          <w:rFonts w:ascii="Nunito Sans" w:hAnsi="Nunito Sans" w:cstheme="minorHAnsi"/>
          <w:sz w:val="20"/>
          <w:szCs w:val="20"/>
          <w:lang w:val="lt-LT"/>
        </w:rPr>
        <w:t xml:space="preserve"> AB, AB „Amber Grid“, UAB „Tetas”, UAB „Baltpool”, UAB „Energy cells”</w:t>
      </w:r>
      <w:r w:rsidR="00DE4611" w:rsidRPr="00763C53">
        <w:rPr>
          <w:rFonts w:ascii="Nunito Sans" w:hAnsi="Nunito Sans" w:cstheme="minorHAnsi"/>
          <w:sz w:val="20"/>
          <w:szCs w:val="20"/>
          <w:lang w:val="lt-LT"/>
        </w:rPr>
        <w:t xml:space="preserve">, </w:t>
      </w:r>
      <w:r w:rsidR="00DE4611" w:rsidRPr="00763C53">
        <w:rPr>
          <w:rFonts w:ascii="Nunito Sans" w:hAnsi="Nunito Sans" w:cstheme="minorHAnsi"/>
          <w:bCs/>
          <w:color w:val="000000" w:themeColor="text1"/>
          <w:sz w:val="20"/>
          <w:szCs w:val="20"/>
          <w:lang w:val="lt-LT"/>
        </w:rPr>
        <w:t xml:space="preserve">UAB </w:t>
      </w:r>
      <w:r w:rsidR="00DE4611" w:rsidRPr="00763C53">
        <w:rPr>
          <w:rFonts w:ascii="Nunito Sans" w:hAnsi="Nunito Sans" w:cstheme="minorHAnsi"/>
          <w:sz w:val="20"/>
          <w:szCs w:val="20"/>
          <w:lang w:val="lt-LT"/>
        </w:rPr>
        <w:t>„</w:t>
      </w:r>
      <w:r w:rsidR="00DE4611" w:rsidRPr="00763C53">
        <w:rPr>
          <w:rFonts w:ascii="Nunito Sans" w:hAnsi="Nunito Sans" w:cstheme="minorHAnsi"/>
          <w:bCs/>
          <w:color w:val="000000" w:themeColor="text1"/>
          <w:sz w:val="20"/>
          <w:szCs w:val="20"/>
          <w:lang w:val="lt-LT"/>
        </w:rPr>
        <w:t>EPSO-G Invest“</w:t>
      </w:r>
      <w:r w:rsidR="005A548E" w:rsidRPr="00763C53">
        <w:rPr>
          <w:rFonts w:ascii="Nunito Sans" w:hAnsi="Nunito Sans" w:cstheme="minorHAnsi"/>
          <w:sz w:val="20"/>
          <w:szCs w:val="20"/>
          <w:lang w:val="lt-LT"/>
        </w:rPr>
        <w:t>.</w:t>
      </w:r>
    </w:p>
    <w:p w14:paraId="440C0236" w14:textId="77777777" w:rsidR="00F77A67" w:rsidRPr="001C278B" w:rsidRDefault="00F77A67" w:rsidP="00F77A67">
      <w:pPr>
        <w:pStyle w:val="ListParagraph"/>
        <w:numPr>
          <w:ilvl w:val="1"/>
          <w:numId w:val="3"/>
        </w:numPr>
        <w:tabs>
          <w:tab w:val="left" w:pos="993"/>
        </w:tabs>
        <w:ind w:left="0" w:firstLine="567"/>
        <w:jc w:val="both"/>
        <w:rPr>
          <w:rFonts w:ascii="Nunito Sans" w:hAnsi="Nunito Sans" w:cstheme="minorHAnsi"/>
          <w:bCs/>
          <w:color w:val="000000" w:themeColor="text1"/>
          <w:sz w:val="20"/>
          <w:szCs w:val="20"/>
          <w:lang w:val="lt-LT"/>
        </w:rPr>
      </w:pPr>
      <w:r w:rsidRPr="001C278B">
        <w:rPr>
          <w:rFonts w:ascii="Nunito Sans" w:hAnsi="Nunito Sans" w:cstheme="minorHAnsi"/>
          <w:b/>
          <w:sz w:val="20"/>
          <w:szCs w:val="20"/>
          <w:lang w:val="lt-LT"/>
        </w:rPr>
        <w:t>Tiekėjas</w:t>
      </w:r>
      <w:r w:rsidRPr="001C278B">
        <w:rPr>
          <w:rFonts w:ascii="Nunito Sans" w:hAnsi="Nunito Sans" w:cstheme="minorHAnsi"/>
          <w:sz w:val="20"/>
          <w:szCs w:val="20"/>
          <w:lang w:val="lt-LT"/>
        </w:rPr>
        <w:t xml:space="preserve"> – ūkio subjektas teikiantis Paslaugas.</w:t>
      </w:r>
    </w:p>
    <w:p w14:paraId="45C3994C" w14:textId="69FD7642" w:rsidR="00903FBC" w:rsidRPr="00223D8A" w:rsidRDefault="00F77A67" w:rsidP="00F77A67">
      <w:pPr>
        <w:pStyle w:val="ListParagraph"/>
        <w:numPr>
          <w:ilvl w:val="1"/>
          <w:numId w:val="3"/>
        </w:numPr>
        <w:tabs>
          <w:tab w:val="left" w:pos="993"/>
        </w:tabs>
        <w:ind w:left="0" w:firstLine="567"/>
        <w:jc w:val="both"/>
        <w:rPr>
          <w:rFonts w:ascii="Nunito Sans" w:hAnsi="Nunito Sans" w:cstheme="minorHAnsi"/>
          <w:bCs/>
          <w:color w:val="000000" w:themeColor="text1"/>
          <w:sz w:val="20"/>
          <w:szCs w:val="20"/>
          <w:lang w:val="lt-LT"/>
        </w:rPr>
      </w:pPr>
      <w:r w:rsidRPr="001C278B">
        <w:rPr>
          <w:rFonts w:ascii="Nunito Sans" w:hAnsi="Nunito Sans" w:cstheme="minorHAnsi"/>
          <w:b/>
          <w:color w:val="000000" w:themeColor="text1"/>
          <w:sz w:val="20"/>
          <w:szCs w:val="20"/>
          <w:lang w:val="lt-LT"/>
        </w:rPr>
        <w:t>Pirkimo objektas</w:t>
      </w:r>
      <w:r w:rsidRPr="001C278B">
        <w:rPr>
          <w:rFonts w:ascii="Nunito Sans" w:hAnsi="Nunito Sans" w:cstheme="minorHAnsi"/>
          <w:color w:val="000000" w:themeColor="text1"/>
          <w:sz w:val="20"/>
          <w:szCs w:val="20"/>
          <w:lang w:val="lt-LT"/>
        </w:rPr>
        <w:t xml:space="preserve"> – </w:t>
      </w:r>
      <w:r w:rsidRPr="001C278B">
        <w:rPr>
          <w:rFonts w:ascii="Nunito Sans" w:hAnsi="Nunito Sans" w:cstheme="minorHAnsi"/>
          <w:sz w:val="20"/>
          <w:szCs w:val="20"/>
          <w:lang w:val="lt-LT"/>
        </w:rPr>
        <w:t xml:space="preserve">Draudimo brokerio paslaugos, </w:t>
      </w:r>
      <w:r w:rsidR="00903FBC" w:rsidRPr="001C278B">
        <w:rPr>
          <w:rFonts w:ascii="Nunito Sans" w:hAnsi="Nunito Sans" w:cstheme="minorHAnsi"/>
          <w:sz w:val="20"/>
          <w:szCs w:val="20"/>
          <w:lang w:val="lt-LT"/>
        </w:rPr>
        <w:t>susijusios su Perkančiojo subjekto</w:t>
      </w:r>
      <w:r w:rsidR="0042636C" w:rsidRPr="001C278B">
        <w:rPr>
          <w:rFonts w:ascii="Nunito Sans" w:hAnsi="Nunito Sans" w:cstheme="minorHAnsi"/>
          <w:sz w:val="20"/>
          <w:szCs w:val="20"/>
          <w:lang w:val="lt-LT"/>
        </w:rPr>
        <w:t xml:space="preserve"> ir Perkančiųjų organizacijų</w:t>
      </w:r>
      <w:r w:rsidR="00903FBC" w:rsidRPr="001C278B">
        <w:rPr>
          <w:rFonts w:ascii="Nunito Sans" w:hAnsi="Nunito Sans" w:cstheme="minorHAnsi"/>
          <w:sz w:val="20"/>
          <w:szCs w:val="20"/>
          <w:lang w:val="lt-LT"/>
        </w:rPr>
        <w:t xml:space="preserve"> rizikų jo veikloje nustatymu bei įvertinimu, konsultavimu ir tarpininkavimu sudarant draudimo sutartis su Draudimo bendrovėmis, jas administruojant, administruojant žalas, konsultacijomis draudimo klausimais (toliau – Paslaugos). </w:t>
      </w:r>
    </w:p>
    <w:p w14:paraId="44C757FB" w14:textId="22C452CD" w:rsidR="008A6296" w:rsidRPr="001C278B" w:rsidRDefault="008A6296" w:rsidP="008A6296">
      <w:pPr>
        <w:pStyle w:val="ListParagraph"/>
        <w:numPr>
          <w:ilvl w:val="1"/>
          <w:numId w:val="3"/>
        </w:numPr>
        <w:tabs>
          <w:tab w:val="left" w:pos="993"/>
        </w:tabs>
        <w:ind w:left="0" w:firstLine="567"/>
        <w:jc w:val="both"/>
        <w:rPr>
          <w:rFonts w:ascii="Nunito Sans" w:hAnsi="Nunito Sans" w:cstheme="minorHAnsi"/>
          <w:sz w:val="20"/>
          <w:szCs w:val="20"/>
          <w:lang w:val="lt-LT"/>
        </w:rPr>
      </w:pPr>
      <w:r w:rsidRPr="001C278B">
        <w:rPr>
          <w:rFonts w:ascii="Nunito Sans" w:hAnsi="Nunito Sans" w:cstheme="minorHAnsi"/>
          <w:sz w:val="20"/>
          <w:szCs w:val="20"/>
          <w:lang w:val="lt-LT"/>
        </w:rPr>
        <w:t>Visi su paslaugų teikimu susiję dokumentai ir / ar gauta informacija yra perduodama elektroninėmis priemonėmis.</w:t>
      </w:r>
    </w:p>
    <w:p w14:paraId="54BB2C72" w14:textId="70FBF272" w:rsidR="00F77A67" w:rsidRPr="001C278B" w:rsidRDefault="00F77A67" w:rsidP="00F77A67">
      <w:pPr>
        <w:pStyle w:val="ListParagraph"/>
        <w:numPr>
          <w:ilvl w:val="1"/>
          <w:numId w:val="3"/>
        </w:numPr>
        <w:tabs>
          <w:tab w:val="left" w:pos="993"/>
        </w:tabs>
        <w:ind w:left="0" w:firstLine="567"/>
        <w:jc w:val="both"/>
        <w:rPr>
          <w:rFonts w:ascii="Nunito Sans" w:hAnsi="Nunito Sans" w:cstheme="minorHAnsi"/>
          <w:bCs/>
          <w:color w:val="000000" w:themeColor="text1"/>
          <w:sz w:val="20"/>
          <w:szCs w:val="20"/>
          <w:lang w:val="lt-LT"/>
        </w:rPr>
      </w:pPr>
      <w:r w:rsidRPr="001C278B">
        <w:rPr>
          <w:rFonts w:ascii="Nunito Sans" w:hAnsi="Nunito Sans" w:cstheme="minorHAnsi"/>
          <w:b/>
          <w:color w:val="000000" w:themeColor="text1"/>
          <w:sz w:val="20"/>
          <w:szCs w:val="20"/>
          <w:lang w:val="lt-LT"/>
        </w:rPr>
        <w:t>Bendrieji reikalavimai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90"/>
        <w:gridCol w:w="7416"/>
      </w:tblGrid>
      <w:tr w:rsidR="00F77A67" w:rsidRPr="001C278B" w14:paraId="327F8AA4" w14:textId="77777777" w:rsidTr="00A2557F">
        <w:tc>
          <w:tcPr>
            <w:tcW w:w="15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A4EB08" w14:textId="77777777" w:rsidR="00F77A67" w:rsidRPr="001C278B" w:rsidRDefault="00F77A67" w:rsidP="00C260FD">
            <w:pPr>
              <w:rPr>
                <w:rFonts w:ascii="Nunito Sans" w:hAnsi="Nunito Sans" w:cstheme="minorHAnsi"/>
                <w:sz w:val="20"/>
              </w:rPr>
            </w:pPr>
            <w:r w:rsidRPr="001C278B">
              <w:rPr>
                <w:rFonts w:ascii="Nunito Sans" w:hAnsi="Nunito Sans" w:cstheme="minorHAnsi"/>
                <w:sz w:val="20"/>
              </w:rPr>
              <w:t>Pirkimo objektas</w:t>
            </w:r>
          </w:p>
        </w:tc>
        <w:tc>
          <w:tcPr>
            <w:tcW w:w="74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D94EAC" w14:textId="77777777" w:rsidR="00F77A67" w:rsidRPr="001C278B" w:rsidRDefault="00F77A67" w:rsidP="00C260FD">
            <w:pPr>
              <w:tabs>
                <w:tab w:val="left" w:pos="567"/>
              </w:tabs>
              <w:jc w:val="both"/>
              <w:rPr>
                <w:rFonts w:ascii="Nunito Sans" w:hAnsi="Nunito Sans" w:cstheme="minorHAnsi"/>
                <w:sz w:val="20"/>
              </w:rPr>
            </w:pPr>
            <w:r w:rsidRPr="001C278B">
              <w:rPr>
                <w:rFonts w:ascii="Nunito Sans" w:hAnsi="Nunito Sans" w:cstheme="minorHAnsi"/>
                <w:sz w:val="20"/>
              </w:rPr>
              <w:t>Draudimo brokerių paslaugos apima:</w:t>
            </w:r>
          </w:p>
          <w:p w14:paraId="683780CF" w14:textId="77777777" w:rsidR="00706D6D" w:rsidRPr="001C278B" w:rsidRDefault="00706D6D" w:rsidP="00706D6D">
            <w:pPr>
              <w:pStyle w:val="ListParagraph"/>
              <w:numPr>
                <w:ilvl w:val="2"/>
                <w:numId w:val="4"/>
              </w:numPr>
              <w:spacing w:after="0" w:line="240" w:lineRule="auto"/>
              <w:jc w:val="both"/>
              <w:rPr>
                <w:rFonts w:ascii="Nunito Sans" w:hAnsi="Nunito Sans"/>
                <w:sz w:val="20"/>
                <w:szCs w:val="20"/>
                <w:lang w:val="lt-LT"/>
              </w:rPr>
            </w:pPr>
            <w:r w:rsidRPr="001C278B">
              <w:rPr>
                <w:rFonts w:ascii="Nunito Sans" w:hAnsi="Nunito Sans"/>
                <w:sz w:val="20"/>
                <w:szCs w:val="20"/>
                <w:lang w:val="lt-LT"/>
              </w:rPr>
              <w:t>Žodinių ir rašytinių konsultacijų visais su draudimu susijusiais klausimais teikimą;</w:t>
            </w:r>
          </w:p>
          <w:p w14:paraId="345565A2" w14:textId="23FF6909" w:rsidR="00706D6D" w:rsidRPr="001C278B" w:rsidRDefault="00406C2B" w:rsidP="00706D6D">
            <w:pPr>
              <w:pStyle w:val="ListParagraph"/>
              <w:numPr>
                <w:ilvl w:val="2"/>
                <w:numId w:val="4"/>
              </w:numPr>
              <w:spacing w:after="120" w:line="240" w:lineRule="auto"/>
              <w:jc w:val="both"/>
              <w:rPr>
                <w:rFonts w:ascii="Nunito Sans" w:hAnsi="Nunito Sans"/>
                <w:sz w:val="20"/>
                <w:szCs w:val="20"/>
                <w:lang w:val="lt-LT" w:eastAsia="lt-LT"/>
              </w:rPr>
            </w:pPr>
            <w:bookmarkStart w:id="0" w:name="_Ref21331018"/>
            <w:r w:rsidRPr="001C278B">
              <w:rPr>
                <w:rFonts w:ascii="Nunito Sans" w:hAnsi="Nunito Sans"/>
                <w:sz w:val="20"/>
                <w:szCs w:val="20"/>
                <w:lang w:val="lt-LT"/>
              </w:rPr>
              <w:t>Žodines ir rašytines konsultacijas apie e</w:t>
            </w:r>
            <w:r w:rsidR="00706D6D" w:rsidRPr="001C278B">
              <w:rPr>
                <w:rFonts w:ascii="Nunito Sans" w:hAnsi="Nunito Sans"/>
                <w:sz w:val="20"/>
                <w:szCs w:val="20"/>
                <w:lang w:val="lt-LT"/>
              </w:rPr>
              <w:t>sam</w:t>
            </w:r>
            <w:r w:rsidRPr="001C278B">
              <w:rPr>
                <w:rFonts w:ascii="Nunito Sans" w:hAnsi="Nunito Sans"/>
                <w:sz w:val="20"/>
                <w:szCs w:val="20"/>
                <w:lang w:val="lt-LT"/>
              </w:rPr>
              <w:t>as</w:t>
            </w:r>
            <w:r w:rsidR="00706D6D" w:rsidRPr="001C278B">
              <w:rPr>
                <w:rFonts w:ascii="Nunito Sans" w:hAnsi="Nunito Sans"/>
                <w:sz w:val="20"/>
                <w:szCs w:val="20"/>
                <w:lang w:val="lt-LT"/>
              </w:rPr>
              <w:t xml:space="preserve"> Perkančiojo subjekto</w:t>
            </w:r>
            <w:r w:rsidR="0042636C" w:rsidRPr="001C278B">
              <w:rPr>
                <w:rFonts w:ascii="Nunito Sans" w:hAnsi="Nunito Sans"/>
                <w:sz w:val="20"/>
                <w:szCs w:val="20"/>
                <w:lang w:val="lt-LT"/>
              </w:rPr>
              <w:t xml:space="preserve"> ir Perkančiosios organizacijos</w:t>
            </w:r>
            <w:r w:rsidR="00706D6D" w:rsidRPr="001C278B">
              <w:rPr>
                <w:rFonts w:ascii="Nunito Sans" w:hAnsi="Nunito Sans"/>
                <w:sz w:val="20"/>
                <w:szCs w:val="20"/>
                <w:lang w:val="lt-LT"/>
              </w:rPr>
              <w:t xml:space="preserve"> pateikt</w:t>
            </w:r>
            <w:r w:rsidRPr="001C278B">
              <w:rPr>
                <w:rFonts w:ascii="Nunito Sans" w:hAnsi="Nunito Sans"/>
                <w:sz w:val="20"/>
                <w:szCs w:val="20"/>
                <w:lang w:val="lt-LT"/>
              </w:rPr>
              <w:t>as</w:t>
            </w:r>
            <w:r w:rsidR="00706D6D" w:rsidRPr="001C278B">
              <w:rPr>
                <w:rFonts w:ascii="Nunito Sans" w:hAnsi="Nunito Sans"/>
                <w:sz w:val="20"/>
                <w:szCs w:val="20"/>
                <w:lang w:val="lt-LT"/>
              </w:rPr>
              <w:t xml:space="preserve"> draudimo sutar</w:t>
            </w:r>
            <w:r w:rsidRPr="001C278B">
              <w:rPr>
                <w:rFonts w:ascii="Nunito Sans" w:hAnsi="Nunito Sans"/>
                <w:sz w:val="20"/>
                <w:szCs w:val="20"/>
                <w:lang w:val="lt-LT"/>
              </w:rPr>
              <w:t>tis</w:t>
            </w:r>
            <w:r w:rsidR="00706D6D" w:rsidRPr="001C278B">
              <w:rPr>
                <w:rFonts w:ascii="Nunito Sans" w:hAnsi="Nunito Sans"/>
                <w:sz w:val="20"/>
                <w:szCs w:val="20"/>
                <w:lang w:val="lt-LT"/>
              </w:rPr>
              <w:t xml:space="preserve"> ir </w:t>
            </w:r>
            <w:r w:rsidRPr="001C278B">
              <w:rPr>
                <w:rFonts w:ascii="Nunito Sans" w:hAnsi="Nunito Sans"/>
                <w:sz w:val="20"/>
                <w:szCs w:val="20"/>
                <w:lang w:val="lt-LT"/>
              </w:rPr>
              <w:t xml:space="preserve">jų </w:t>
            </w:r>
            <w:r w:rsidR="00706D6D" w:rsidRPr="001C278B">
              <w:rPr>
                <w:rFonts w:ascii="Nunito Sans" w:hAnsi="Nunito Sans"/>
                <w:sz w:val="20"/>
                <w:szCs w:val="20"/>
                <w:lang w:val="lt-LT"/>
              </w:rPr>
              <w:t xml:space="preserve">vertinimą, </w:t>
            </w:r>
            <w:r w:rsidRPr="001C278B">
              <w:rPr>
                <w:rFonts w:ascii="Nunito Sans" w:hAnsi="Nunito Sans"/>
                <w:sz w:val="20"/>
                <w:szCs w:val="20"/>
                <w:lang w:val="lt-LT"/>
              </w:rPr>
              <w:t xml:space="preserve">rizikų </w:t>
            </w:r>
            <w:r w:rsidR="00706D6D" w:rsidRPr="001C278B">
              <w:rPr>
                <w:rFonts w:ascii="Nunito Sans" w:hAnsi="Nunito Sans"/>
                <w:sz w:val="20"/>
                <w:szCs w:val="20"/>
                <w:lang w:val="lt-LT"/>
              </w:rPr>
              <w:t>identifik</w:t>
            </w:r>
            <w:r w:rsidRPr="001C278B">
              <w:rPr>
                <w:rFonts w:ascii="Nunito Sans" w:hAnsi="Nunito Sans"/>
                <w:sz w:val="20"/>
                <w:szCs w:val="20"/>
                <w:lang w:val="lt-LT"/>
              </w:rPr>
              <w:t>avim</w:t>
            </w:r>
            <w:r w:rsidR="00F07391" w:rsidRPr="001C278B">
              <w:rPr>
                <w:rFonts w:ascii="Nunito Sans" w:hAnsi="Nunito Sans"/>
                <w:sz w:val="20"/>
                <w:szCs w:val="20"/>
                <w:lang w:val="lt-LT"/>
              </w:rPr>
              <w:t>ą</w:t>
            </w:r>
            <w:r w:rsidR="00BF73B9" w:rsidRPr="001C278B">
              <w:rPr>
                <w:rFonts w:ascii="Nunito Sans" w:hAnsi="Nunito Sans"/>
                <w:sz w:val="20"/>
                <w:szCs w:val="20"/>
                <w:lang w:val="lt-LT"/>
              </w:rPr>
              <w:t xml:space="preserve">. </w:t>
            </w:r>
            <w:bookmarkEnd w:id="0"/>
            <w:r w:rsidRPr="001C278B">
              <w:rPr>
                <w:rFonts w:ascii="Nunito Sans" w:hAnsi="Nunito Sans"/>
                <w:sz w:val="20"/>
                <w:szCs w:val="20"/>
                <w:lang w:val="lt-LT"/>
              </w:rPr>
              <w:t>I</w:t>
            </w:r>
            <w:r w:rsidR="00BF73B9" w:rsidRPr="001C278B">
              <w:rPr>
                <w:rFonts w:ascii="Nunito Sans" w:hAnsi="Nunito Sans"/>
                <w:sz w:val="20"/>
                <w:szCs w:val="20"/>
                <w:lang w:val="lt-LT"/>
              </w:rPr>
              <w:t xml:space="preserve">švadų, siūlymų bei rekomendacijų teikimą </w:t>
            </w:r>
            <w:r w:rsidR="00F07391" w:rsidRPr="001C278B">
              <w:rPr>
                <w:rFonts w:ascii="Nunito Sans" w:hAnsi="Nunito Sans"/>
                <w:sz w:val="20"/>
                <w:szCs w:val="20"/>
                <w:lang w:val="lt-LT"/>
              </w:rPr>
              <w:t>dėl rizikų draudimo apimčių, modelių, eiliškumo, terminų ir kitų sąlygų</w:t>
            </w:r>
            <w:r w:rsidR="00BF73B9" w:rsidRPr="001C278B">
              <w:rPr>
                <w:rFonts w:ascii="Nunito Sans" w:hAnsi="Nunito Sans"/>
                <w:sz w:val="20"/>
                <w:szCs w:val="20"/>
                <w:lang w:val="lt-LT"/>
              </w:rPr>
              <w:t xml:space="preserve"> Perkančiojo subjekto ir Perkančiosios organizacijos veikloje;</w:t>
            </w:r>
          </w:p>
          <w:p w14:paraId="4B28C8EC" w14:textId="77777777" w:rsidR="00706D6D" w:rsidRPr="001C278B" w:rsidRDefault="00706D6D" w:rsidP="00706D6D">
            <w:pPr>
              <w:pStyle w:val="ListParagraph"/>
              <w:numPr>
                <w:ilvl w:val="2"/>
                <w:numId w:val="4"/>
              </w:numPr>
              <w:spacing w:after="0" w:line="240" w:lineRule="auto"/>
              <w:jc w:val="both"/>
              <w:rPr>
                <w:rFonts w:ascii="Nunito Sans" w:hAnsi="Nunito Sans"/>
                <w:sz w:val="20"/>
                <w:szCs w:val="20"/>
                <w:lang w:val="lt-LT"/>
              </w:rPr>
            </w:pPr>
            <w:r w:rsidRPr="001C278B">
              <w:rPr>
                <w:rFonts w:ascii="Nunito Sans" w:hAnsi="Nunito Sans"/>
                <w:sz w:val="20"/>
                <w:szCs w:val="20"/>
                <w:lang w:val="lt-LT"/>
              </w:rPr>
              <w:t>Konsultavimą atitinkamų draudimo rūšių paslaugoms įsigyti bei rengiant pirkimo dokumentų projektus, analizuojant draudikų pateiktus pasiūlymus ir atliekant palyginimą bei formuojant išvadas dėl siūlomų draudimo sąlygų pateikimo;</w:t>
            </w:r>
          </w:p>
          <w:p w14:paraId="76B0F41A" w14:textId="144F51CB" w:rsidR="00706D6D" w:rsidRPr="001C278B" w:rsidRDefault="00706D6D" w:rsidP="00706D6D">
            <w:pPr>
              <w:pStyle w:val="ListParagraph"/>
              <w:numPr>
                <w:ilvl w:val="2"/>
                <w:numId w:val="4"/>
              </w:numPr>
              <w:spacing w:after="0" w:line="240" w:lineRule="auto"/>
              <w:jc w:val="both"/>
              <w:rPr>
                <w:rFonts w:ascii="Nunito Sans" w:hAnsi="Nunito Sans"/>
                <w:sz w:val="20"/>
                <w:szCs w:val="20"/>
                <w:lang w:val="lt-LT"/>
              </w:rPr>
            </w:pPr>
            <w:r w:rsidRPr="001C278B">
              <w:rPr>
                <w:rFonts w:ascii="Nunito Sans" w:hAnsi="Nunito Sans"/>
                <w:sz w:val="20"/>
                <w:szCs w:val="20"/>
                <w:lang w:val="lt-LT"/>
              </w:rPr>
              <w:t>Perkančiojo subjekto</w:t>
            </w:r>
            <w:r w:rsidR="005C1698" w:rsidRPr="001C278B">
              <w:rPr>
                <w:rFonts w:ascii="Nunito Sans" w:hAnsi="Nunito Sans"/>
                <w:sz w:val="20"/>
                <w:szCs w:val="20"/>
                <w:lang w:val="lt-LT"/>
              </w:rPr>
              <w:t xml:space="preserve"> ir Perkančiosios organizacijos</w:t>
            </w:r>
            <w:r w:rsidRPr="001C278B">
              <w:rPr>
                <w:rFonts w:ascii="Nunito Sans" w:hAnsi="Nunito Sans"/>
                <w:sz w:val="20"/>
                <w:szCs w:val="20"/>
                <w:lang w:val="lt-LT"/>
              </w:rPr>
              <w:t xml:space="preserve"> interesų atstovavimą, vykdant draudimo tarpininkavimo operacijas tarp Perkančiojo subjekto</w:t>
            </w:r>
            <w:r w:rsidR="005C1698" w:rsidRPr="001C278B">
              <w:rPr>
                <w:rFonts w:ascii="Nunito Sans" w:hAnsi="Nunito Sans"/>
                <w:sz w:val="20"/>
                <w:szCs w:val="20"/>
                <w:lang w:val="lt-LT"/>
              </w:rPr>
              <w:t xml:space="preserve"> ir (ar) Perkančiosios organizacijos</w:t>
            </w:r>
            <w:r w:rsidRPr="001C278B">
              <w:rPr>
                <w:rFonts w:ascii="Nunito Sans" w:hAnsi="Nunito Sans"/>
                <w:sz w:val="20"/>
                <w:szCs w:val="20"/>
                <w:lang w:val="lt-LT"/>
              </w:rPr>
              <w:t xml:space="preserve"> ir draudimo įmonių;</w:t>
            </w:r>
          </w:p>
          <w:p w14:paraId="7D9178A3" w14:textId="4C60A502" w:rsidR="00706D6D" w:rsidRPr="001C278B" w:rsidRDefault="00706D6D" w:rsidP="00706D6D">
            <w:pPr>
              <w:pStyle w:val="ListParagraph"/>
              <w:numPr>
                <w:ilvl w:val="2"/>
                <w:numId w:val="4"/>
              </w:numPr>
              <w:spacing w:after="0" w:line="240" w:lineRule="auto"/>
              <w:jc w:val="both"/>
              <w:rPr>
                <w:rFonts w:ascii="Nunito Sans" w:hAnsi="Nunito Sans"/>
                <w:sz w:val="20"/>
                <w:szCs w:val="20"/>
                <w:lang w:val="lt-LT"/>
              </w:rPr>
            </w:pPr>
            <w:r w:rsidRPr="001C278B">
              <w:rPr>
                <w:rFonts w:ascii="Nunito Sans" w:hAnsi="Nunito Sans"/>
                <w:sz w:val="20"/>
                <w:szCs w:val="20"/>
                <w:lang w:val="lt-LT"/>
              </w:rPr>
              <w:t xml:space="preserve">Visapusišką draudiminių įvykių pagal sudarytas draudimo sutartis administravimą. Įvykus draudžiamajam įvykiui, </w:t>
            </w:r>
            <w:r w:rsidR="008C1A7B" w:rsidRPr="001C278B">
              <w:rPr>
                <w:rFonts w:ascii="Nunito Sans" w:hAnsi="Nunito Sans"/>
                <w:sz w:val="20"/>
                <w:szCs w:val="20"/>
                <w:lang w:val="lt-LT"/>
              </w:rPr>
              <w:t xml:space="preserve">Perkančiojo subjekto ir </w:t>
            </w:r>
            <w:r w:rsidR="009A20EF" w:rsidRPr="001C278B">
              <w:rPr>
                <w:rFonts w:ascii="Nunito Sans" w:hAnsi="Nunito Sans"/>
                <w:sz w:val="20"/>
                <w:szCs w:val="20"/>
                <w:lang w:val="lt-LT"/>
              </w:rPr>
              <w:t xml:space="preserve">(ar) </w:t>
            </w:r>
            <w:r w:rsidR="008C1A7B" w:rsidRPr="001C278B">
              <w:rPr>
                <w:rFonts w:ascii="Nunito Sans" w:hAnsi="Nunito Sans"/>
                <w:sz w:val="20"/>
                <w:szCs w:val="20"/>
                <w:lang w:val="lt-LT"/>
              </w:rPr>
              <w:t xml:space="preserve">Perkančiosios organizacijos prašymu </w:t>
            </w:r>
            <w:r w:rsidRPr="001C278B">
              <w:rPr>
                <w:rFonts w:ascii="Nunito Sans" w:hAnsi="Nunito Sans"/>
                <w:sz w:val="20"/>
                <w:szCs w:val="20"/>
                <w:lang w:val="lt-LT"/>
              </w:rPr>
              <w:t xml:space="preserve">brokeris </w:t>
            </w:r>
            <w:r w:rsidR="008C1A7B" w:rsidRPr="001C278B">
              <w:rPr>
                <w:rFonts w:ascii="Nunito Sans" w:hAnsi="Nunito Sans"/>
                <w:sz w:val="20"/>
                <w:szCs w:val="20"/>
                <w:lang w:val="lt-LT"/>
              </w:rPr>
              <w:t>turi</w:t>
            </w:r>
            <w:r w:rsidRPr="001C278B">
              <w:rPr>
                <w:rFonts w:ascii="Nunito Sans" w:hAnsi="Nunito Sans"/>
                <w:sz w:val="20"/>
                <w:szCs w:val="20"/>
                <w:lang w:val="lt-LT"/>
              </w:rPr>
              <w:t xml:space="preserve"> dalyvauti draudžiamojo įvykio nagrinėjime ir atstovauti Perkančiojo subjekto</w:t>
            </w:r>
            <w:r w:rsidR="005C1698" w:rsidRPr="001C278B">
              <w:rPr>
                <w:rFonts w:ascii="Nunito Sans" w:hAnsi="Nunito Sans"/>
                <w:sz w:val="20"/>
                <w:szCs w:val="20"/>
                <w:lang w:val="lt-LT"/>
              </w:rPr>
              <w:t xml:space="preserve"> ir (ar) Perkančiosios organizacijos</w:t>
            </w:r>
            <w:r w:rsidRPr="001C278B">
              <w:rPr>
                <w:rFonts w:ascii="Nunito Sans" w:hAnsi="Nunito Sans"/>
                <w:sz w:val="20"/>
                <w:szCs w:val="20"/>
                <w:lang w:val="lt-LT"/>
              </w:rPr>
              <w:t xml:space="preserve"> interesus santykiuose su draudimo bendrovėmis;</w:t>
            </w:r>
          </w:p>
          <w:p w14:paraId="50CDF455" w14:textId="0B7D6519" w:rsidR="00706D6D" w:rsidRDefault="00706D6D" w:rsidP="00706D6D">
            <w:pPr>
              <w:pStyle w:val="ListParagraph"/>
              <w:numPr>
                <w:ilvl w:val="2"/>
                <w:numId w:val="4"/>
              </w:numPr>
              <w:spacing w:after="0" w:line="240" w:lineRule="auto"/>
              <w:jc w:val="both"/>
              <w:rPr>
                <w:rFonts w:ascii="Nunito Sans" w:hAnsi="Nunito Sans"/>
                <w:sz w:val="20"/>
                <w:szCs w:val="20"/>
                <w:lang w:val="lt-LT"/>
              </w:rPr>
            </w:pPr>
            <w:r w:rsidRPr="001C278B">
              <w:rPr>
                <w:rFonts w:ascii="Nunito Sans" w:hAnsi="Nunito Sans"/>
                <w:sz w:val="20"/>
                <w:szCs w:val="20"/>
                <w:lang w:val="lt-LT"/>
              </w:rPr>
              <w:t>Turto, bendrosios civilinės atsakomybės, verslo nutrūkimo draudimų rizikos įvertinimo (surveying‘ą) parengimą sutarties galiojimo metu per 3 mėn. išreiškus poreikį. Draudimo rizikos įvertinimas apima dokumento parengimą, rekomendacijų dėl rizikų valdymo teikimą, apdraudžiamų rizikų, kylančių iš Perkančiojo subjekto</w:t>
            </w:r>
            <w:r w:rsidR="005C1698" w:rsidRPr="001C278B">
              <w:rPr>
                <w:rFonts w:ascii="Nunito Sans" w:hAnsi="Nunito Sans"/>
                <w:sz w:val="20"/>
                <w:szCs w:val="20"/>
                <w:lang w:val="lt-LT"/>
              </w:rPr>
              <w:t xml:space="preserve"> ir (ar) Perkančiosios organizacijos</w:t>
            </w:r>
            <w:r w:rsidRPr="001C278B">
              <w:rPr>
                <w:rFonts w:ascii="Nunito Sans" w:hAnsi="Nunito Sans"/>
                <w:sz w:val="20"/>
                <w:szCs w:val="20"/>
                <w:lang w:val="lt-LT"/>
              </w:rPr>
              <w:t xml:space="preserve"> veiklos, valdymo modelio sudarymą;</w:t>
            </w:r>
          </w:p>
          <w:p w14:paraId="68C3D6C8" w14:textId="77777777" w:rsidR="00FA0ED6" w:rsidRPr="001C278B" w:rsidRDefault="00FA0ED6" w:rsidP="00FA0ED6">
            <w:pPr>
              <w:pStyle w:val="BalloonText"/>
              <w:numPr>
                <w:ilvl w:val="2"/>
                <w:numId w:val="4"/>
              </w:numPr>
              <w:overflowPunct w:val="0"/>
              <w:autoSpaceDE w:val="0"/>
              <w:autoSpaceDN w:val="0"/>
              <w:rPr>
                <w:rFonts w:ascii="Nunito Sans" w:hAnsi="Nunito Sans" w:cs="Calibri"/>
                <w:sz w:val="20"/>
                <w:szCs w:val="20"/>
              </w:rPr>
            </w:pPr>
            <w:r>
              <w:rPr>
                <w:rFonts w:ascii="Nunito Sans" w:hAnsi="Nunito Sans" w:cs="Calibri"/>
                <w:sz w:val="20"/>
                <w:szCs w:val="20"/>
              </w:rPr>
              <w:t>T</w:t>
            </w:r>
            <w:r w:rsidRPr="006F6918">
              <w:rPr>
                <w:rFonts w:ascii="Nunito Sans" w:hAnsi="Nunito Sans" w:cs="Calibri"/>
                <w:sz w:val="20"/>
                <w:szCs w:val="20"/>
              </w:rPr>
              <w:t xml:space="preserve">eikti </w:t>
            </w:r>
            <w:r>
              <w:rPr>
                <w:rFonts w:ascii="Nunito Sans" w:hAnsi="Nunito Sans" w:cs="Calibri"/>
                <w:sz w:val="20"/>
                <w:szCs w:val="20"/>
              </w:rPr>
              <w:t>Užsakovui</w:t>
            </w:r>
            <w:r w:rsidRPr="006F6918">
              <w:rPr>
                <w:rFonts w:ascii="Nunito Sans" w:hAnsi="Nunito Sans" w:cs="Calibri"/>
                <w:sz w:val="20"/>
                <w:szCs w:val="20"/>
              </w:rPr>
              <w:t xml:space="preserve"> nuostolingumo ataskaitas;</w:t>
            </w:r>
          </w:p>
          <w:p w14:paraId="0823491C" w14:textId="0DBBA6AC" w:rsidR="00706D6D" w:rsidRPr="001C278B" w:rsidRDefault="00706D6D" w:rsidP="00706D6D">
            <w:pPr>
              <w:pStyle w:val="ListParagraph"/>
              <w:numPr>
                <w:ilvl w:val="2"/>
                <w:numId w:val="4"/>
              </w:numPr>
              <w:spacing w:after="0" w:line="240" w:lineRule="auto"/>
              <w:jc w:val="both"/>
              <w:rPr>
                <w:rFonts w:ascii="Nunito Sans" w:hAnsi="Nunito Sans"/>
                <w:sz w:val="20"/>
                <w:szCs w:val="20"/>
                <w:lang w:val="lt-LT"/>
              </w:rPr>
            </w:pPr>
            <w:r w:rsidRPr="001C278B">
              <w:rPr>
                <w:rFonts w:ascii="Nunito Sans" w:hAnsi="Nunito Sans"/>
                <w:sz w:val="20"/>
                <w:szCs w:val="20"/>
                <w:lang w:val="lt-LT"/>
              </w:rPr>
              <w:lastRenderedPageBreak/>
              <w:t>Perkančiojo subjekto</w:t>
            </w:r>
            <w:r w:rsidR="005C1698" w:rsidRPr="001C278B">
              <w:rPr>
                <w:rFonts w:ascii="Nunito Sans" w:hAnsi="Nunito Sans"/>
                <w:sz w:val="20"/>
                <w:szCs w:val="20"/>
                <w:lang w:val="lt-LT"/>
              </w:rPr>
              <w:t xml:space="preserve"> ir (ar) Perkančiosios organizacijos</w:t>
            </w:r>
            <w:r w:rsidRPr="001C278B">
              <w:rPr>
                <w:rFonts w:ascii="Nunito Sans" w:hAnsi="Nunito Sans"/>
                <w:sz w:val="20"/>
                <w:szCs w:val="20"/>
                <w:lang w:val="lt-LT"/>
              </w:rPr>
              <w:t xml:space="preserve"> draudimo politikos, procesų įvertinimą ir pasiūlymų dėl optimizavimo teikimą sutarties galiojimo metu per 3 mėn. išreiškus poreikį;</w:t>
            </w:r>
          </w:p>
          <w:p w14:paraId="4CB85DAF" w14:textId="77777777" w:rsidR="00706D6D" w:rsidRPr="001C278B" w:rsidRDefault="00706D6D" w:rsidP="00706D6D">
            <w:pPr>
              <w:pStyle w:val="ListParagraph"/>
              <w:numPr>
                <w:ilvl w:val="2"/>
                <w:numId w:val="4"/>
              </w:numPr>
              <w:spacing w:after="0" w:line="240" w:lineRule="auto"/>
              <w:jc w:val="both"/>
              <w:rPr>
                <w:rFonts w:ascii="Nunito Sans" w:eastAsiaTheme="minorHAnsi" w:hAnsi="Nunito Sans"/>
                <w:sz w:val="20"/>
                <w:szCs w:val="20"/>
                <w:lang w:val="lt-LT"/>
              </w:rPr>
            </w:pPr>
            <w:r w:rsidRPr="001C278B">
              <w:rPr>
                <w:rFonts w:ascii="Nunito Sans" w:hAnsi="Nunito Sans"/>
                <w:sz w:val="20"/>
                <w:szCs w:val="20"/>
                <w:lang w:val="lt-LT"/>
              </w:rPr>
              <w:t>Pasirašomų rangos ir projektavimo sutarčių standartinių draudimo sąlygų reikalavimų rangovams parengimą;</w:t>
            </w:r>
          </w:p>
          <w:p w14:paraId="57EEEA59" w14:textId="145CB43C" w:rsidR="00706D6D" w:rsidRPr="001C278B" w:rsidRDefault="001B673C" w:rsidP="00706D6D">
            <w:pPr>
              <w:pStyle w:val="ListParagraph"/>
              <w:numPr>
                <w:ilvl w:val="2"/>
                <w:numId w:val="4"/>
              </w:numPr>
              <w:autoSpaceDN w:val="0"/>
              <w:spacing w:after="0" w:line="240" w:lineRule="auto"/>
              <w:jc w:val="both"/>
              <w:rPr>
                <w:rFonts w:ascii="Nunito Sans" w:eastAsia="Times New Roman" w:hAnsi="Nunito Sans"/>
                <w:sz w:val="20"/>
                <w:szCs w:val="20"/>
                <w:lang w:val="lt-LT"/>
              </w:rPr>
            </w:pPr>
            <w:r w:rsidRPr="001C278B">
              <w:rPr>
                <w:rFonts w:ascii="Nunito Sans" w:hAnsi="Nunito Sans"/>
                <w:sz w:val="20"/>
                <w:szCs w:val="20"/>
                <w:lang w:val="lt-LT"/>
              </w:rPr>
              <w:t>D</w:t>
            </w:r>
            <w:r w:rsidR="00706D6D" w:rsidRPr="001C278B">
              <w:rPr>
                <w:rFonts w:ascii="Nunito Sans" w:hAnsi="Nunito Sans"/>
                <w:sz w:val="20"/>
                <w:szCs w:val="20"/>
                <w:lang w:val="lt-LT"/>
              </w:rPr>
              <w:t>raudimo sutarčių (polisų)</w:t>
            </w:r>
            <w:r w:rsidRPr="001C278B">
              <w:rPr>
                <w:rFonts w:ascii="Nunito Sans" w:hAnsi="Nunito Sans"/>
                <w:sz w:val="20"/>
                <w:szCs w:val="20"/>
                <w:lang w:val="lt-LT"/>
              </w:rPr>
              <w:t>, kurias tiekėjai teikia Perkančiajam subjektui</w:t>
            </w:r>
            <w:r w:rsidR="005C1698" w:rsidRPr="001C278B">
              <w:rPr>
                <w:rFonts w:ascii="Nunito Sans" w:hAnsi="Nunito Sans"/>
                <w:sz w:val="20"/>
                <w:szCs w:val="20"/>
                <w:lang w:val="lt-LT"/>
              </w:rPr>
              <w:t xml:space="preserve"> ir (ar) Perkanči</w:t>
            </w:r>
            <w:r w:rsidR="003E0396" w:rsidRPr="001C278B">
              <w:rPr>
                <w:rFonts w:ascii="Nunito Sans" w:hAnsi="Nunito Sans"/>
                <w:sz w:val="20"/>
                <w:szCs w:val="20"/>
                <w:lang w:val="lt-LT"/>
              </w:rPr>
              <w:t>a</w:t>
            </w:r>
            <w:r w:rsidR="005C1698" w:rsidRPr="001C278B">
              <w:rPr>
                <w:rFonts w:ascii="Nunito Sans" w:hAnsi="Nunito Sans"/>
                <w:sz w:val="20"/>
                <w:szCs w:val="20"/>
                <w:lang w:val="lt-LT"/>
              </w:rPr>
              <w:t>jai organizacijai</w:t>
            </w:r>
            <w:r w:rsidRPr="001C278B">
              <w:rPr>
                <w:rFonts w:ascii="Nunito Sans" w:hAnsi="Nunito Sans"/>
                <w:sz w:val="20"/>
                <w:szCs w:val="20"/>
                <w:lang w:val="lt-LT"/>
              </w:rPr>
              <w:t xml:space="preserve"> pagal sutartis, </w:t>
            </w:r>
            <w:r w:rsidR="00706D6D" w:rsidRPr="001C278B">
              <w:rPr>
                <w:rFonts w:ascii="Nunito Sans" w:hAnsi="Nunito Sans"/>
                <w:sz w:val="20"/>
                <w:szCs w:val="20"/>
                <w:lang w:val="lt-LT"/>
              </w:rPr>
              <w:t xml:space="preserve"> atitikimo sutarties reikalavimams </w:t>
            </w:r>
            <w:r w:rsidRPr="001C278B">
              <w:rPr>
                <w:rFonts w:ascii="Nunito Sans" w:hAnsi="Nunito Sans"/>
                <w:sz w:val="20"/>
                <w:szCs w:val="20"/>
                <w:lang w:val="lt-LT"/>
              </w:rPr>
              <w:t>tikrinimą,</w:t>
            </w:r>
            <w:r w:rsidR="00706D6D" w:rsidRPr="001C278B">
              <w:rPr>
                <w:rFonts w:ascii="Nunito Sans" w:hAnsi="Nunito Sans"/>
                <w:sz w:val="20"/>
                <w:szCs w:val="20"/>
                <w:lang w:val="lt-LT"/>
              </w:rPr>
              <w:t xml:space="preserve"> išvadų teikimą bei priežiūrą dėl jų galiojimo;</w:t>
            </w:r>
          </w:p>
          <w:p w14:paraId="03A14821" w14:textId="577D495D" w:rsidR="00706D6D" w:rsidRPr="001C278B" w:rsidRDefault="00706D6D" w:rsidP="00706D6D">
            <w:pPr>
              <w:pStyle w:val="ListParagraph"/>
              <w:numPr>
                <w:ilvl w:val="2"/>
                <w:numId w:val="4"/>
              </w:numPr>
              <w:spacing w:after="0" w:line="240" w:lineRule="auto"/>
              <w:jc w:val="both"/>
              <w:rPr>
                <w:rFonts w:ascii="Nunito Sans" w:hAnsi="Nunito Sans"/>
                <w:sz w:val="20"/>
                <w:szCs w:val="20"/>
                <w:lang w:val="lt-LT"/>
              </w:rPr>
            </w:pPr>
            <w:r w:rsidRPr="001C278B">
              <w:rPr>
                <w:rFonts w:ascii="Nunito Sans" w:hAnsi="Nunito Sans"/>
                <w:sz w:val="20"/>
                <w:szCs w:val="20"/>
                <w:lang w:val="lt-LT"/>
              </w:rPr>
              <w:t xml:space="preserve">Nuolatinį draudimo rinkos stebėjimą ir operatyvų reagavimą į esminius draudimo rinkos pokyčius, </w:t>
            </w:r>
            <w:r w:rsidR="001B673C" w:rsidRPr="001C278B">
              <w:rPr>
                <w:rFonts w:ascii="Nunito Sans" w:hAnsi="Nunito Sans"/>
                <w:sz w:val="20"/>
                <w:szCs w:val="20"/>
                <w:lang w:val="lt-LT"/>
              </w:rPr>
              <w:t xml:space="preserve">turinčius </w:t>
            </w:r>
            <w:r w:rsidR="003D09C2" w:rsidRPr="001C278B">
              <w:rPr>
                <w:rFonts w:ascii="Nunito Sans" w:hAnsi="Nunito Sans"/>
                <w:sz w:val="20"/>
                <w:szCs w:val="20"/>
                <w:lang w:val="lt-LT"/>
              </w:rPr>
              <w:t xml:space="preserve">įtakos </w:t>
            </w:r>
            <w:r w:rsidR="001B673C" w:rsidRPr="001C278B">
              <w:rPr>
                <w:rFonts w:ascii="Nunito Sans" w:hAnsi="Nunito Sans"/>
                <w:sz w:val="20"/>
                <w:szCs w:val="20"/>
                <w:lang w:val="lt-LT"/>
              </w:rPr>
              <w:t>Perkančiojo subjekto</w:t>
            </w:r>
            <w:r w:rsidR="005C1698" w:rsidRPr="001C278B">
              <w:rPr>
                <w:rFonts w:ascii="Nunito Sans" w:hAnsi="Nunito Sans"/>
                <w:sz w:val="20"/>
                <w:szCs w:val="20"/>
                <w:lang w:val="lt-LT"/>
              </w:rPr>
              <w:t xml:space="preserve"> ir (ar) Perkančiosios organizacijos</w:t>
            </w:r>
            <w:r w:rsidR="001B673C" w:rsidRPr="001C278B">
              <w:rPr>
                <w:rFonts w:ascii="Nunito Sans" w:hAnsi="Nunito Sans"/>
                <w:sz w:val="20"/>
                <w:szCs w:val="20"/>
                <w:lang w:val="lt-LT"/>
              </w:rPr>
              <w:t xml:space="preserve"> draudimo programos apimčiai ar galiojančių draudimo sutarčių kokybei</w:t>
            </w:r>
            <w:r w:rsidR="007217FC" w:rsidRPr="001C278B">
              <w:rPr>
                <w:rFonts w:ascii="Nunito Sans" w:hAnsi="Nunito Sans"/>
                <w:sz w:val="20"/>
                <w:szCs w:val="20"/>
                <w:lang w:val="lt-LT"/>
              </w:rPr>
              <w:t xml:space="preserve"> apie tai nedelsiant informuojant Perkantįjį subjektą ir (ar) Perkančiąją organizaciją</w:t>
            </w:r>
            <w:r w:rsidRPr="001C278B">
              <w:rPr>
                <w:rFonts w:ascii="Nunito Sans" w:hAnsi="Nunito Sans"/>
                <w:sz w:val="20"/>
                <w:szCs w:val="20"/>
                <w:lang w:val="lt-LT"/>
              </w:rPr>
              <w:t>;</w:t>
            </w:r>
          </w:p>
          <w:p w14:paraId="37A3E1EF" w14:textId="77777777" w:rsidR="00E65427" w:rsidRPr="00EC77E4" w:rsidRDefault="001B673C" w:rsidP="001878F8">
            <w:pPr>
              <w:pStyle w:val="BalloonText"/>
              <w:numPr>
                <w:ilvl w:val="2"/>
                <w:numId w:val="4"/>
              </w:numPr>
              <w:overflowPunct w:val="0"/>
              <w:autoSpaceDE w:val="0"/>
              <w:autoSpaceDN w:val="0"/>
              <w:rPr>
                <w:rFonts w:ascii="Nunito Sans" w:hAnsi="Nunito Sans" w:cs="Calibri"/>
                <w:sz w:val="20"/>
                <w:szCs w:val="20"/>
              </w:rPr>
            </w:pPr>
            <w:r w:rsidRPr="00EC77E4">
              <w:rPr>
                <w:rFonts w:ascii="Nunito Sans" w:hAnsi="Nunito Sans" w:cs="Calibri"/>
                <w:sz w:val="20"/>
                <w:szCs w:val="20"/>
              </w:rPr>
              <w:t>Paslaugos teikiamos kiekviena</w:t>
            </w:r>
            <w:r w:rsidR="005C1698" w:rsidRPr="00EC77E4">
              <w:rPr>
                <w:rFonts w:ascii="Nunito Sans" w:hAnsi="Nunito Sans" w:cs="Calibri"/>
                <w:sz w:val="20"/>
                <w:szCs w:val="20"/>
              </w:rPr>
              <w:t>m Perkančiajam subjektui ir Perkančiajai organizacijai</w:t>
            </w:r>
            <w:r w:rsidRPr="00EC77E4">
              <w:rPr>
                <w:rFonts w:ascii="Nunito Sans" w:hAnsi="Nunito Sans" w:cs="Calibri"/>
                <w:sz w:val="20"/>
                <w:szCs w:val="20"/>
              </w:rPr>
              <w:t xml:space="preserve"> atskirai, pagal to subjekto poreikius</w:t>
            </w:r>
            <w:r w:rsidR="00E65427" w:rsidRPr="00EC77E4">
              <w:rPr>
                <w:rFonts w:ascii="Nunito Sans" w:hAnsi="Nunito Sans" w:cs="Calibri"/>
                <w:sz w:val="20"/>
                <w:szCs w:val="20"/>
              </w:rPr>
              <w:t>;</w:t>
            </w:r>
          </w:p>
          <w:p w14:paraId="7111EB18" w14:textId="436E92AF" w:rsidR="001B673C" w:rsidRPr="00EC77E4" w:rsidRDefault="00E65427" w:rsidP="001878F8">
            <w:pPr>
              <w:pStyle w:val="BalloonText"/>
              <w:numPr>
                <w:ilvl w:val="2"/>
                <w:numId w:val="4"/>
              </w:numPr>
              <w:overflowPunct w:val="0"/>
              <w:autoSpaceDE w:val="0"/>
              <w:autoSpaceDN w:val="0"/>
              <w:rPr>
                <w:rFonts w:ascii="Nunito Sans" w:hAnsi="Nunito Sans" w:cs="Calibri"/>
                <w:sz w:val="20"/>
                <w:szCs w:val="20"/>
              </w:rPr>
            </w:pPr>
            <w:r w:rsidRPr="00EC77E4">
              <w:rPr>
                <w:rFonts w:ascii="Nunito Sans" w:hAnsi="Nunito Sans" w:cs="Calibri"/>
                <w:sz w:val="20"/>
                <w:szCs w:val="20"/>
              </w:rPr>
              <w:t xml:space="preserve">UAB </w:t>
            </w:r>
            <w:r w:rsidRPr="00EC77E4">
              <w:rPr>
                <w:rFonts w:ascii="Nunito Sans" w:hAnsi="Nunito Sans" w:cstheme="minorHAnsi"/>
                <w:bCs/>
                <w:color w:val="000000" w:themeColor="text1"/>
                <w:sz w:val="20"/>
                <w:szCs w:val="20"/>
              </w:rPr>
              <w:t>„</w:t>
            </w:r>
            <w:r w:rsidRPr="00EC77E4">
              <w:rPr>
                <w:rFonts w:ascii="Nunito Sans" w:hAnsi="Nunito Sans" w:cs="Calibri"/>
                <w:sz w:val="20"/>
                <w:szCs w:val="20"/>
              </w:rPr>
              <w:t xml:space="preserve">TETAS“ būtų atstovaujama centralizuotai vykdomiems įmonių grupės įmonėms perkamiems </w:t>
            </w:r>
            <w:r w:rsidR="00904301" w:rsidRPr="00EC77E4">
              <w:rPr>
                <w:rFonts w:ascii="Nunito Sans" w:hAnsi="Nunito Sans" w:cs="Calibri"/>
                <w:sz w:val="20"/>
                <w:szCs w:val="20"/>
              </w:rPr>
              <w:t>draudimams, pvz. savanoriškas sveikatos draudim</w:t>
            </w:r>
            <w:r w:rsidR="0063749A" w:rsidRPr="00EC77E4">
              <w:rPr>
                <w:rFonts w:ascii="Nunito Sans" w:hAnsi="Nunito Sans" w:cs="Calibri"/>
                <w:sz w:val="20"/>
                <w:szCs w:val="20"/>
              </w:rPr>
              <w:t>a</w:t>
            </w:r>
            <w:r w:rsidR="00904301" w:rsidRPr="00EC77E4">
              <w:rPr>
                <w:rFonts w:ascii="Nunito Sans" w:hAnsi="Nunito Sans" w:cs="Calibri"/>
                <w:sz w:val="20"/>
                <w:szCs w:val="20"/>
              </w:rPr>
              <w:t>s, vadovaujančių asmenų civilinės atsakomybės draudimas</w:t>
            </w:r>
            <w:r w:rsidR="000B7CAF" w:rsidRPr="00EC77E4">
              <w:rPr>
                <w:rFonts w:ascii="Nunito Sans" w:hAnsi="Nunito Sans" w:cs="Calibri"/>
                <w:sz w:val="20"/>
                <w:szCs w:val="20"/>
              </w:rPr>
              <w:t>. K</w:t>
            </w:r>
            <w:r w:rsidR="00250212" w:rsidRPr="00EC77E4">
              <w:rPr>
                <w:rFonts w:ascii="Nunito Sans" w:hAnsi="Nunito Sans" w:cs="Calibri"/>
                <w:sz w:val="20"/>
                <w:szCs w:val="20"/>
              </w:rPr>
              <w:t>iti draudimai pa</w:t>
            </w:r>
            <w:r w:rsidR="000B7CAF" w:rsidRPr="00EC77E4">
              <w:rPr>
                <w:rFonts w:ascii="Nunito Sans" w:hAnsi="Nunito Sans" w:cs="Calibri"/>
                <w:sz w:val="20"/>
                <w:szCs w:val="20"/>
              </w:rPr>
              <w:t xml:space="preserve">gal </w:t>
            </w:r>
            <w:r w:rsidR="006E30CA" w:rsidRPr="00EC77E4">
              <w:rPr>
                <w:rFonts w:ascii="Nunito Sans" w:hAnsi="Nunito Sans" w:cs="Calibri"/>
                <w:sz w:val="20"/>
                <w:szCs w:val="20"/>
              </w:rPr>
              <w:t>perkančiojo subjekto</w:t>
            </w:r>
            <w:r w:rsidR="000B7CAF" w:rsidRPr="00EC77E4">
              <w:rPr>
                <w:rFonts w:ascii="Nunito Sans" w:hAnsi="Nunito Sans" w:cs="Calibri"/>
                <w:sz w:val="20"/>
                <w:szCs w:val="20"/>
              </w:rPr>
              <w:t xml:space="preserve"> išreikštą poreikį</w:t>
            </w:r>
            <w:r w:rsidR="000C6BEA" w:rsidRPr="00EC77E4">
              <w:rPr>
                <w:rFonts w:ascii="Nunito Sans" w:hAnsi="Nunito Sans" w:cs="Calibri"/>
                <w:sz w:val="20"/>
                <w:szCs w:val="20"/>
              </w:rPr>
              <w:t xml:space="preserve">, t.y. </w:t>
            </w:r>
            <w:r w:rsidR="00C426BB" w:rsidRPr="00EC77E4">
              <w:rPr>
                <w:rFonts w:ascii="Nunito Sans" w:hAnsi="Nunito Sans" w:cs="Calibri"/>
                <w:sz w:val="20"/>
                <w:szCs w:val="20"/>
              </w:rPr>
              <w:t xml:space="preserve">bendrovė neįsipareigoja visų reikiamų draudimų </w:t>
            </w:r>
            <w:r w:rsidR="00E52CDE" w:rsidRPr="00EC77E4">
              <w:rPr>
                <w:rFonts w:ascii="Nunito Sans" w:hAnsi="Nunito Sans" w:cs="Calibri"/>
                <w:sz w:val="20"/>
                <w:szCs w:val="20"/>
              </w:rPr>
              <w:t xml:space="preserve">rūšių pirkti </w:t>
            </w:r>
            <w:r w:rsidR="001F5D94" w:rsidRPr="00EC77E4">
              <w:rPr>
                <w:rFonts w:ascii="Nunito Sans" w:hAnsi="Nunito Sans" w:cs="Calibri"/>
                <w:sz w:val="20"/>
                <w:szCs w:val="20"/>
              </w:rPr>
              <w:t xml:space="preserve">naudojantis </w:t>
            </w:r>
            <w:r w:rsidR="00CB123D" w:rsidRPr="00EC77E4">
              <w:rPr>
                <w:rFonts w:ascii="Nunito Sans" w:hAnsi="Nunito Sans" w:cs="Calibri"/>
                <w:sz w:val="20"/>
                <w:szCs w:val="20"/>
              </w:rPr>
              <w:t>šio</w:t>
            </w:r>
            <w:r w:rsidR="00EC77E4" w:rsidRPr="00EC77E4">
              <w:rPr>
                <w:rFonts w:ascii="Nunito Sans" w:hAnsi="Nunito Sans" w:cs="Calibri"/>
                <w:sz w:val="20"/>
                <w:szCs w:val="20"/>
              </w:rPr>
              <w:t xml:space="preserve"> pirkimo laimėtojo paslaugomis</w:t>
            </w:r>
            <w:r w:rsidR="00E52CDE" w:rsidRPr="00EC77E4">
              <w:rPr>
                <w:rFonts w:ascii="Nunito Sans" w:hAnsi="Nunito Sans" w:cs="Calibri"/>
                <w:sz w:val="20"/>
                <w:szCs w:val="20"/>
              </w:rPr>
              <w:t>.</w:t>
            </w:r>
          </w:p>
          <w:p w14:paraId="25805037" w14:textId="1F6AE733" w:rsidR="00F77A67" w:rsidRPr="00EC77E4" w:rsidRDefault="00F77A67" w:rsidP="00C260FD">
            <w:pPr>
              <w:tabs>
                <w:tab w:val="left" w:pos="567"/>
              </w:tabs>
              <w:jc w:val="both"/>
              <w:rPr>
                <w:rFonts w:ascii="Nunito Sans" w:eastAsia="Calibri" w:hAnsi="Nunito Sans" w:cstheme="minorHAnsi"/>
                <w:sz w:val="20"/>
              </w:rPr>
            </w:pPr>
          </w:p>
          <w:p w14:paraId="7FD9B424" w14:textId="02CD79BE" w:rsidR="00590798" w:rsidRPr="001C278B" w:rsidRDefault="003E135C" w:rsidP="00590798">
            <w:pPr>
              <w:jc w:val="both"/>
              <w:rPr>
                <w:rFonts w:ascii="Nunito Sans" w:eastAsia="Calibri" w:hAnsi="Nunito Sans" w:cstheme="minorHAnsi"/>
                <w:sz w:val="20"/>
              </w:rPr>
            </w:pPr>
            <w:r w:rsidRPr="00EC77E4">
              <w:rPr>
                <w:rFonts w:ascii="Nunito Sans" w:eastAsia="Calibri" w:hAnsi="Nunito Sans" w:cstheme="minorHAnsi"/>
                <w:sz w:val="20"/>
              </w:rPr>
              <w:t>Perkantysis subjektas</w:t>
            </w:r>
            <w:r w:rsidR="005C1698" w:rsidRPr="00EC77E4">
              <w:rPr>
                <w:rFonts w:ascii="Nunito Sans" w:eastAsia="Calibri" w:hAnsi="Nunito Sans" w:cstheme="minorHAnsi"/>
                <w:sz w:val="20"/>
              </w:rPr>
              <w:t xml:space="preserve"> ir (ar) Perkančioji</w:t>
            </w:r>
            <w:r w:rsidR="005C1698" w:rsidRPr="001C278B">
              <w:rPr>
                <w:rFonts w:ascii="Nunito Sans" w:eastAsia="Calibri" w:hAnsi="Nunito Sans" w:cstheme="minorHAnsi"/>
                <w:sz w:val="20"/>
              </w:rPr>
              <w:t xml:space="preserve"> organizacija</w:t>
            </w:r>
            <w:r w:rsidRPr="001C278B">
              <w:rPr>
                <w:rFonts w:ascii="Nunito Sans" w:eastAsia="Calibri" w:hAnsi="Nunito Sans" w:cstheme="minorHAnsi"/>
                <w:sz w:val="20"/>
              </w:rPr>
              <w:t xml:space="preserve"> preliminariai vertina, kad </w:t>
            </w:r>
            <w:r w:rsidR="00590798" w:rsidRPr="001C278B">
              <w:rPr>
                <w:rFonts w:ascii="Nunito Sans" w:eastAsia="Calibri" w:hAnsi="Nunito Sans" w:cstheme="minorHAnsi"/>
                <w:sz w:val="20"/>
              </w:rPr>
              <w:t>draudimo rūšys, kurias apima pirkimo objektas yra šios:</w:t>
            </w:r>
          </w:p>
          <w:p w14:paraId="2CE1C532" w14:textId="6A564364" w:rsidR="00E65D24" w:rsidRPr="001C278B" w:rsidRDefault="00E65D24" w:rsidP="00706D6D">
            <w:pPr>
              <w:pStyle w:val="ListParagraph"/>
              <w:numPr>
                <w:ilvl w:val="2"/>
                <w:numId w:val="4"/>
              </w:numPr>
              <w:tabs>
                <w:tab w:val="left" w:pos="567"/>
              </w:tabs>
              <w:spacing w:after="0" w:line="240" w:lineRule="auto"/>
              <w:jc w:val="both"/>
              <w:rPr>
                <w:rFonts w:ascii="Nunito Sans" w:eastAsia="Times New Roman" w:hAnsi="Nunito Sans" w:cstheme="minorHAnsi"/>
                <w:sz w:val="20"/>
                <w:szCs w:val="20"/>
                <w:lang w:val="lt-LT" w:eastAsia="lt-LT"/>
              </w:rPr>
            </w:pPr>
            <w:r w:rsidRPr="001C278B">
              <w:rPr>
                <w:rFonts w:ascii="Nunito Sans" w:eastAsia="Times New Roman" w:hAnsi="Nunito Sans" w:cstheme="minorHAnsi"/>
                <w:sz w:val="20"/>
                <w:szCs w:val="20"/>
                <w:lang w:val="lt-LT" w:eastAsia="lt-LT"/>
              </w:rPr>
              <w:t>Vadovaujančių asmenų civilinės atsakomybės draudimas;</w:t>
            </w:r>
          </w:p>
          <w:p w14:paraId="6C45C08B" w14:textId="418881A1" w:rsidR="00F77A67" w:rsidRPr="001C278B" w:rsidRDefault="00F77A67" w:rsidP="00706D6D">
            <w:pPr>
              <w:pStyle w:val="ListParagraph"/>
              <w:numPr>
                <w:ilvl w:val="2"/>
                <w:numId w:val="4"/>
              </w:numPr>
              <w:tabs>
                <w:tab w:val="left" w:pos="567"/>
              </w:tabs>
              <w:spacing w:after="0" w:line="240" w:lineRule="auto"/>
              <w:jc w:val="both"/>
              <w:rPr>
                <w:rFonts w:ascii="Nunito Sans" w:eastAsia="Times New Roman" w:hAnsi="Nunito Sans" w:cstheme="minorHAnsi"/>
                <w:sz w:val="20"/>
                <w:szCs w:val="20"/>
                <w:lang w:val="lt-LT" w:eastAsia="lt-LT"/>
              </w:rPr>
            </w:pPr>
            <w:r w:rsidRPr="001C278B">
              <w:rPr>
                <w:rFonts w:ascii="Nunito Sans" w:eastAsia="Times New Roman" w:hAnsi="Nunito Sans" w:cstheme="minorHAnsi"/>
                <w:sz w:val="20"/>
                <w:szCs w:val="20"/>
                <w:lang w:val="lt-LT" w:eastAsia="lt-LT"/>
              </w:rPr>
              <w:t xml:space="preserve">Bendrosios </w:t>
            </w:r>
            <w:r w:rsidR="001B673C" w:rsidRPr="001C278B">
              <w:rPr>
                <w:rFonts w:ascii="Nunito Sans" w:eastAsia="Times New Roman" w:hAnsi="Nunito Sans" w:cstheme="minorHAnsi"/>
                <w:sz w:val="20"/>
                <w:szCs w:val="20"/>
                <w:lang w:val="lt-LT" w:eastAsia="lt-LT"/>
              </w:rPr>
              <w:t xml:space="preserve">ir produkto </w:t>
            </w:r>
            <w:r w:rsidRPr="001C278B">
              <w:rPr>
                <w:rFonts w:ascii="Nunito Sans" w:eastAsia="Times New Roman" w:hAnsi="Nunito Sans" w:cstheme="minorHAnsi"/>
                <w:sz w:val="20"/>
                <w:szCs w:val="20"/>
                <w:lang w:val="lt-LT" w:eastAsia="lt-LT"/>
              </w:rPr>
              <w:t>civilinės atsakomybės draudimas;</w:t>
            </w:r>
          </w:p>
          <w:p w14:paraId="4AF8759A" w14:textId="5B2518A9" w:rsidR="00F77A67" w:rsidRPr="001C278B" w:rsidRDefault="00F77A67" w:rsidP="00706D6D">
            <w:pPr>
              <w:pStyle w:val="ListParagraph"/>
              <w:numPr>
                <w:ilvl w:val="2"/>
                <w:numId w:val="4"/>
              </w:numPr>
              <w:tabs>
                <w:tab w:val="left" w:pos="567"/>
              </w:tabs>
              <w:spacing w:after="0" w:line="240" w:lineRule="auto"/>
              <w:jc w:val="both"/>
              <w:rPr>
                <w:rFonts w:ascii="Nunito Sans" w:eastAsia="Times New Roman" w:hAnsi="Nunito Sans" w:cstheme="minorHAnsi"/>
                <w:sz w:val="20"/>
                <w:szCs w:val="20"/>
                <w:lang w:val="lt-LT" w:eastAsia="lt-LT"/>
              </w:rPr>
            </w:pPr>
            <w:r w:rsidRPr="001C278B">
              <w:rPr>
                <w:rFonts w:ascii="Nunito Sans" w:eastAsia="Times New Roman" w:hAnsi="Nunito Sans" w:cstheme="minorHAnsi"/>
                <w:sz w:val="20"/>
                <w:szCs w:val="20"/>
                <w:lang w:val="lt-LT" w:eastAsia="lt-LT"/>
              </w:rPr>
              <w:t>Turto ir verslo pertraukimo draudimas;</w:t>
            </w:r>
          </w:p>
          <w:p w14:paraId="392FE768" w14:textId="587ACB1E" w:rsidR="001D19F8" w:rsidRPr="001C278B" w:rsidRDefault="001D19F8" w:rsidP="00706D6D">
            <w:pPr>
              <w:pStyle w:val="ListParagraph"/>
              <w:numPr>
                <w:ilvl w:val="2"/>
                <w:numId w:val="4"/>
              </w:numPr>
              <w:tabs>
                <w:tab w:val="left" w:pos="567"/>
              </w:tabs>
              <w:spacing w:after="0" w:line="240" w:lineRule="auto"/>
              <w:jc w:val="both"/>
              <w:rPr>
                <w:rFonts w:ascii="Nunito Sans" w:eastAsia="Times New Roman" w:hAnsi="Nunito Sans" w:cstheme="minorHAnsi"/>
                <w:sz w:val="20"/>
                <w:szCs w:val="20"/>
                <w:lang w:val="lt-LT" w:eastAsia="lt-LT"/>
              </w:rPr>
            </w:pPr>
            <w:r w:rsidRPr="001C278B">
              <w:rPr>
                <w:rFonts w:ascii="Nunito Sans" w:eastAsia="Times New Roman" w:hAnsi="Nunito Sans" w:cstheme="minorHAnsi"/>
                <w:sz w:val="20"/>
                <w:szCs w:val="20"/>
                <w:lang w:val="lt-LT" w:eastAsia="lt-LT"/>
              </w:rPr>
              <w:t>S</w:t>
            </w:r>
            <w:r w:rsidR="00903FBC" w:rsidRPr="001C278B">
              <w:rPr>
                <w:rFonts w:ascii="Nunito Sans" w:eastAsia="Times New Roman" w:hAnsi="Nunito Sans" w:cstheme="minorHAnsi"/>
                <w:sz w:val="20"/>
                <w:szCs w:val="20"/>
                <w:lang w:val="lt-LT" w:eastAsia="lt-LT"/>
              </w:rPr>
              <w:t>avanoriškas darbuotojų s</w:t>
            </w:r>
            <w:r w:rsidRPr="001C278B">
              <w:rPr>
                <w:rFonts w:ascii="Nunito Sans" w:eastAsia="Times New Roman" w:hAnsi="Nunito Sans" w:cstheme="minorHAnsi"/>
                <w:sz w:val="20"/>
                <w:szCs w:val="20"/>
                <w:lang w:val="lt-LT" w:eastAsia="lt-LT"/>
              </w:rPr>
              <w:t>veikatos draudimas;</w:t>
            </w:r>
          </w:p>
          <w:p w14:paraId="38C47E5F" w14:textId="760C67C8" w:rsidR="00F77A67" w:rsidRPr="001C278B" w:rsidRDefault="001B673C" w:rsidP="00706D6D">
            <w:pPr>
              <w:pStyle w:val="ListParagraph"/>
              <w:numPr>
                <w:ilvl w:val="2"/>
                <w:numId w:val="4"/>
              </w:numPr>
              <w:tabs>
                <w:tab w:val="left" w:pos="567"/>
              </w:tabs>
              <w:spacing w:after="0" w:line="240" w:lineRule="auto"/>
              <w:jc w:val="both"/>
              <w:rPr>
                <w:rFonts w:ascii="Nunito Sans" w:eastAsia="Times New Roman" w:hAnsi="Nunito Sans" w:cstheme="minorHAnsi"/>
                <w:sz w:val="20"/>
                <w:szCs w:val="20"/>
                <w:lang w:val="lt-LT" w:eastAsia="lt-LT"/>
              </w:rPr>
            </w:pPr>
            <w:r w:rsidRPr="001C278B">
              <w:rPr>
                <w:rFonts w:ascii="Nunito Sans" w:eastAsia="Times New Roman" w:hAnsi="Nunito Sans" w:cstheme="minorHAnsi"/>
                <w:sz w:val="20"/>
                <w:szCs w:val="20"/>
                <w:lang w:val="lt-LT" w:eastAsia="lt-LT"/>
              </w:rPr>
              <w:t xml:space="preserve">Kreditų </w:t>
            </w:r>
            <w:r w:rsidR="00F77A67" w:rsidRPr="001C278B">
              <w:rPr>
                <w:rFonts w:ascii="Nunito Sans" w:eastAsia="Times New Roman" w:hAnsi="Nunito Sans" w:cstheme="minorHAnsi"/>
                <w:sz w:val="20"/>
                <w:szCs w:val="20"/>
                <w:lang w:val="lt-LT" w:eastAsia="lt-LT"/>
              </w:rPr>
              <w:t>draudimas;</w:t>
            </w:r>
          </w:p>
          <w:p w14:paraId="6530CBCA" w14:textId="77777777" w:rsidR="00F77A67" w:rsidRPr="001C278B" w:rsidRDefault="00F77A67" w:rsidP="00706D6D">
            <w:pPr>
              <w:pStyle w:val="ListParagraph"/>
              <w:numPr>
                <w:ilvl w:val="2"/>
                <w:numId w:val="4"/>
              </w:numPr>
              <w:tabs>
                <w:tab w:val="left" w:pos="567"/>
              </w:tabs>
              <w:spacing w:after="0" w:line="240" w:lineRule="auto"/>
              <w:jc w:val="both"/>
              <w:rPr>
                <w:rFonts w:ascii="Nunito Sans" w:eastAsia="Times New Roman" w:hAnsi="Nunito Sans" w:cstheme="minorHAnsi"/>
                <w:sz w:val="20"/>
                <w:szCs w:val="20"/>
                <w:lang w:val="lt-LT" w:eastAsia="lt-LT"/>
              </w:rPr>
            </w:pPr>
            <w:r w:rsidRPr="001C278B">
              <w:rPr>
                <w:rFonts w:ascii="Nunito Sans" w:eastAsia="Times New Roman" w:hAnsi="Nunito Sans" w:cstheme="minorHAnsi"/>
                <w:sz w:val="20"/>
                <w:szCs w:val="20"/>
                <w:lang w:val="lt-LT" w:eastAsia="lt-LT"/>
              </w:rPr>
              <w:t>Transporto priemonių privalomojo valdytojų civilinės atsakomybės draudimas;</w:t>
            </w:r>
          </w:p>
          <w:p w14:paraId="1C06F6F3" w14:textId="5AA60B49" w:rsidR="00F77A67" w:rsidRPr="001C278B" w:rsidRDefault="00F77A67" w:rsidP="00706D6D">
            <w:pPr>
              <w:pStyle w:val="ListParagraph"/>
              <w:numPr>
                <w:ilvl w:val="2"/>
                <w:numId w:val="4"/>
              </w:numPr>
              <w:tabs>
                <w:tab w:val="left" w:pos="567"/>
              </w:tabs>
              <w:spacing w:after="0" w:line="240" w:lineRule="auto"/>
              <w:jc w:val="both"/>
              <w:rPr>
                <w:rFonts w:ascii="Nunito Sans" w:eastAsia="Times New Roman" w:hAnsi="Nunito Sans" w:cstheme="minorHAnsi"/>
                <w:sz w:val="20"/>
                <w:szCs w:val="20"/>
                <w:lang w:val="lt-LT" w:eastAsia="lt-LT"/>
              </w:rPr>
            </w:pPr>
            <w:r w:rsidRPr="001C278B">
              <w:rPr>
                <w:rFonts w:ascii="Nunito Sans" w:eastAsia="Times New Roman" w:hAnsi="Nunito Sans" w:cstheme="minorHAnsi"/>
                <w:sz w:val="20"/>
                <w:szCs w:val="20"/>
                <w:lang w:val="lt-LT" w:eastAsia="lt-LT"/>
              </w:rPr>
              <w:t>Transporto priemonių Kasko draudimas</w:t>
            </w:r>
            <w:r w:rsidR="00B7059A" w:rsidRPr="001C278B">
              <w:rPr>
                <w:rFonts w:ascii="Nunito Sans" w:eastAsia="Times New Roman" w:hAnsi="Nunito Sans" w:cstheme="minorHAnsi"/>
                <w:sz w:val="20"/>
                <w:szCs w:val="20"/>
                <w:lang w:val="lt-LT" w:eastAsia="lt-LT"/>
              </w:rPr>
              <w:t>;</w:t>
            </w:r>
          </w:p>
          <w:p w14:paraId="523C97B3" w14:textId="42921DBE" w:rsidR="00F77A67" w:rsidRPr="001C278B" w:rsidRDefault="00F77A67" w:rsidP="00706D6D">
            <w:pPr>
              <w:pStyle w:val="ListParagraph"/>
              <w:numPr>
                <w:ilvl w:val="2"/>
                <w:numId w:val="4"/>
              </w:numPr>
              <w:tabs>
                <w:tab w:val="left" w:pos="567"/>
              </w:tabs>
              <w:spacing w:after="0" w:line="240" w:lineRule="auto"/>
              <w:jc w:val="both"/>
              <w:rPr>
                <w:rFonts w:ascii="Nunito Sans" w:eastAsia="Times New Roman" w:hAnsi="Nunito Sans" w:cstheme="minorHAnsi"/>
                <w:sz w:val="20"/>
                <w:szCs w:val="20"/>
                <w:lang w:val="lt-LT" w:eastAsia="lt-LT"/>
              </w:rPr>
            </w:pPr>
            <w:r w:rsidRPr="001C278B">
              <w:rPr>
                <w:rFonts w:ascii="Nunito Sans" w:eastAsia="Times New Roman" w:hAnsi="Nunito Sans" w:cstheme="minorHAnsi"/>
                <w:sz w:val="20"/>
                <w:szCs w:val="20"/>
                <w:lang w:val="lt-LT" w:eastAsia="lt-LT"/>
              </w:rPr>
              <w:t>Statinio statybos techninio prižiūrėtojo civilinės atsakomybės privalomasis draudimas;</w:t>
            </w:r>
          </w:p>
          <w:p w14:paraId="509C9B5E" w14:textId="3B3BC72F" w:rsidR="0052241C" w:rsidRPr="001C278B" w:rsidRDefault="0052241C" w:rsidP="00706D6D">
            <w:pPr>
              <w:pStyle w:val="ListParagraph"/>
              <w:numPr>
                <w:ilvl w:val="2"/>
                <w:numId w:val="4"/>
              </w:numPr>
              <w:tabs>
                <w:tab w:val="left" w:pos="567"/>
              </w:tabs>
              <w:spacing w:after="0" w:line="240" w:lineRule="auto"/>
              <w:jc w:val="both"/>
              <w:rPr>
                <w:rFonts w:ascii="Nunito Sans" w:eastAsia="Times New Roman" w:hAnsi="Nunito Sans" w:cstheme="minorHAnsi"/>
                <w:sz w:val="20"/>
                <w:szCs w:val="20"/>
                <w:lang w:val="lt-LT" w:eastAsia="lt-LT"/>
              </w:rPr>
            </w:pPr>
            <w:r w:rsidRPr="001C278B">
              <w:rPr>
                <w:rFonts w:ascii="Nunito Sans" w:eastAsia="Times New Roman" w:hAnsi="Nunito Sans" w:cstheme="minorHAnsi"/>
                <w:sz w:val="20"/>
                <w:szCs w:val="20"/>
                <w:lang w:val="lt-LT" w:eastAsia="lt-LT"/>
              </w:rPr>
              <w:t>Mobilios technikos draudimas;</w:t>
            </w:r>
          </w:p>
          <w:p w14:paraId="784A2ED6" w14:textId="514ED4DA" w:rsidR="00903FBC" w:rsidRPr="00F311D8" w:rsidRDefault="001B673C" w:rsidP="003E0396">
            <w:pPr>
              <w:pStyle w:val="ListParagraph"/>
              <w:numPr>
                <w:ilvl w:val="2"/>
                <w:numId w:val="4"/>
              </w:numPr>
              <w:tabs>
                <w:tab w:val="left" w:pos="567"/>
              </w:tabs>
              <w:spacing w:after="0" w:line="240" w:lineRule="auto"/>
              <w:jc w:val="both"/>
              <w:rPr>
                <w:rFonts w:ascii="Nunito Sans" w:hAnsi="Nunito Sans" w:cstheme="minorHAnsi"/>
                <w:sz w:val="20"/>
                <w:szCs w:val="20"/>
                <w:lang w:eastAsia="lt-LT"/>
              </w:rPr>
            </w:pPr>
            <w:r w:rsidRPr="001C278B">
              <w:rPr>
                <w:rFonts w:ascii="Nunito Sans" w:eastAsia="Times New Roman" w:hAnsi="Nunito Sans" w:cstheme="minorHAnsi"/>
                <w:sz w:val="20"/>
                <w:szCs w:val="20"/>
                <w:lang w:val="lt-LT" w:eastAsia="lt-LT"/>
              </w:rPr>
              <w:t>K</w:t>
            </w:r>
            <w:r w:rsidR="00F77A67" w:rsidRPr="001C278B">
              <w:rPr>
                <w:rFonts w:ascii="Nunito Sans" w:eastAsia="Times New Roman" w:hAnsi="Nunito Sans" w:cstheme="minorHAnsi"/>
                <w:sz w:val="20"/>
                <w:szCs w:val="20"/>
                <w:lang w:val="lt-LT" w:eastAsia="lt-LT"/>
              </w:rPr>
              <w:t>elionių draudimas;</w:t>
            </w:r>
          </w:p>
          <w:p w14:paraId="705DE40D" w14:textId="42BABD3C" w:rsidR="00F311D8" w:rsidRPr="001C278B" w:rsidRDefault="00F311D8" w:rsidP="003E0396">
            <w:pPr>
              <w:pStyle w:val="ListParagraph"/>
              <w:numPr>
                <w:ilvl w:val="2"/>
                <w:numId w:val="4"/>
              </w:numPr>
              <w:tabs>
                <w:tab w:val="left" w:pos="567"/>
              </w:tabs>
              <w:spacing w:after="0" w:line="240" w:lineRule="auto"/>
              <w:jc w:val="both"/>
              <w:rPr>
                <w:rFonts w:ascii="Nunito Sans" w:hAnsi="Nunito Sans" w:cstheme="minorHAnsi"/>
                <w:sz w:val="20"/>
                <w:szCs w:val="20"/>
                <w:lang w:eastAsia="lt-LT"/>
              </w:rPr>
            </w:pPr>
            <w:r>
              <w:rPr>
                <w:rFonts w:ascii="Nunito Sans" w:eastAsia="Times New Roman" w:hAnsi="Nunito Sans" w:cstheme="minorHAnsi"/>
                <w:sz w:val="20"/>
                <w:szCs w:val="20"/>
                <w:lang w:eastAsia="lt-LT"/>
              </w:rPr>
              <w:t>Profesinės civilinės atsakomybės draudimas;</w:t>
            </w:r>
          </w:p>
          <w:p w14:paraId="29CD8CCD" w14:textId="65EFA6ED" w:rsidR="00EE1659" w:rsidRPr="001C278B" w:rsidRDefault="00590798" w:rsidP="00706D6D">
            <w:pPr>
              <w:pStyle w:val="ListParagraph"/>
              <w:numPr>
                <w:ilvl w:val="2"/>
                <w:numId w:val="4"/>
              </w:numPr>
              <w:spacing w:after="0" w:line="240" w:lineRule="auto"/>
              <w:jc w:val="both"/>
              <w:rPr>
                <w:rFonts w:ascii="Nunito Sans" w:eastAsia="Times New Roman" w:hAnsi="Nunito Sans" w:cstheme="minorHAnsi"/>
                <w:sz w:val="20"/>
                <w:szCs w:val="20"/>
                <w:lang w:val="lt-LT" w:eastAsia="lt-LT"/>
              </w:rPr>
            </w:pPr>
            <w:r w:rsidRPr="001C278B">
              <w:rPr>
                <w:rFonts w:ascii="Nunito Sans" w:eastAsia="Times New Roman" w:hAnsi="Nunito Sans" w:cstheme="minorHAnsi"/>
                <w:sz w:val="20"/>
                <w:szCs w:val="20"/>
                <w:lang w:val="lt-LT" w:eastAsia="lt-LT"/>
              </w:rPr>
              <w:t>kitos draudimo rūšys pagal poreikį.</w:t>
            </w:r>
          </w:p>
          <w:p w14:paraId="55467DA0" w14:textId="37C3E132" w:rsidR="00F77A67" w:rsidRPr="001C278B" w:rsidRDefault="003E135C" w:rsidP="003E135C">
            <w:pPr>
              <w:tabs>
                <w:tab w:val="left" w:pos="567"/>
              </w:tabs>
              <w:ind w:left="142"/>
              <w:jc w:val="both"/>
              <w:rPr>
                <w:rFonts w:ascii="Nunito Sans" w:hAnsi="Nunito Sans" w:cstheme="minorHAnsi"/>
                <w:sz w:val="20"/>
                <w:lang w:eastAsia="lt-LT"/>
              </w:rPr>
            </w:pPr>
            <w:r w:rsidRPr="001C278B">
              <w:rPr>
                <w:rFonts w:ascii="Nunito Sans" w:hAnsi="Nunito Sans" w:cstheme="minorHAnsi"/>
                <w:sz w:val="20"/>
                <w:lang w:eastAsia="lt-LT"/>
              </w:rPr>
              <w:t xml:space="preserve">Šis draudimo rūšių sąrašas nėra baigtinis. Atsižvelgiant į Paslaugų teikėjo atliktą rizikų vertinimą, pateiktas išvadas, siūlymus bei </w:t>
            </w:r>
            <w:r w:rsidR="001B673C" w:rsidRPr="001C278B">
              <w:rPr>
                <w:rFonts w:ascii="Nunito Sans" w:hAnsi="Nunito Sans" w:cstheme="minorHAnsi"/>
                <w:sz w:val="20"/>
                <w:lang w:eastAsia="lt-LT"/>
              </w:rPr>
              <w:t>Perkančiojo subjekto</w:t>
            </w:r>
            <w:r w:rsidR="006C44B6" w:rsidRPr="001C278B">
              <w:rPr>
                <w:rFonts w:ascii="Nunito Sans" w:hAnsi="Nunito Sans" w:cstheme="minorHAnsi"/>
                <w:sz w:val="20"/>
                <w:lang w:eastAsia="lt-LT"/>
              </w:rPr>
              <w:t xml:space="preserve"> ir (ar) Perkančiosios organizacijos</w:t>
            </w:r>
            <w:r w:rsidR="001B673C" w:rsidRPr="001C278B">
              <w:rPr>
                <w:rFonts w:ascii="Nunito Sans" w:hAnsi="Nunito Sans" w:cstheme="minorHAnsi"/>
                <w:sz w:val="20"/>
                <w:lang w:eastAsia="lt-LT"/>
              </w:rPr>
              <w:t xml:space="preserve"> </w:t>
            </w:r>
            <w:r w:rsidRPr="001C278B">
              <w:rPr>
                <w:rFonts w:ascii="Nunito Sans" w:hAnsi="Nunito Sans" w:cstheme="minorHAnsi"/>
                <w:sz w:val="20"/>
                <w:lang w:eastAsia="lt-LT"/>
              </w:rPr>
              <w:t>poreikius, jis gali būti mažinamas atsisakant tam tikrų draudimo rūšių, jas praplečiant (siaurinant) arba papildant naujomis draudimo rūšimis.</w:t>
            </w:r>
          </w:p>
          <w:p w14:paraId="0C4E4A28" w14:textId="77777777" w:rsidR="00F77A67" w:rsidRPr="001C278B" w:rsidRDefault="00F77A67" w:rsidP="00C260FD">
            <w:pPr>
              <w:pStyle w:val="ListParagraph"/>
              <w:spacing w:after="120"/>
              <w:ind w:left="360"/>
              <w:jc w:val="both"/>
              <w:rPr>
                <w:rFonts w:ascii="Nunito Sans" w:hAnsi="Nunito Sans" w:cstheme="minorHAnsi"/>
                <w:sz w:val="20"/>
                <w:szCs w:val="20"/>
                <w:lang w:val="lt-LT"/>
              </w:rPr>
            </w:pPr>
          </w:p>
        </w:tc>
      </w:tr>
      <w:tr w:rsidR="00D53F95" w:rsidRPr="001C278B" w14:paraId="53715CBF" w14:textId="77777777" w:rsidTr="00A2557F">
        <w:tc>
          <w:tcPr>
            <w:tcW w:w="15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491CC" w14:textId="7026D7F5" w:rsidR="00D53F95" w:rsidRPr="001C278B" w:rsidRDefault="00CB1760" w:rsidP="00C260FD">
            <w:pPr>
              <w:rPr>
                <w:rFonts w:ascii="Nunito Sans" w:hAnsi="Nunito Sans" w:cstheme="minorHAnsi"/>
                <w:sz w:val="20"/>
              </w:rPr>
            </w:pPr>
            <w:r>
              <w:rPr>
                <w:rFonts w:ascii="Nunito Sans" w:hAnsi="Nunito Sans" w:cstheme="minorHAnsi"/>
                <w:sz w:val="20"/>
              </w:rPr>
              <w:lastRenderedPageBreak/>
              <w:t>Brokerio įsipareigojimai</w:t>
            </w:r>
          </w:p>
        </w:tc>
        <w:tc>
          <w:tcPr>
            <w:tcW w:w="74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BC014" w14:textId="77777777" w:rsidR="00CB1760" w:rsidRPr="00CB1760" w:rsidRDefault="00CB1760" w:rsidP="00CB1760">
            <w:pPr>
              <w:pStyle w:val="ListParagraph"/>
              <w:numPr>
                <w:ilvl w:val="2"/>
                <w:numId w:val="8"/>
              </w:numPr>
              <w:ind w:left="499" w:hanging="357"/>
              <w:jc w:val="both"/>
              <w:rPr>
                <w:rFonts w:ascii="Nunito Sans" w:eastAsia="Times New Roman" w:hAnsi="Nunito Sans" w:cstheme="minorHAnsi"/>
                <w:sz w:val="20"/>
                <w:lang w:eastAsia="lt-LT"/>
              </w:rPr>
            </w:pPr>
            <w:r w:rsidRPr="00CB1760">
              <w:rPr>
                <w:rFonts w:ascii="Nunito Sans" w:eastAsia="Times New Roman" w:hAnsi="Nunito Sans" w:cstheme="minorHAnsi"/>
                <w:sz w:val="20"/>
                <w:lang w:eastAsia="lt-LT"/>
              </w:rPr>
              <w:t>Profesionaliai ir kokybiškai teikti paslaugas šioje Techninėje specifikacijoje ir Sutartyje nustatyta tvarka,</w:t>
            </w:r>
          </w:p>
          <w:p w14:paraId="3F6488EC" w14:textId="50B2BE72" w:rsidR="00CB1760" w:rsidRPr="00CB1760" w:rsidRDefault="00B60E88" w:rsidP="00CB1760">
            <w:pPr>
              <w:pStyle w:val="ListParagraph"/>
              <w:numPr>
                <w:ilvl w:val="2"/>
                <w:numId w:val="8"/>
              </w:numPr>
              <w:ind w:left="499" w:hanging="357"/>
              <w:jc w:val="both"/>
              <w:rPr>
                <w:rFonts w:ascii="Nunito Sans" w:eastAsia="Times New Roman" w:hAnsi="Nunito Sans" w:cstheme="minorHAnsi"/>
                <w:sz w:val="20"/>
                <w:lang w:eastAsia="lt-LT"/>
              </w:rPr>
            </w:pPr>
            <w:r>
              <w:rPr>
                <w:rFonts w:ascii="Nunito Sans" w:eastAsia="Times New Roman" w:hAnsi="Nunito Sans" w:cstheme="minorHAnsi"/>
                <w:sz w:val="20"/>
                <w:lang w:eastAsia="lt-LT"/>
              </w:rPr>
              <w:t>T</w:t>
            </w:r>
            <w:r w:rsidR="00CB1760" w:rsidRPr="00CB1760">
              <w:rPr>
                <w:rFonts w:ascii="Nunito Sans" w:eastAsia="Times New Roman" w:hAnsi="Nunito Sans" w:cstheme="minorHAnsi"/>
                <w:sz w:val="20"/>
                <w:lang w:eastAsia="lt-LT"/>
              </w:rPr>
              <w:t xml:space="preserve">inkamai atstovauti </w:t>
            </w:r>
            <w:r w:rsidR="00CB1760">
              <w:rPr>
                <w:rFonts w:ascii="Nunito Sans" w:eastAsia="Times New Roman" w:hAnsi="Nunito Sans" w:cstheme="minorHAnsi"/>
                <w:sz w:val="20"/>
                <w:lang w:eastAsia="lt-LT"/>
              </w:rPr>
              <w:t>Užsakovo</w:t>
            </w:r>
            <w:r w:rsidR="00CB1760" w:rsidRPr="00CB1760">
              <w:rPr>
                <w:rFonts w:ascii="Nunito Sans" w:eastAsia="Times New Roman" w:hAnsi="Nunito Sans" w:cstheme="minorHAnsi"/>
                <w:sz w:val="20"/>
                <w:lang w:eastAsia="lt-LT"/>
              </w:rPr>
              <w:t xml:space="preserve"> interesams.</w:t>
            </w:r>
          </w:p>
          <w:p w14:paraId="0EE5A56C" w14:textId="315843F9" w:rsidR="00CB1760" w:rsidRPr="00CB1760" w:rsidRDefault="00CB1760" w:rsidP="00CB1760">
            <w:pPr>
              <w:pStyle w:val="ListParagraph"/>
              <w:numPr>
                <w:ilvl w:val="2"/>
                <w:numId w:val="8"/>
              </w:numPr>
              <w:ind w:left="499" w:hanging="357"/>
              <w:jc w:val="both"/>
              <w:rPr>
                <w:rFonts w:ascii="Nunito Sans" w:eastAsia="Times New Roman" w:hAnsi="Nunito Sans" w:cstheme="minorHAnsi"/>
                <w:sz w:val="20"/>
                <w:lang w:eastAsia="lt-LT"/>
              </w:rPr>
            </w:pPr>
            <w:r w:rsidRPr="00CB1760">
              <w:rPr>
                <w:rFonts w:ascii="Nunito Sans" w:eastAsia="Times New Roman" w:hAnsi="Nunito Sans" w:cstheme="minorHAnsi"/>
                <w:sz w:val="20"/>
                <w:lang w:eastAsia="lt-LT"/>
              </w:rPr>
              <w:t>Sutarties galiojimo laikotarpiu nepertraukiamai turėti galiojančią licenciją draudimo brokerių įmonės veiklai.</w:t>
            </w:r>
          </w:p>
          <w:p w14:paraId="4F0A266F" w14:textId="05A15AAF" w:rsidR="00D53F95" w:rsidRPr="00CB1760" w:rsidRDefault="00CB1760" w:rsidP="00CB1760">
            <w:pPr>
              <w:pStyle w:val="ListParagraph"/>
              <w:numPr>
                <w:ilvl w:val="2"/>
                <w:numId w:val="8"/>
              </w:numPr>
              <w:ind w:left="499" w:hanging="357"/>
              <w:jc w:val="both"/>
              <w:rPr>
                <w:rFonts w:ascii="Nunito Sans" w:eastAsia="Times New Roman" w:hAnsi="Nunito Sans" w:cstheme="minorHAnsi"/>
                <w:sz w:val="20"/>
                <w:lang w:eastAsia="lt-LT"/>
              </w:rPr>
            </w:pPr>
            <w:r w:rsidRPr="00CB1760">
              <w:rPr>
                <w:rFonts w:ascii="Nunito Sans" w:eastAsia="Times New Roman" w:hAnsi="Nunito Sans" w:cstheme="minorHAnsi"/>
                <w:sz w:val="20"/>
                <w:lang w:eastAsia="lt-LT"/>
              </w:rPr>
              <w:lastRenderedPageBreak/>
              <w:t>Dėti maksimalias pastangas, kad būtų gauta ne mažiau kaip 3 (trijų) Draudikų pasiūlymai su draudimo</w:t>
            </w:r>
            <w:r>
              <w:rPr>
                <w:rFonts w:ascii="Nunito Sans" w:eastAsia="Times New Roman" w:hAnsi="Nunito Sans" w:cstheme="minorHAnsi"/>
                <w:sz w:val="20"/>
                <w:lang w:eastAsia="lt-LT"/>
              </w:rPr>
              <w:t xml:space="preserve"> </w:t>
            </w:r>
            <w:r w:rsidRPr="00CB1760">
              <w:rPr>
                <w:rFonts w:ascii="Nunito Sans" w:hAnsi="Nunito Sans" w:cstheme="minorHAnsi"/>
                <w:sz w:val="20"/>
                <w:lang w:eastAsia="lt-LT"/>
              </w:rPr>
              <w:t>paslaugomis susijusiuose pirkimuose.</w:t>
            </w:r>
          </w:p>
        </w:tc>
      </w:tr>
      <w:tr w:rsidR="00D53F95" w:rsidRPr="001C278B" w14:paraId="561F937D" w14:textId="77777777" w:rsidTr="00A2557F">
        <w:tc>
          <w:tcPr>
            <w:tcW w:w="15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588BE" w14:textId="116F45F1" w:rsidR="00D53F95" w:rsidRPr="001C278B" w:rsidRDefault="00E35946" w:rsidP="00C260FD">
            <w:pPr>
              <w:rPr>
                <w:rFonts w:ascii="Nunito Sans" w:hAnsi="Nunito Sans" w:cstheme="minorHAnsi"/>
                <w:sz w:val="20"/>
              </w:rPr>
            </w:pPr>
            <w:r>
              <w:rPr>
                <w:rFonts w:ascii="Nunito Sans" w:hAnsi="Nunito Sans" w:cstheme="minorHAnsi"/>
                <w:sz w:val="20"/>
              </w:rPr>
              <w:lastRenderedPageBreak/>
              <w:t>Užsakovo įsipareigojimai</w:t>
            </w:r>
          </w:p>
        </w:tc>
        <w:tc>
          <w:tcPr>
            <w:tcW w:w="74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21DE8" w14:textId="77B89C17" w:rsidR="00E35946" w:rsidRPr="00E35946" w:rsidRDefault="00E35946" w:rsidP="00E35946">
            <w:pPr>
              <w:pStyle w:val="ListParagraph"/>
              <w:numPr>
                <w:ilvl w:val="2"/>
                <w:numId w:val="8"/>
              </w:numPr>
              <w:ind w:left="499" w:hanging="357"/>
              <w:jc w:val="both"/>
              <w:rPr>
                <w:rFonts w:ascii="Nunito Sans" w:eastAsia="Times New Roman" w:hAnsi="Nunito Sans" w:cstheme="minorHAnsi"/>
                <w:sz w:val="20"/>
                <w:lang w:eastAsia="lt-LT"/>
              </w:rPr>
            </w:pPr>
            <w:r w:rsidRPr="00E35946">
              <w:rPr>
                <w:rFonts w:ascii="Nunito Sans" w:eastAsia="Times New Roman" w:hAnsi="Nunito Sans" w:cstheme="minorHAnsi"/>
                <w:sz w:val="20"/>
                <w:lang w:eastAsia="lt-LT"/>
              </w:rPr>
              <w:t>Tinkamai ir sąžiningai vykdyti Sutartį.</w:t>
            </w:r>
          </w:p>
          <w:p w14:paraId="35E5FF46" w14:textId="03939EEA" w:rsidR="00E35946" w:rsidRPr="00E35946" w:rsidRDefault="00E35946" w:rsidP="00E35946">
            <w:pPr>
              <w:pStyle w:val="ListParagraph"/>
              <w:numPr>
                <w:ilvl w:val="2"/>
                <w:numId w:val="8"/>
              </w:numPr>
              <w:ind w:left="499" w:hanging="357"/>
              <w:jc w:val="both"/>
              <w:rPr>
                <w:rFonts w:ascii="Nunito Sans" w:eastAsia="Times New Roman" w:hAnsi="Nunito Sans" w:cstheme="minorHAnsi"/>
                <w:sz w:val="20"/>
                <w:lang w:eastAsia="lt-LT"/>
              </w:rPr>
            </w:pPr>
            <w:r w:rsidRPr="00E35946">
              <w:rPr>
                <w:rFonts w:ascii="Nunito Sans" w:eastAsia="Times New Roman" w:hAnsi="Nunito Sans" w:cstheme="minorHAnsi"/>
                <w:sz w:val="20"/>
                <w:lang w:eastAsia="lt-LT"/>
              </w:rPr>
              <w:t>Sutarties vykdymo metu bendradarbiauti su Paslaugų t</w:t>
            </w:r>
            <w:r>
              <w:rPr>
                <w:rFonts w:ascii="Nunito Sans" w:eastAsia="Times New Roman" w:hAnsi="Nunito Sans" w:cstheme="minorHAnsi"/>
                <w:sz w:val="20"/>
                <w:lang w:eastAsia="lt-LT"/>
              </w:rPr>
              <w:t>ie</w:t>
            </w:r>
            <w:r w:rsidRPr="00E35946">
              <w:rPr>
                <w:rFonts w:ascii="Nunito Sans" w:eastAsia="Times New Roman" w:hAnsi="Nunito Sans" w:cstheme="minorHAnsi"/>
                <w:sz w:val="20"/>
                <w:lang w:eastAsia="lt-LT"/>
              </w:rPr>
              <w:t>kėju, teikiant Sutarties vykdymui pagrįstai reikalingą</w:t>
            </w:r>
            <w:r>
              <w:rPr>
                <w:rFonts w:ascii="Nunito Sans" w:eastAsia="Times New Roman" w:hAnsi="Nunito Sans" w:cstheme="minorHAnsi"/>
                <w:sz w:val="20"/>
                <w:lang w:eastAsia="lt-LT"/>
              </w:rPr>
              <w:t xml:space="preserve"> </w:t>
            </w:r>
            <w:r w:rsidRPr="00E35946">
              <w:rPr>
                <w:rFonts w:ascii="Nunito Sans" w:hAnsi="Nunito Sans" w:cstheme="minorHAnsi"/>
                <w:sz w:val="20"/>
                <w:lang w:eastAsia="lt-LT"/>
              </w:rPr>
              <w:t>informaciją, kurios pateikimo būtinybė iškilo Sutarties vykdymo metu.</w:t>
            </w:r>
          </w:p>
          <w:p w14:paraId="4A792D8C" w14:textId="26A25DD0" w:rsidR="00E35946" w:rsidRPr="008C144C" w:rsidRDefault="00E35946" w:rsidP="008C144C">
            <w:pPr>
              <w:pStyle w:val="ListParagraph"/>
              <w:numPr>
                <w:ilvl w:val="2"/>
                <w:numId w:val="8"/>
              </w:numPr>
              <w:ind w:left="499" w:hanging="357"/>
              <w:jc w:val="both"/>
              <w:rPr>
                <w:rFonts w:ascii="Nunito Sans" w:eastAsia="Times New Roman" w:hAnsi="Nunito Sans" w:cstheme="minorHAnsi"/>
                <w:sz w:val="20"/>
                <w:lang w:eastAsia="lt-LT"/>
              </w:rPr>
            </w:pPr>
            <w:r w:rsidRPr="00E35946">
              <w:rPr>
                <w:rFonts w:ascii="Nunito Sans" w:eastAsia="Times New Roman" w:hAnsi="Nunito Sans" w:cstheme="minorHAnsi"/>
                <w:sz w:val="20"/>
                <w:lang w:eastAsia="lt-LT"/>
              </w:rPr>
              <w:t>Suteikti Paslaugų t</w:t>
            </w:r>
            <w:r w:rsidR="008C144C">
              <w:rPr>
                <w:rFonts w:ascii="Nunito Sans" w:eastAsia="Times New Roman" w:hAnsi="Nunito Sans" w:cstheme="minorHAnsi"/>
                <w:sz w:val="20"/>
                <w:lang w:eastAsia="lt-LT"/>
              </w:rPr>
              <w:t>ie</w:t>
            </w:r>
            <w:r w:rsidRPr="00E35946">
              <w:rPr>
                <w:rFonts w:ascii="Nunito Sans" w:eastAsia="Times New Roman" w:hAnsi="Nunito Sans" w:cstheme="minorHAnsi"/>
                <w:sz w:val="20"/>
                <w:lang w:eastAsia="lt-LT"/>
              </w:rPr>
              <w:t>kėjui įgaliojimus, pagrįstai reikalingus Sutarties vykdymui, o draudimo paslaugų pirkimų</w:t>
            </w:r>
            <w:r w:rsidR="008C144C">
              <w:rPr>
                <w:rFonts w:ascii="Nunito Sans" w:eastAsia="Times New Roman" w:hAnsi="Nunito Sans" w:cstheme="minorHAnsi"/>
                <w:sz w:val="20"/>
                <w:lang w:eastAsia="lt-LT"/>
              </w:rPr>
              <w:t xml:space="preserve"> </w:t>
            </w:r>
            <w:r w:rsidRPr="008C144C">
              <w:rPr>
                <w:rFonts w:ascii="Nunito Sans" w:hAnsi="Nunito Sans" w:cstheme="minorHAnsi"/>
                <w:sz w:val="20"/>
                <w:lang w:eastAsia="lt-LT"/>
              </w:rPr>
              <w:t>medžiagoje įrašyti, kad draudimo sutartis bus sudaroma tarpininkaujant ir ją administruos Brokeris.</w:t>
            </w:r>
          </w:p>
          <w:p w14:paraId="7E74FBA0" w14:textId="4CE6CF3E" w:rsidR="00E35946" w:rsidRPr="00D65D3D" w:rsidRDefault="00D65D3D" w:rsidP="008C144C">
            <w:pPr>
              <w:pStyle w:val="ListParagraph"/>
              <w:numPr>
                <w:ilvl w:val="2"/>
                <w:numId w:val="8"/>
              </w:numPr>
              <w:ind w:left="499" w:hanging="357"/>
              <w:jc w:val="both"/>
              <w:rPr>
                <w:rFonts w:ascii="Nunito Sans" w:eastAsia="Times New Roman" w:hAnsi="Nunito Sans" w:cstheme="minorHAnsi"/>
                <w:sz w:val="20"/>
                <w:lang w:eastAsia="lt-LT"/>
              </w:rPr>
            </w:pPr>
            <w:r w:rsidRPr="00D65D3D">
              <w:rPr>
                <w:rFonts w:ascii="Nunito Sans" w:eastAsia="Times New Roman" w:hAnsi="Nunito Sans" w:cstheme="minorHAnsi"/>
                <w:sz w:val="20"/>
                <w:lang w:eastAsia="lt-LT"/>
              </w:rPr>
              <w:t>Užsakovas</w:t>
            </w:r>
            <w:r w:rsidR="00E35946" w:rsidRPr="00E35946">
              <w:rPr>
                <w:rFonts w:ascii="Nunito Sans" w:eastAsia="Times New Roman" w:hAnsi="Nunito Sans" w:cstheme="minorHAnsi"/>
                <w:sz w:val="20"/>
                <w:lang w:eastAsia="lt-LT"/>
              </w:rPr>
              <w:t xml:space="preserve"> supranta, kad jeigu ne visos draudimo sutartys bus sudaromos pasitelkiant Brokerį, tai Brokeris</w:t>
            </w:r>
            <w:r w:rsidRPr="00D65D3D">
              <w:rPr>
                <w:rFonts w:ascii="Nunito Sans" w:eastAsia="Times New Roman" w:hAnsi="Nunito Sans" w:cstheme="minorHAnsi"/>
                <w:sz w:val="20"/>
                <w:lang w:eastAsia="lt-LT"/>
              </w:rPr>
              <w:t xml:space="preserve"> </w:t>
            </w:r>
            <w:r w:rsidR="00E35946" w:rsidRPr="00D65D3D">
              <w:rPr>
                <w:rFonts w:ascii="Nunito Sans" w:hAnsi="Nunito Sans" w:cstheme="minorHAnsi"/>
                <w:sz w:val="20"/>
                <w:lang w:eastAsia="lt-LT"/>
              </w:rPr>
              <w:t>negalės užtikrinti Įmonių grupės turimų draudimo sutarčių atitikimo Draudimo programos nuostatoms.</w:t>
            </w:r>
          </w:p>
          <w:p w14:paraId="5CEB9E2A" w14:textId="078802E2" w:rsidR="00D53F95" w:rsidRPr="001C278B" w:rsidRDefault="00E35946" w:rsidP="00E35946">
            <w:pPr>
              <w:pStyle w:val="ListParagraph"/>
              <w:numPr>
                <w:ilvl w:val="2"/>
                <w:numId w:val="8"/>
              </w:numPr>
              <w:spacing w:after="0" w:line="240" w:lineRule="auto"/>
              <w:ind w:left="499" w:hanging="357"/>
              <w:jc w:val="both"/>
              <w:rPr>
                <w:rFonts w:ascii="Nunito Sans" w:eastAsia="Times New Roman" w:hAnsi="Nunito Sans" w:cstheme="minorHAnsi"/>
                <w:sz w:val="20"/>
                <w:szCs w:val="20"/>
                <w:lang w:val="lt-LT" w:eastAsia="lt-LT"/>
              </w:rPr>
            </w:pPr>
            <w:r w:rsidRPr="00E35946">
              <w:rPr>
                <w:rFonts w:ascii="Nunito Sans" w:eastAsia="Times New Roman" w:hAnsi="Nunito Sans" w:cstheme="minorHAnsi"/>
                <w:sz w:val="20"/>
                <w:szCs w:val="20"/>
                <w:lang w:val="lt-LT" w:eastAsia="lt-LT"/>
              </w:rPr>
              <w:t>Tinkamai vykdyti įsipareigojimus, numatytus Sutartyje ir galiojančiuose Lietuvos Respublikos teisės aktuose.</w:t>
            </w:r>
          </w:p>
        </w:tc>
      </w:tr>
      <w:tr w:rsidR="00EE1659" w:rsidRPr="001C278B" w14:paraId="6CD1A506" w14:textId="77777777" w:rsidTr="00A2557F">
        <w:tc>
          <w:tcPr>
            <w:tcW w:w="15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3D5557" w14:textId="358A9B12" w:rsidR="00EE1659" w:rsidRPr="001C278B" w:rsidRDefault="00EE1659" w:rsidP="00C260FD">
            <w:pPr>
              <w:rPr>
                <w:rFonts w:ascii="Nunito Sans" w:hAnsi="Nunito Sans" w:cstheme="minorHAnsi"/>
                <w:sz w:val="20"/>
              </w:rPr>
            </w:pPr>
            <w:r w:rsidRPr="001C278B">
              <w:rPr>
                <w:rFonts w:ascii="Nunito Sans" w:hAnsi="Nunito Sans" w:cstheme="minorHAnsi"/>
                <w:sz w:val="20"/>
              </w:rPr>
              <w:t>Sutartinių įsipareigojimų vykdymo tvarka ir terminai</w:t>
            </w:r>
          </w:p>
        </w:tc>
        <w:tc>
          <w:tcPr>
            <w:tcW w:w="74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4A9C2" w14:textId="478AC03A" w:rsidR="00CE72E3" w:rsidRPr="001C278B" w:rsidRDefault="00CE72E3" w:rsidP="00CE72E3">
            <w:pPr>
              <w:pStyle w:val="ListParagraph"/>
              <w:numPr>
                <w:ilvl w:val="2"/>
                <w:numId w:val="8"/>
              </w:numPr>
              <w:spacing w:after="0" w:line="240" w:lineRule="auto"/>
              <w:ind w:left="499" w:hanging="357"/>
              <w:jc w:val="both"/>
              <w:rPr>
                <w:rFonts w:ascii="Nunito Sans" w:eastAsia="Times New Roman" w:hAnsi="Nunito Sans" w:cstheme="minorHAnsi"/>
                <w:sz w:val="20"/>
                <w:szCs w:val="20"/>
                <w:lang w:val="lt-LT" w:eastAsia="lt-LT"/>
              </w:rPr>
            </w:pPr>
            <w:r w:rsidRPr="001C278B">
              <w:rPr>
                <w:rFonts w:ascii="Nunito Sans" w:eastAsia="Times New Roman" w:hAnsi="Nunito Sans" w:cstheme="minorHAnsi"/>
                <w:sz w:val="20"/>
                <w:szCs w:val="20"/>
                <w:lang w:val="lt-LT" w:eastAsia="lt-LT"/>
              </w:rPr>
              <w:t xml:space="preserve">Paslaugas teikti Perkančiojo subjekto </w:t>
            </w:r>
            <w:r w:rsidR="006C44B6" w:rsidRPr="001C278B">
              <w:rPr>
                <w:rFonts w:ascii="Nunito Sans" w:eastAsia="Times New Roman" w:hAnsi="Nunito Sans" w:cstheme="minorHAnsi"/>
                <w:sz w:val="20"/>
                <w:szCs w:val="20"/>
                <w:lang w:val="lt-LT" w:eastAsia="lt-LT"/>
              </w:rPr>
              <w:t xml:space="preserve"> </w:t>
            </w:r>
            <w:r w:rsidR="006C44B6" w:rsidRPr="001C278B">
              <w:rPr>
                <w:rFonts w:ascii="Nunito Sans" w:hAnsi="Nunito Sans"/>
                <w:sz w:val="20"/>
                <w:szCs w:val="20"/>
                <w:lang w:val="lt-LT"/>
              </w:rPr>
              <w:t xml:space="preserve">ir (ar) Perkančiosios organizacijos </w:t>
            </w:r>
            <w:r w:rsidRPr="001C278B">
              <w:rPr>
                <w:rFonts w:ascii="Nunito Sans" w:eastAsia="Times New Roman" w:hAnsi="Nunito Sans" w:cstheme="minorHAnsi"/>
                <w:sz w:val="20"/>
                <w:szCs w:val="20"/>
                <w:lang w:val="lt-LT" w:eastAsia="lt-LT"/>
              </w:rPr>
              <w:t>užsakyme suderintais terminais. Jei dėl objektyvių priežasčių brokeris negali suteikti Paslaugų numatytais terminais, brokeris nedelsiant, bet ne vėliau kaip per 1 darbo dieną, raštu apie tai informuoja Perkantįjį subjektą</w:t>
            </w:r>
            <w:r w:rsidR="006C44B6" w:rsidRPr="001C278B">
              <w:rPr>
                <w:rFonts w:ascii="Nunito Sans" w:eastAsia="Times New Roman" w:hAnsi="Nunito Sans" w:cstheme="minorHAnsi"/>
                <w:sz w:val="20"/>
                <w:szCs w:val="20"/>
                <w:lang w:val="lt-LT" w:eastAsia="lt-LT"/>
              </w:rPr>
              <w:t xml:space="preserve"> </w:t>
            </w:r>
            <w:r w:rsidR="006C44B6" w:rsidRPr="001C278B">
              <w:rPr>
                <w:rFonts w:ascii="Nunito Sans" w:hAnsi="Nunito Sans"/>
                <w:sz w:val="20"/>
                <w:szCs w:val="20"/>
                <w:lang w:val="lt-LT"/>
              </w:rPr>
              <w:t>ir (ar) Perkančiąją organizaciją</w:t>
            </w:r>
            <w:r w:rsidRPr="001C278B">
              <w:rPr>
                <w:rFonts w:ascii="Nunito Sans" w:eastAsia="Times New Roman" w:hAnsi="Nunito Sans" w:cstheme="minorHAnsi"/>
                <w:sz w:val="20"/>
                <w:szCs w:val="20"/>
                <w:lang w:val="lt-LT" w:eastAsia="lt-LT"/>
              </w:rPr>
              <w:t>;</w:t>
            </w:r>
          </w:p>
          <w:p w14:paraId="4DFFE3C4" w14:textId="3D2DFE26" w:rsidR="00EE1659" w:rsidRPr="001C278B" w:rsidRDefault="00CE72E3" w:rsidP="00CE72E3">
            <w:pPr>
              <w:pStyle w:val="ListParagraph"/>
              <w:numPr>
                <w:ilvl w:val="2"/>
                <w:numId w:val="8"/>
              </w:numPr>
              <w:spacing w:after="0" w:line="240" w:lineRule="auto"/>
              <w:ind w:left="499" w:hanging="357"/>
              <w:jc w:val="both"/>
              <w:rPr>
                <w:rFonts w:ascii="Nunito Sans" w:eastAsia="Times New Roman" w:hAnsi="Nunito Sans" w:cstheme="minorHAnsi"/>
                <w:sz w:val="20"/>
                <w:szCs w:val="20"/>
                <w:lang w:val="lt-LT" w:eastAsia="lt-LT"/>
              </w:rPr>
            </w:pPr>
            <w:r w:rsidRPr="001C278B">
              <w:rPr>
                <w:rFonts w:ascii="Nunito Sans" w:eastAsia="Times New Roman" w:hAnsi="Nunito Sans" w:cstheme="minorHAnsi"/>
                <w:sz w:val="20"/>
                <w:szCs w:val="20"/>
                <w:lang w:val="lt-LT" w:eastAsia="lt-LT"/>
              </w:rPr>
              <w:t>užtikrinti, jog sutartį vykdys tik brokerio paslaugų pirkime pasiūlyti</w:t>
            </w:r>
            <w:r w:rsidR="003400AB" w:rsidRPr="001C278B">
              <w:rPr>
                <w:rFonts w:ascii="Nunito Sans" w:eastAsia="Times New Roman" w:hAnsi="Nunito Sans" w:cstheme="minorHAnsi"/>
                <w:sz w:val="20"/>
                <w:szCs w:val="20"/>
                <w:lang w:val="lt-LT" w:eastAsia="lt-LT"/>
              </w:rPr>
              <w:t xml:space="preserve"> (arba ne žemesnės kvalifikacijos)</w:t>
            </w:r>
            <w:r w:rsidRPr="001C278B">
              <w:rPr>
                <w:rFonts w:ascii="Nunito Sans" w:eastAsia="Times New Roman" w:hAnsi="Nunito Sans" w:cstheme="minorHAnsi"/>
                <w:sz w:val="20"/>
                <w:szCs w:val="20"/>
                <w:lang w:val="lt-LT" w:eastAsia="lt-LT"/>
              </w:rPr>
              <w:t xml:space="preserve"> specialistai, kurie būtų pasiekiami darbo dienomis nuo 8 val. iki 17 val.</w:t>
            </w:r>
          </w:p>
        </w:tc>
      </w:tr>
      <w:tr w:rsidR="00F77A67" w:rsidRPr="001C278B" w14:paraId="77AF864A" w14:textId="77777777" w:rsidTr="00A2557F">
        <w:tc>
          <w:tcPr>
            <w:tcW w:w="159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F69290" w14:textId="77777777" w:rsidR="00F77A67" w:rsidRPr="001C278B" w:rsidRDefault="00F77A67" w:rsidP="00C260FD">
            <w:pPr>
              <w:rPr>
                <w:rFonts w:ascii="Nunito Sans" w:hAnsi="Nunito Sans" w:cstheme="minorHAnsi"/>
                <w:sz w:val="20"/>
              </w:rPr>
            </w:pPr>
            <w:r w:rsidRPr="001C278B">
              <w:rPr>
                <w:rFonts w:ascii="Nunito Sans" w:hAnsi="Nunito Sans" w:cstheme="minorHAnsi"/>
                <w:sz w:val="20"/>
              </w:rPr>
              <w:t>Paslaugų teikimo trukmė</w:t>
            </w:r>
          </w:p>
        </w:tc>
        <w:tc>
          <w:tcPr>
            <w:tcW w:w="74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61881C" w14:textId="58C4740F" w:rsidR="00F77A67" w:rsidRPr="0039265D" w:rsidRDefault="007C130C" w:rsidP="0039265D">
            <w:pPr>
              <w:autoSpaceDN w:val="0"/>
              <w:snapToGrid w:val="0"/>
              <w:spacing w:after="120" w:line="276" w:lineRule="auto"/>
              <w:jc w:val="both"/>
              <w:rPr>
                <w:rFonts w:ascii="Nunito Sans" w:eastAsia="Calibri" w:hAnsi="Nunito Sans" w:cstheme="minorHAnsi"/>
                <w:sz w:val="20"/>
              </w:rPr>
            </w:pPr>
            <w:r w:rsidRPr="001C278B">
              <w:rPr>
                <w:rFonts w:ascii="Nunito Sans" w:eastAsia="Calibri" w:hAnsi="Nunito Sans" w:cstheme="minorHAnsi"/>
                <w:sz w:val="20"/>
              </w:rPr>
              <w:t xml:space="preserve">Paslaugų teikimo terminas: 12 mėnesių su galimybe pratęsti dar 12 mėnesių laikotarpiui. Galimų pratęsimų skaičius – ne daugiau kaip 2 kartai (su visais pratęsimais negali viršyti 36 mėnesių). </w:t>
            </w:r>
          </w:p>
        </w:tc>
      </w:tr>
    </w:tbl>
    <w:p w14:paraId="38B0BFBB" w14:textId="5BBFED3C" w:rsidR="00F77A67" w:rsidRDefault="00F77A67" w:rsidP="00F77A67">
      <w:pPr>
        <w:spacing w:after="160" w:line="259" w:lineRule="auto"/>
        <w:contextualSpacing/>
        <w:jc w:val="right"/>
        <w:rPr>
          <w:rFonts w:ascii="Nunito Sans" w:hAnsi="Nunito Sans" w:cstheme="minorHAnsi"/>
          <w:b/>
          <w:sz w:val="20"/>
        </w:rPr>
      </w:pPr>
    </w:p>
    <w:p w14:paraId="6CFD05D7" w14:textId="41D5EA4A" w:rsidR="00CA1E6A" w:rsidRDefault="00CA1E6A" w:rsidP="00F77A67">
      <w:pPr>
        <w:spacing w:after="160" w:line="259" w:lineRule="auto"/>
        <w:contextualSpacing/>
        <w:jc w:val="right"/>
        <w:rPr>
          <w:rFonts w:ascii="Nunito Sans" w:hAnsi="Nunito Sans" w:cstheme="minorHAnsi"/>
          <w:b/>
          <w:sz w:val="20"/>
        </w:rPr>
      </w:pPr>
    </w:p>
    <w:p w14:paraId="4689E2FD" w14:textId="32D5D00A" w:rsidR="00CA1E6A" w:rsidRDefault="00CA1E6A" w:rsidP="00F77A67">
      <w:pPr>
        <w:spacing w:after="160" w:line="259" w:lineRule="auto"/>
        <w:contextualSpacing/>
        <w:jc w:val="right"/>
        <w:rPr>
          <w:rFonts w:ascii="Nunito Sans" w:hAnsi="Nunito Sans" w:cstheme="minorHAnsi"/>
          <w:b/>
          <w:sz w:val="20"/>
        </w:rPr>
      </w:pPr>
    </w:p>
    <w:p w14:paraId="4F9AD816" w14:textId="0260B6A3" w:rsidR="00CA1E6A" w:rsidRPr="002C6CC2" w:rsidRDefault="00CA1E6A" w:rsidP="00F77A67">
      <w:pPr>
        <w:spacing w:after="160" w:line="259" w:lineRule="auto"/>
        <w:contextualSpacing/>
        <w:jc w:val="right"/>
        <w:rPr>
          <w:rFonts w:ascii="Nunito Sans" w:hAnsi="Nunito Sans" w:cstheme="minorHAnsi"/>
          <w:b/>
          <w:sz w:val="20"/>
        </w:rPr>
      </w:pPr>
    </w:p>
    <w:p w14:paraId="6C1C3D3B" w14:textId="07D58FF6" w:rsidR="002C6CC2" w:rsidRPr="00826530" w:rsidRDefault="002C6CC2" w:rsidP="002676C7">
      <w:pPr>
        <w:rPr>
          <w:rFonts w:ascii="Nunito Sans" w:hAnsi="Nunito Sans"/>
          <w:b/>
          <w:bCs/>
          <w:sz w:val="20"/>
        </w:rPr>
      </w:pPr>
      <w:r w:rsidRPr="00826530">
        <w:rPr>
          <w:rFonts w:ascii="Nunito Sans" w:hAnsi="Nunito Sans"/>
          <w:b/>
          <w:bCs/>
          <w:sz w:val="20"/>
        </w:rPr>
        <w:t>PRIDEDAMA:</w:t>
      </w:r>
    </w:p>
    <w:p w14:paraId="04D5C934" w14:textId="6410B120" w:rsidR="002676C7" w:rsidRDefault="002676C7" w:rsidP="00826530">
      <w:pPr>
        <w:rPr>
          <w:rFonts w:ascii="Nunito Sans" w:hAnsi="Nunito Sans"/>
          <w:sz w:val="20"/>
        </w:rPr>
      </w:pPr>
      <w:r w:rsidRPr="002C6CC2">
        <w:rPr>
          <w:rFonts w:ascii="Nunito Sans" w:hAnsi="Nunito Sans"/>
          <w:sz w:val="20"/>
        </w:rPr>
        <w:t xml:space="preserve">Priedas Nr. </w:t>
      </w:r>
      <w:r w:rsidRPr="002C6CC2">
        <w:rPr>
          <w:rFonts w:ascii="Nunito Sans" w:hAnsi="Nunito Sans"/>
          <w:sz w:val="20"/>
          <w:lang w:val="en-US"/>
        </w:rPr>
        <w:t>1</w:t>
      </w:r>
      <w:r w:rsidR="00826530">
        <w:rPr>
          <w:rFonts w:ascii="Nunito Sans" w:hAnsi="Nunito Sans"/>
          <w:sz w:val="20"/>
          <w:lang w:val="en-US"/>
        </w:rPr>
        <w:t xml:space="preserve"> - </w:t>
      </w:r>
      <w:r w:rsidR="00826530">
        <w:rPr>
          <w:rFonts w:ascii="Nunito Sans" w:hAnsi="Nunito Sans"/>
          <w:sz w:val="20"/>
        </w:rPr>
        <w:t xml:space="preserve"> </w:t>
      </w:r>
      <w:bookmarkStart w:id="1" w:name="_Hlk112762070"/>
      <w:r w:rsidRPr="00826530">
        <w:rPr>
          <w:rFonts w:ascii="Nunito Sans" w:hAnsi="Nunito Sans"/>
          <w:sz w:val="20"/>
        </w:rPr>
        <w:t>EPSO-G grupės įmonių</w:t>
      </w:r>
      <w:r w:rsidR="00006F34">
        <w:rPr>
          <w:rFonts w:ascii="Nunito Sans" w:hAnsi="Nunito Sans"/>
          <w:sz w:val="20"/>
        </w:rPr>
        <w:t>, turinčių draudimus, kiekis.</w:t>
      </w:r>
    </w:p>
    <w:p w14:paraId="6F680412" w14:textId="31A5D99E" w:rsidR="00006F34" w:rsidRPr="00006F34" w:rsidRDefault="00006F34" w:rsidP="00826530">
      <w:pPr>
        <w:rPr>
          <w:rFonts w:ascii="Nunito Sans" w:hAnsi="Nunito Sans"/>
          <w:sz w:val="20"/>
        </w:rPr>
      </w:pPr>
      <w:r>
        <w:rPr>
          <w:rFonts w:ascii="Nunito Sans" w:hAnsi="Nunito Sans"/>
          <w:sz w:val="20"/>
        </w:rPr>
        <w:t xml:space="preserve">Priedas Nr. </w:t>
      </w:r>
      <w:r>
        <w:rPr>
          <w:rFonts w:ascii="Nunito Sans" w:hAnsi="Nunito Sans"/>
          <w:sz w:val="20"/>
          <w:lang w:val="en-US"/>
        </w:rPr>
        <w:t xml:space="preserve">2 </w:t>
      </w:r>
      <w:r w:rsidR="003E0BD2">
        <w:rPr>
          <w:rFonts w:ascii="Nunito Sans" w:hAnsi="Nunito Sans"/>
          <w:sz w:val="20"/>
          <w:lang w:val="en-US"/>
        </w:rPr>
        <w:t>–</w:t>
      </w:r>
      <w:r>
        <w:rPr>
          <w:rFonts w:ascii="Nunito Sans" w:hAnsi="Nunito Sans"/>
          <w:sz w:val="20"/>
          <w:lang w:val="en-US"/>
        </w:rPr>
        <w:t xml:space="preserve"> </w:t>
      </w:r>
      <w:bookmarkStart w:id="2" w:name="_Hlk113524350"/>
      <w:r w:rsidR="003E0BD2">
        <w:rPr>
          <w:rFonts w:ascii="Nunito Sans" w:hAnsi="Nunito Sans"/>
          <w:sz w:val="20"/>
        </w:rPr>
        <w:t>Preliminarus EPSO – G grupės įmonių, planuojančių turėti draudimus, kiekis</w:t>
      </w:r>
      <w:bookmarkEnd w:id="2"/>
      <w:r w:rsidR="003E0BD2">
        <w:rPr>
          <w:rFonts w:ascii="Nunito Sans" w:hAnsi="Nunito Sans"/>
          <w:sz w:val="20"/>
        </w:rPr>
        <w:t>.</w:t>
      </w:r>
    </w:p>
    <w:bookmarkEnd w:id="1"/>
    <w:p w14:paraId="7DC54C04" w14:textId="15022CF7" w:rsidR="00826530" w:rsidRDefault="00826530" w:rsidP="00826530">
      <w:pPr>
        <w:rPr>
          <w:rFonts w:ascii="Nunito Sans" w:hAnsi="Nunito Sans"/>
          <w:b/>
          <w:bCs/>
          <w:sz w:val="20"/>
        </w:rPr>
      </w:pPr>
    </w:p>
    <w:p w14:paraId="0F83CEC8" w14:textId="4CFB751A" w:rsidR="00826530" w:rsidRDefault="00826530" w:rsidP="00826530">
      <w:pPr>
        <w:rPr>
          <w:rFonts w:ascii="Nunito Sans" w:hAnsi="Nunito Sans"/>
          <w:b/>
          <w:bCs/>
          <w:sz w:val="20"/>
        </w:rPr>
      </w:pPr>
    </w:p>
    <w:p w14:paraId="65C84E85" w14:textId="5079299E" w:rsidR="00826530" w:rsidRDefault="00826530" w:rsidP="00826530">
      <w:pPr>
        <w:rPr>
          <w:rFonts w:ascii="Nunito Sans" w:hAnsi="Nunito Sans"/>
          <w:b/>
          <w:bCs/>
          <w:sz w:val="20"/>
        </w:rPr>
      </w:pPr>
    </w:p>
    <w:p w14:paraId="6F66C93B" w14:textId="77777777" w:rsidR="00826530" w:rsidRDefault="00826530" w:rsidP="00826530">
      <w:pPr>
        <w:rPr>
          <w:rFonts w:ascii="Nunito Sans" w:hAnsi="Nunito Sans"/>
          <w:b/>
          <w:bCs/>
          <w:sz w:val="20"/>
        </w:rPr>
      </w:pPr>
    </w:p>
    <w:p w14:paraId="4CD0768B" w14:textId="77777777" w:rsidR="00F24174" w:rsidRDefault="00F24174" w:rsidP="00826530">
      <w:pPr>
        <w:rPr>
          <w:rFonts w:ascii="Nunito Sans" w:hAnsi="Nunito Sans"/>
          <w:b/>
          <w:bCs/>
          <w:sz w:val="20"/>
        </w:rPr>
      </w:pPr>
    </w:p>
    <w:p w14:paraId="7845FE7E" w14:textId="77777777" w:rsidR="007A63FD" w:rsidRDefault="007A63FD" w:rsidP="00826530">
      <w:pPr>
        <w:rPr>
          <w:rFonts w:ascii="Nunito Sans" w:hAnsi="Nunito Sans"/>
          <w:b/>
          <w:bCs/>
          <w:sz w:val="20"/>
        </w:rPr>
      </w:pPr>
    </w:p>
    <w:p w14:paraId="417300ED" w14:textId="77777777" w:rsidR="008661BD" w:rsidRDefault="008661BD" w:rsidP="00826530">
      <w:pPr>
        <w:rPr>
          <w:rFonts w:ascii="Nunito Sans" w:hAnsi="Nunito Sans"/>
          <w:b/>
          <w:bCs/>
          <w:sz w:val="20"/>
        </w:rPr>
      </w:pPr>
    </w:p>
    <w:p w14:paraId="726BA269" w14:textId="77777777" w:rsidR="008661BD" w:rsidRDefault="008661BD" w:rsidP="00826530">
      <w:pPr>
        <w:rPr>
          <w:rFonts w:ascii="Nunito Sans" w:hAnsi="Nunito Sans"/>
          <w:b/>
          <w:bCs/>
          <w:sz w:val="20"/>
        </w:rPr>
      </w:pPr>
    </w:p>
    <w:p w14:paraId="62133726" w14:textId="77777777" w:rsidR="008661BD" w:rsidRDefault="008661BD" w:rsidP="00826530">
      <w:pPr>
        <w:rPr>
          <w:rFonts w:ascii="Nunito Sans" w:hAnsi="Nunito Sans"/>
          <w:b/>
          <w:bCs/>
          <w:sz w:val="20"/>
        </w:rPr>
      </w:pPr>
    </w:p>
    <w:p w14:paraId="6D37C276" w14:textId="77777777" w:rsidR="008661BD" w:rsidRDefault="008661BD" w:rsidP="00826530">
      <w:pPr>
        <w:rPr>
          <w:rFonts w:ascii="Nunito Sans" w:hAnsi="Nunito Sans"/>
          <w:b/>
          <w:bCs/>
          <w:sz w:val="20"/>
        </w:rPr>
      </w:pPr>
    </w:p>
    <w:p w14:paraId="2ACED91F" w14:textId="77777777" w:rsidR="008661BD" w:rsidRDefault="008661BD" w:rsidP="00826530">
      <w:pPr>
        <w:rPr>
          <w:rFonts w:ascii="Nunito Sans" w:hAnsi="Nunito Sans"/>
          <w:b/>
          <w:bCs/>
          <w:sz w:val="20"/>
        </w:rPr>
      </w:pPr>
    </w:p>
    <w:p w14:paraId="3E4B9003" w14:textId="77777777" w:rsidR="008661BD" w:rsidRDefault="008661BD" w:rsidP="00826530">
      <w:pPr>
        <w:rPr>
          <w:rFonts w:ascii="Nunito Sans" w:hAnsi="Nunito Sans"/>
          <w:b/>
          <w:bCs/>
          <w:sz w:val="20"/>
        </w:rPr>
      </w:pPr>
    </w:p>
    <w:p w14:paraId="0A810D2E" w14:textId="77777777" w:rsidR="008661BD" w:rsidRDefault="008661BD" w:rsidP="00826530">
      <w:pPr>
        <w:rPr>
          <w:rFonts w:ascii="Nunito Sans" w:hAnsi="Nunito Sans"/>
          <w:b/>
          <w:bCs/>
          <w:sz w:val="20"/>
        </w:rPr>
      </w:pPr>
    </w:p>
    <w:p w14:paraId="13B6E437" w14:textId="77777777" w:rsidR="008661BD" w:rsidRDefault="008661BD" w:rsidP="00826530">
      <w:pPr>
        <w:rPr>
          <w:rFonts w:ascii="Nunito Sans" w:hAnsi="Nunito Sans"/>
          <w:b/>
          <w:bCs/>
          <w:sz w:val="20"/>
        </w:rPr>
      </w:pPr>
    </w:p>
    <w:p w14:paraId="2B082432" w14:textId="77777777" w:rsidR="008661BD" w:rsidRDefault="008661BD" w:rsidP="00826530">
      <w:pPr>
        <w:rPr>
          <w:rFonts w:ascii="Nunito Sans" w:hAnsi="Nunito Sans"/>
          <w:b/>
          <w:bCs/>
          <w:sz w:val="20"/>
        </w:rPr>
      </w:pPr>
    </w:p>
    <w:p w14:paraId="6105762A" w14:textId="098932C7" w:rsidR="0088007C" w:rsidRPr="0088007C" w:rsidRDefault="0088007C" w:rsidP="0088007C">
      <w:pPr>
        <w:jc w:val="center"/>
        <w:rPr>
          <w:rFonts w:ascii="Nunito Sans" w:hAnsi="Nunito Sans"/>
          <w:b/>
          <w:bCs/>
          <w:sz w:val="20"/>
        </w:rPr>
      </w:pPr>
      <w:r w:rsidRPr="0088007C">
        <w:rPr>
          <w:rFonts w:ascii="Nunito Sans" w:hAnsi="Nunito Sans"/>
          <w:b/>
          <w:bCs/>
          <w:sz w:val="20"/>
        </w:rPr>
        <w:lastRenderedPageBreak/>
        <w:t>EPSO-G grupės įmonių, turinčių draudimus, kiekis</w:t>
      </w:r>
    </w:p>
    <w:p w14:paraId="024D9A41" w14:textId="76236E40" w:rsidR="00826530" w:rsidRDefault="00826530" w:rsidP="00826530">
      <w:pPr>
        <w:jc w:val="center"/>
        <w:rPr>
          <w:rFonts w:ascii="Nunito Sans" w:hAnsi="Nunito Sans"/>
          <w:b/>
          <w:bCs/>
          <w:sz w:val="20"/>
        </w:rPr>
      </w:pPr>
    </w:p>
    <w:p w14:paraId="484987C3" w14:textId="77777777" w:rsidR="00826530" w:rsidRPr="00826530" w:rsidRDefault="00826530" w:rsidP="00826530">
      <w:pPr>
        <w:rPr>
          <w:rFonts w:ascii="Nunito Sans" w:hAnsi="Nunito Sans"/>
          <w:sz w:val="20"/>
        </w:rPr>
      </w:pPr>
    </w:p>
    <w:p w14:paraId="52B15A15" w14:textId="16BCD598" w:rsidR="002C6CC2" w:rsidRPr="002C6CC2" w:rsidRDefault="00826530" w:rsidP="00826530">
      <w:pPr>
        <w:tabs>
          <w:tab w:val="left" w:pos="228"/>
        </w:tabs>
        <w:rPr>
          <w:rFonts w:ascii="Nunito Sans" w:hAnsi="Nunito Sans"/>
          <w:b/>
          <w:bCs/>
          <w:sz w:val="20"/>
        </w:rPr>
      </w:pPr>
      <w:r>
        <w:rPr>
          <w:rFonts w:ascii="Nunito Sans" w:hAnsi="Nunito Sans"/>
          <w:b/>
          <w:bCs/>
          <w:sz w:val="20"/>
        </w:rPr>
        <w:tab/>
        <w:t>Priedas Nr. 1</w:t>
      </w:r>
    </w:p>
    <w:tbl>
      <w:tblPr>
        <w:tblStyle w:val="TableGrid"/>
        <w:tblW w:w="9989" w:type="dxa"/>
        <w:tblInd w:w="-496" w:type="dxa"/>
        <w:tblLayout w:type="fixed"/>
        <w:tblLook w:val="04A0" w:firstRow="1" w:lastRow="0" w:firstColumn="1" w:lastColumn="0" w:noHBand="0" w:noVBand="1"/>
      </w:tblPr>
      <w:tblGrid>
        <w:gridCol w:w="502"/>
        <w:gridCol w:w="2674"/>
        <w:gridCol w:w="975"/>
        <w:gridCol w:w="943"/>
        <w:gridCol w:w="1351"/>
        <w:gridCol w:w="992"/>
        <w:gridCol w:w="1276"/>
        <w:gridCol w:w="1276"/>
      </w:tblGrid>
      <w:tr w:rsidR="00FA3D4B" w:rsidRPr="002C6CC2" w14:paraId="6E9BE7B5" w14:textId="77777777" w:rsidTr="00FA3D4B">
        <w:trPr>
          <w:trHeight w:val="481"/>
        </w:trPr>
        <w:tc>
          <w:tcPr>
            <w:tcW w:w="502" w:type="dxa"/>
          </w:tcPr>
          <w:p w14:paraId="5344A2F5" w14:textId="77777777" w:rsidR="00FA3D4B" w:rsidRPr="002C6CC2" w:rsidRDefault="00FA3D4B" w:rsidP="000658D8">
            <w:pPr>
              <w:rPr>
                <w:rFonts w:ascii="Nunito Sans" w:hAnsi="Nunito Sans"/>
                <w:b/>
                <w:bCs/>
                <w:sz w:val="20"/>
              </w:rPr>
            </w:pPr>
            <w:r w:rsidRPr="002C6CC2">
              <w:rPr>
                <w:rFonts w:ascii="Nunito Sans" w:hAnsi="Nunito Sans"/>
                <w:b/>
                <w:bCs/>
                <w:sz w:val="20"/>
              </w:rPr>
              <w:t>Eil. Nr.</w:t>
            </w:r>
          </w:p>
        </w:tc>
        <w:tc>
          <w:tcPr>
            <w:tcW w:w="2674" w:type="dxa"/>
          </w:tcPr>
          <w:p w14:paraId="0B2C68C0" w14:textId="77777777" w:rsidR="00FA3D4B" w:rsidRPr="002C6CC2" w:rsidRDefault="00FA3D4B" w:rsidP="000658D8">
            <w:pPr>
              <w:rPr>
                <w:rFonts w:ascii="Nunito Sans" w:hAnsi="Nunito Sans"/>
                <w:b/>
                <w:bCs/>
                <w:sz w:val="20"/>
              </w:rPr>
            </w:pPr>
            <w:r w:rsidRPr="002C6CC2">
              <w:rPr>
                <w:rFonts w:ascii="Nunito Sans" w:hAnsi="Nunito Sans"/>
                <w:b/>
                <w:bCs/>
                <w:sz w:val="20"/>
              </w:rPr>
              <w:t>Draudimo rūšys</w:t>
            </w:r>
          </w:p>
        </w:tc>
        <w:tc>
          <w:tcPr>
            <w:tcW w:w="975" w:type="dxa"/>
          </w:tcPr>
          <w:p w14:paraId="41BB35C3" w14:textId="77777777" w:rsidR="00FA3D4B" w:rsidRPr="002C6CC2" w:rsidRDefault="00FA3D4B" w:rsidP="000658D8">
            <w:pPr>
              <w:jc w:val="center"/>
              <w:rPr>
                <w:rFonts w:ascii="Nunito Sans" w:hAnsi="Nunito Sans"/>
                <w:b/>
                <w:bCs/>
                <w:sz w:val="20"/>
              </w:rPr>
            </w:pPr>
            <w:r w:rsidRPr="001C278B">
              <w:rPr>
                <w:rFonts w:ascii="Nunito Sans" w:hAnsi="Nunito Sans" w:cstheme="minorHAnsi"/>
                <w:sz w:val="20"/>
                <w:lang w:val="lt-LT"/>
              </w:rPr>
              <w:t>LITGRID AB</w:t>
            </w:r>
          </w:p>
        </w:tc>
        <w:tc>
          <w:tcPr>
            <w:tcW w:w="943" w:type="dxa"/>
          </w:tcPr>
          <w:p w14:paraId="460A5387" w14:textId="77777777" w:rsidR="00FA3D4B" w:rsidRPr="002C6CC2" w:rsidRDefault="00FA3D4B" w:rsidP="000658D8">
            <w:pPr>
              <w:jc w:val="center"/>
              <w:rPr>
                <w:rFonts w:ascii="Nunito Sans" w:hAnsi="Nunito Sans"/>
                <w:b/>
                <w:bCs/>
                <w:sz w:val="20"/>
              </w:rPr>
            </w:pPr>
            <w:r w:rsidRPr="001C278B">
              <w:rPr>
                <w:rFonts w:ascii="Nunito Sans" w:hAnsi="Nunito Sans" w:cstheme="minorHAnsi"/>
                <w:sz w:val="20"/>
                <w:lang w:val="lt-LT"/>
              </w:rPr>
              <w:t>AB „</w:t>
            </w:r>
            <w:r w:rsidRPr="001C278B">
              <w:rPr>
                <w:rFonts w:ascii="Nunito Sans" w:hAnsi="Nunito Sans" w:cstheme="minorHAnsi"/>
                <w:bCs/>
                <w:color w:val="000000" w:themeColor="text1"/>
                <w:sz w:val="20"/>
                <w:lang w:val="lt-LT"/>
              </w:rPr>
              <w:t xml:space="preserve">Amber Grid“ </w:t>
            </w:r>
          </w:p>
        </w:tc>
        <w:tc>
          <w:tcPr>
            <w:tcW w:w="1351" w:type="dxa"/>
          </w:tcPr>
          <w:p w14:paraId="15334C25" w14:textId="77777777" w:rsidR="00FA3D4B" w:rsidRPr="002C6CC2" w:rsidRDefault="00FA3D4B" w:rsidP="000658D8">
            <w:pPr>
              <w:jc w:val="center"/>
              <w:rPr>
                <w:rFonts w:ascii="Nunito Sans" w:hAnsi="Nunito Sans"/>
                <w:b/>
                <w:bCs/>
                <w:sz w:val="20"/>
              </w:rPr>
            </w:pPr>
            <w:r w:rsidRPr="001C278B">
              <w:rPr>
                <w:rFonts w:ascii="Nunito Sans" w:hAnsi="Nunito Sans" w:cstheme="minorHAnsi"/>
                <w:bCs/>
                <w:color w:val="000000" w:themeColor="text1"/>
                <w:sz w:val="20"/>
                <w:lang w:val="lt-LT"/>
              </w:rPr>
              <w:t xml:space="preserve">UAB „EPSO-G” </w:t>
            </w:r>
          </w:p>
        </w:tc>
        <w:tc>
          <w:tcPr>
            <w:tcW w:w="992" w:type="dxa"/>
          </w:tcPr>
          <w:p w14:paraId="6BFCE2B5" w14:textId="77777777" w:rsidR="00FA3D4B" w:rsidRPr="002C6CC2" w:rsidRDefault="00FA3D4B" w:rsidP="000658D8">
            <w:pPr>
              <w:jc w:val="center"/>
              <w:rPr>
                <w:rFonts w:ascii="Nunito Sans" w:hAnsi="Nunito Sans"/>
                <w:b/>
                <w:bCs/>
                <w:sz w:val="20"/>
              </w:rPr>
            </w:pPr>
            <w:r w:rsidRPr="001C278B">
              <w:rPr>
                <w:rFonts w:ascii="Nunito Sans" w:hAnsi="Nunito Sans" w:cstheme="minorHAnsi"/>
                <w:bCs/>
                <w:color w:val="000000" w:themeColor="text1"/>
                <w:sz w:val="20"/>
                <w:lang w:val="lt-LT"/>
              </w:rPr>
              <w:t xml:space="preserve">UAB „Tetas” </w:t>
            </w:r>
          </w:p>
        </w:tc>
        <w:tc>
          <w:tcPr>
            <w:tcW w:w="1276" w:type="dxa"/>
          </w:tcPr>
          <w:p w14:paraId="5F922D97" w14:textId="77777777" w:rsidR="00FA3D4B" w:rsidRPr="002C6CC2" w:rsidRDefault="00FA3D4B" w:rsidP="000658D8">
            <w:pPr>
              <w:jc w:val="center"/>
              <w:rPr>
                <w:rFonts w:ascii="Nunito Sans" w:hAnsi="Nunito Sans"/>
                <w:b/>
                <w:bCs/>
                <w:sz w:val="20"/>
              </w:rPr>
            </w:pPr>
            <w:r w:rsidRPr="001C278B">
              <w:rPr>
                <w:rFonts w:ascii="Nunito Sans" w:hAnsi="Nunito Sans" w:cstheme="minorHAnsi"/>
                <w:bCs/>
                <w:color w:val="000000" w:themeColor="text1"/>
                <w:sz w:val="20"/>
                <w:lang w:val="lt-LT"/>
              </w:rPr>
              <w:t xml:space="preserve">UAB „Baltpool” </w:t>
            </w:r>
          </w:p>
        </w:tc>
        <w:tc>
          <w:tcPr>
            <w:tcW w:w="1276" w:type="dxa"/>
          </w:tcPr>
          <w:p w14:paraId="47DC6F05" w14:textId="77777777" w:rsidR="00FA3D4B" w:rsidRPr="002C6CC2" w:rsidRDefault="00FA3D4B" w:rsidP="000658D8">
            <w:pPr>
              <w:jc w:val="center"/>
              <w:rPr>
                <w:rFonts w:ascii="Nunito Sans" w:hAnsi="Nunito Sans"/>
                <w:b/>
                <w:bCs/>
                <w:sz w:val="20"/>
              </w:rPr>
            </w:pPr>
            <w:r w:rsidRPr="001C278B">
              <w:rPr>
                <w:rFonts w:ascii="Nunito Sans" w:hAnsi="Nunito Sans" w:cstheme="minorHAnsi"/>
                <w:bCs/>
                <w:color w:val="000000" w:themeColor="text1"/>
                <w:sz w:val="20"/>
                <w:lang w:val="lt-LT"/>
              </w:rPr>
              <w:t>UAB „Energy cells”</w:t>
            </w:r>
          </w:p>
        </w:tc>
      </w:tr>
      <w:tr w:rsidR="00FA3D4B" w:rsidRPr="002C6CC2" w14:paraId="07D34E01" w14:textId="77777777" w:rsidTr="00FA3D4B">
        <w:trPr>
          <w:trHeight w:val="246"/>
        </w:trPr>
        <w:tc>
          <w:tcPr>
            <w:tcW w:w="502" w:type="dxa"/>
          </w:tcPr>
          <w:p w14:paraId="6E15033C" w14:textId="77777777" w:rsidR="00FA3D4B" w:rsidRPr="002C6CC2" w:rsidRDefault="00FA3D4B" w:rsidP="000658D8">
            <w:pPr>
              <w:rPr>
                <w:rFonts w:ascii="Nunito Sans" w:hAnsi="Nunito Sans"/>
                <w:sz w:val="20"/>
              </w:rPr>
            </w:pPr>
            <w:r w:rsidRPr="002C6CC2">
              <w:rPr>
                <w:rFonts w:ascii="Nunito Sans" w:hAnsi="Nunito Sans"/>
                <w:sz w:val="20"/>
              </w:rPr>
              <w:t>1.</w:t>
            </w:r>
          </w:p>
        </w:tc>
        <w:tc>
          <w:tcPr>
            <w:tcW w:w="2674" w:type="dxa"/>
          </w:tcPr>
          <w:p w14:paraId="372A17FF" w14:textId="77777777" w:rsidR="00FA3D4B" w:rsidRPr="002C6CC2" w:rsidRDefault="00FA3D4B" w:rsidP="000658D8">
            <w:pPr>
              <w:rPr>
                <w:rFonts w:ascii="Nunito Sans" w:hAnsi="Nunito Sans"/>
                <w:sz w:val="20"/>
              </w:rPr>
            </w:pPr>
            <w:r w:rsidRPr="002C6CC2">
              <w:rPr>
                <w:rFonts w:ascii="Nunito Sans" w:hAnsi="Nunito Sans"/>
                <w:sz w:val="20"/>
              </w:rPr>
              <w:t>Turto draudimas</w:t>
            </w:r>
          </w:p>
        </w:tc>
        <w:tc>
          <w:tcPr>
            <w:tcW w:w="975" w:type="dxa"/>
          </w:tcPr>
          <w:p w14:paraId="64E76D92" w14:textId="77777777" w:rsidR="00FA3D4B" w:rsidRPr="002C6CC2" w:rsidRDefault="00FA3D4B" w:rsidP="000658D8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1</w:t>
            </w:r>
          </w:p>
        </w:tc>
        <w:tc>
          <w:tcPr>
            <w:tcW w:w="943" w:type="dxa"/>
          </w:tcPr>
          <w:p w14:paraId="1D637560" w14:textId="77777777" w:rsidR="00FA3D4B" w:rsidRPr="002C6CC2" w:rsidRDefault="00FA3D4B" w:rsidP="000658D8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1</w:t>
            </w:r>
          </w:p>
        </w:tc>
        <w:tc>
          <w:tcPr>
            <w:tcW w:w="1351" w:type="dxa"/>
          </w:tcPr>
          <w:p w14:paraId="0B9A969B" w14:textId="77777777" w:rsidR="00FA3D4B" w:rsidRPr="002C6CC2" w:rsidRDefault="00FA3D4B" w:rsidP="000658D8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-</w:t>
            </w:r>
          </w:p>
        </w:tc>
        <w:tc>
          <w:tcPr>
            <w:tcW w:w="992" w:type="dxa"/>
          </w:tcPr>
          <w:p w14:paraId="44906AA9" w14:textId="7DD5BFA1" w:rsidR="00FA3D4B" w:rsidRPr="002C6CC2" w:rsidRDefault="004E18D6" w:rsidP="000658D8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1</w:t>
            </w:r>
          </w:p>
        </w:tc>
        <w:tc>
          <w:tcPr>
            <w:tcW w:w="1276" w:type="dxa"/>
          </w:tcPr>
          <w:p w14:paraId="7358B1A1" w14:textId="41623160" w:rsidR="00FA3D4B" w:rsidRPr="002C6CC2" w:rsidRDefault="00494517" w:rsidP="000658D8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1</w:t>
            </w:r>
          </w:p>
        </w:tc>
        <w:tc>
          <w:tcPr>
            <w:tcW w:w="1276" w:type="dxa"/>
          </w:tcPr>
          <w:p w14:paraId="1266ABA3" w14:textId="3C6DA189" w:rsidR="00FA3D4B" w:rsidRPr="002C6CC2" w:rsidRDefault="004E290F" w:rsidP="000658D8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1</w:t>
            </w:r>
          </w:p>
        </w:tc>
      </w:tr>
      <w:tr w:rsidR="00FA3D4B" w:rsidRPr="002C6CC2" w14:paraId="2F24D59C" w14:textId="77777777" w:rsidTr="00FA3D4B">
        <w:trPr>
          <w:trHeight w:val="235"/>
        </w:trPr>
        <w:tc>
          <w:tcPr>
            <w:tcW w:w="502" w:type="dxa"/>
          </w:tcPr>
          <w:p w14:paraId="50644245" w14:textId="77777777" w:rsidR="00FA3D4B" w:rsidRPr="002C6CC2" w:rsidRDefault="00FA3D4B" w:rsidP="000658D8">
            <w:pPr>
              <w:rPr>
                <w:rFonts w:ascii="Nunito Sans" w:hAnsi="Nunito Sans"/>
                <w:sz w:val="20"/>
              </w:rPr>
            </w:pPr>
            <w:r w:rsidRPr="002C6CC2">
              <w:rPr>
                <w:rFonts w:ascii="Nunito Sans" w:hAnsi="Nunito Sans"/>
                <w:sz w:val="20"/>
              </w:rPr>
              <w:t>2.</w:t>
            </w:r>
          </w:p>
        </w:tc>
        <w:tc>
          <w:tcPr>
            <w:tcW w:w="2674" w:type="dxa"/>
          </w:tcPr>
          <w:p w14:paraId="314F3CF7" w14:textId="77777777" w:rsidR="00FA3D4B" w:rsidRPr="002C6CC2" w:rsidRDefault="00FA3D4B" w:rsidP="000658D8">
            <w:pPr>
              <w:rPr>
                <w:rFonts w:ascii="Nunito Sans" w:hAnsi="Nunito Sans"/>
                <w:sz w:val="20"/>
              </w:rPr>
            </w:pPr>
            <w:r w:rsidRPr="002C6CC2">
              <w:rPr>
                <w:rFonts w:ascii="Nunito Sans" w:hAnsi="Nunito Sans"/>
                <w:sz w:val="20"/>
              </w:rPr>
              <w:t>Verslo nutrūkimo draudimas</w:t>
            </w:r>
          </w:p>
        </w:tc>
        <w:tc>
          <w:tcPr>
            <w:tcW w:w="975" w:type="dxa"/>
          </w:tcPr>
          <w:p w14:paraId="47E298C9" w14:textId="77777777" w:rsidR="00FA3D4B" w:rsidRPr="002C6CC2" w:rsidRDefault="00FA3D4B" w:rsidP="000658D8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-</w:t>
            </w:r>
          </w:p>
        </w:tc>
        <w:tc>
          <w:tcPr>
            <w:tcW w:w="943" w:type="dxa"/>
          </w:tcPr>
          <w:p w14:paraId="5B0C34AE" w14:textId="77777777" w:rsidR="00FA3D4B" w:rsidRPr="002C6CC2" w:rsidRDefault="00FA3D4B" w:rsidP="000658D8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1</w:t>
            </w:r>
          </w:p>
        </w:tc>
        <w:tc>
          <w:tcPr>
            <w:tcW w:w="1351" w:type="dxa"/>
          </w:tcPr>
          <w:p w14:paraId="7E4DD2FF" w14:textId="77777777" w:rsidR="00FA3D4B" w:rsidRPr="002C6CC2" w:rsidRDefault="00FA3D4B" w:rsidP="000658D8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-</w:t>
            </w:r>
          </w:p>
        </w:tc>
        <w:tc>
          <w:tcPr>
            <w:tcW w:w="992" w:type="dxa"/>
          </w:tcPr>
          <w:p w14:paraId="0AA46E09" w14:textId="77777777" w:rsidR="00FA3D4B" w:rsidRPr="002C6CC2" w:rsidRDefault="00FA3D4B" w:rsidP="000658D8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-</w:t>
            </w:r>
          </w:p>
        </w:tc>
        <w:tc>
          <w:tcPr>
            <w:tcW w:w="1276" w:type="dxa"/>
          </w:tcPr>
          <w:p w14:paraId="611E0A3D" w14:textId="77777777" w:rsidR="00FA3D4B" w:rsidRPr="002C6CC2" w:rsidRDefault="00FA3D4B" w:rsidP="000658D8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-</w:t>
            </w:r>
          </w:p>
        </w:tc>
        <w:tc>
          <w:tcPr>
            <w:tcW w:w="1276" w:type="dxa"/>
          </w:tcPr>
          <w:p w14:paraId="196E14E8" w14:textId="77777777" w:rsidR="00FA3D4B" w:rsidRPr="002C6CC2" w:rsidRDefault="00FA3D4B" w:rsidP="000658D8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-</w:t>
            </w:r>
          </w:p>
        </w:tc>
      </w:tr>
      <w:tr w:rsidR="00FA3D4B" w:rsidRPr="002C6CC2" w14:paraId="0CB176E3" w14:textId="77777777" w:rsidTr="00FA3D4B">
        <w:trPr>
          <w:trHeight w:val="492"/>
        </w:trPr>
        <w:tc>
          <w:tcPr>
            <w:tcW w:w="502" w:type="dxa"/>
          </w:tcPr>
          <w:p w14:paraId="33238688" w14:textId="77777777" w:rsidR="00FA3D4B" w:rsidRPr="002C6CC2" w:rsidRDefault="00FA3D4B" w:rsidP="000658D8">
            <w:pPr>
              <w:rPr>
                <w:rFonts w:ascii="Nunito Sans" w:hAnsi="Nunito Sans"/>
                <w:sz w:val="20"/>
              </w:rPr>
            </w:pPr>
            <w:r w:rsidRPr="002C6CC2">
              <w:rPr>
                <w:rFonts w:ascii="Nunito Sans" w:hAnsi="Nunito Sans"/>
                <w:sz w:val="20"/>
              </w:rPr>
              <w:t>3.</w:t>
            </w:r>
          </w:p>
        </w:tc>
        <w:tc>
          <w:tcPr>
            <w:tcW w:w="2674" w:type="dxa"/>
          </w:tcPr>
          <w:p w14:paraId="74ECE678" w14:textId="77777777" w:rsidR="00FA3D4B" w:rsidRPr="002C6CC2" w:rsidRDefault="00FA3D4B" w:rsidP="000658D8">
            <w:pPr>
              <w:rPr>
                <w:rFonts w:ascii="Nunito Sans" w:hAnsi="Nunito Sans"/>
                <w:sz w:val="20"/>
              </w:rPr>
            </w:pPr>
            <w:r w:rsidRPr="002C6CC2">
              <w:rPr>
                <w:rFonts w:ascii="Nunito Sans" w:hAnsi="Nunito Sans"/>
                <w:sz w:val="20"/>
              </w:rPr>
              <w:t>Bendrosios civilinės atsakomybės draudimas</w:t>
            </w:r>
          </w:p>
        </w:tc>
        <w:tc>
          <w:tcPr>
            <w:tcW w:w="975" w:type="dxa"/>
          </w:tcPr>
          <w:p w14:paraId="3F528C58" w14:textId="77777777" w:rsidR="00FA3D4B" w:rsidRPr="002C6CC2" w:rsidRDefault="00FA3D4B" w:rsidP="000658D8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1</w:t>
            </w:r>
          </w:p>
        </w:tc>
        <w:tc>
          <w:tcPr>
            <w:tcW w:w="943" w:type="dxa"/>
          </w:tcPr>
          <w:p w14:paraId="5CDEE475" w14:textId="77777777" w:rsidR="00FA3D4B" w:rsidRPr="002C6CC2" w:rsidRDefault="00FA3D4B" w:rsidP="000658D8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1</w:t>
            </w:r>
          </w:p>
        </w:tc>
        <w:tc>
          <w:tcPr>
            <w:tcW w:w="1351" w:type="dxa"/>
          </w:tcPr>
          <w:p w14:paraId="6DEF4A32" w14:textId="0273701E" w:rsidR="00FA3D4B" w:rsidRPr="002C6CC2" w:rsidRDefault="00FA3D4B" w:rsidP="000658D8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1</w:t>
            </w:r>
          </w:p>
        </w:tc>
        <w:tc>
          <w:tcPr>
            <w:tcW w:w="992" w:type="dxa"/>
          </w:tcPr>
          <w:p w14:paraId="0FFE5D5F" w14:textId="1656ADC2" w:rsidR="00FA3D4B" w:rsidRPr="002C6CC2" w:rsidRDefault="004E18D6" w:rsidP="000658D8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1</w:t>
            </w:r>
          </w:p>
        </w:tc>
        <w:tc>
          <w:tcPr>
            <w:tcW w:w="1276" w:type="dxa"/>
          </w:tcPr>
          <w:p w14:paraId="2C50CD12" w14:textId="36A01174" w:rsidR="00FA3D4B" w:rsidRPr="002C6CC2" w:rsidRDefault="00037682" w:rsidP="000658D8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1</w:t>
            </w:r>
          </w:p>
        </w:tc>
        <w:tc>
          <w:tcPr>
            <w:tcW w:w="1276" w:type="dxa"/>
          </w:tcPr>
          <w:p w14:paraId="21426F38" w14:textId="6B95189A" w:rsidR="00FA3D4B" w:rsidRPr="002C6CC2" w:rsidRDefault="004E290F" w:rsidP="000658D8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1</w:t>
            </w:r>
          </w:p>
        </w:tc>
      </w:tr>
      <w:tr w:rsidR="00FA3D4B" w:rsidRPr="002C6CC2" w14:paraId="26DD2B1D" w14:textId="77777777" w:rsidTr="00FA3D4B">
        <w:trPr>
          <w:trHeight w:val="235"/>
        </w:trPr>
        <w:tc>
          <w:tcPr>
            <w:tcW w:w="502" w:type="dxa"/>
          </w:tcPr>
          <w:p w14:paraId="0F2A9725" w14:textId="77777777" w:rsidR="00FA3D4B" w:rsidRPr="002C6CC2" w:rsidRDefault="00FA3D4B" w:rsidP="000658D8">
            <w:pPr>
              <w:rPr>
                <w:rFonts w:ascii="Nunito Sans" w:hAnsi="Nunito Sans"/>
                <w:sz w:val="20"/>
              </w:rPr>
            </w:pPr>
            <w:r w:rsidRPr="002C6CC2">
              <w:rPr>
                <w:rFonts w:ascii="Nunito Sans" w:hAnsi="Nunito Sans"/>
                <w:sz w:val="20"/>
              </w:rPr>
              <w:t>4.</w:t>
            </w:r>
          </w:p>
        </w:tc>
        <w:tc>
          <w:tcPr>
            <w:tcW w:w="2674" w:type="dxa"/>
          </w:tcPr>
          <w:p w14:paraId="6FF50E27" w14:textId="77777777" w:rsidR="00FA3D4B" w:rsidRPr="002C6CC2" w:rsidRDefault="00FA3D4B" w:rsidP="000658D8">
            <w:pPr>
              <w:rPr>
                <w:rFonts w:ascii="Nunito Sans" w:hAnsi="Nunito Sans"/>
                <w:sz w:val="20"/>
              </w:rPr>
            </w:pPr>
            <w:r w:rsidRPr="002C6CC2">
              <w:rPr>
                <w:rFonts w:ascii="Nunito Sans" w:hAnsi="Nunito Sans"/>
                <w:sz w:val="20"/>
              </w:rPr>
              <w:t>Sveikatos draudimas</w:t>
            </w:r>
          </w:p>
        </w:tc>
        <w:tc>
          <w:tcPr>
            <w:tcW w:w="975" w:type="dxa"/>
          </w:tcPr>
          <w:p w14:paraId="272CD259" w14:textId="77777777" w:rsidR="00FA3D4B" w:rsidRPr="002C6CC2" w:rsidRDefault="00FA3D4B" w:rsidP="000658D8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1</w:t>
            </w:r>
          </w:p>
        </w:tc>
        <w:tc>
          <w:tcPr>
            <w:tcW w:w="943" w:type="dxa"/>
          </w:tcPr>
          <w:p w14:paraId="7D8E749F" w14:textId="77777777" w:rsidR="00FA3D4B" w:rsidRPr="002C6CC2" w:rsidRDefault="00FA3D4B" w:rsidP="000658D8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1</w:t>
            </w:r>
          </w:p>
        </w:tc>
        <w:tc>
          <w:tcPr>
            <w:tcW w:w="1351" w:type="dxa"/>
          </w:tcPr>
          <w:p w14:paraId="5D1D053A" w14:textId="77777777" w:rsidR="00FA3D4B" w:rsidRPr="002C6CC2" w:rsidRDefault="00FA3D4B" w:rsidP="000658D8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1</w:t>
            </w:r>
          </w:p>
        </w:tc>
        <w:tc>
          <w:tcPr>
            <w:tcW w:w="992" w:type="dxa"/>
          </w:tcPr>
          <w:p w14:paraId="3D5E5983" w14:textId="52C939C8" w:rsidR="00FA3D4B" w:rsidRPr="002C6CC2" w:rsidRDefault="00FA3D4B" w:rsidP="000658D8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1</w:t>
            </w:r>
          </w:p>
        </w:tc>
        <w:tc>
          <w:tcPr>
            <w:tcW w:w="1276" w:type="dxa"/>
          </w:tcPr>
          <w:p w14:paraId="679CCF74" w14:textId="77777777" w:rsidR="00FA3D4B" w:rsidRPr="002C6CC2" w:rsidRDefault="00FA3D4B" w:rsidP="000658D8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1</w:t>
            </w:r>
          </w:p>
        </w:tc>
        <w:tc>
          <w:tcPr>
            <w:tcW w:w="1276" w:type="dxa"/>
          </w:tcPr>
          <w:p w14:paraId="045408AB" w14:textId="77777777" w:rsidR="00FA3D4B" w:rsidRPr="002C6CC2" w:rsidRDefault="00FA3D4B" w:rsidP="000658D8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1</w:t>
            </w:r>
          </w:p>
        </w:tc>
      </w:tr>
      <w:tr w:rsidR="00FA3D4B" w:rsidRPr="002C6CC2" w14:paraId="61F6CA71" w14:textId="77777777" w:rsidTr="00FA3D4B">
        <w:trPr>
          <w:trHeight w:val="492"/>
        </w:trPr>
        <w:tc>
          <w:tcPr>
            <w:tcW w:w="502" w:type="dxa"/>
          </w:tcPr>
          <w:p w14:paraId="0DCBCAB5" w14:textId="77777777" w:rsidR="00FA3D4B" w:rsidRPr="002C6CC2" w:rsidRDefault="00FA3D4B" w:rsidP="000658D8">
            <w:pPr>
              <w:rPr>
                <w:rFonts w:ascii="Nunito Sans" w:hAnsi="Nunito Sans"/>
                <w:sz w:val="20"/>
              </w:rPr>
            </w:pPr>
            <w:r w:rsidRPr="002C6CC2">
              <w:rPr>
                <w:rFonts w:ascii="Nunito Sans" w:hAnsi="Nunito Sans"/>
                <w:sz w:val="20"/>
              </w:rPr>
              <w:t>5.</w:t>
            </w:r>
          </w:p>
        </w:tc>
        <w:tc>
          <w:tcPr>
            <w:tcW w:w="2674" w:type="dxa"/>
          </w:tcPr>
          <w:p w14:paraId="5E2C4D0E" w14:textId="77777777" w:rsidR="00FA3D4B" w:rsidRPr="002C6CC2" w:rsidRDefault="00FA3D4B" w:rsidP="000658D8">
            <w:pPr>
              <w:rPr>
                <w:rFonts w:ascii="Nunito Sans" w:hAnsi="Nunito Sans"/>
                <w:sz w:val="20"/>
              </w:rPr>
            </w:pPr>
            <w:r w:rsidRPr="002C6CC2">
              <w:rPr>
                <w:rFonts w:ascii="Nunito Sans" w:hAnsi="Nunito Sans"/>
                <w:sz w:val="20"/>
              </w:rPr>
              <w:t>Vadovaujančių asmenų civilinės atsakomybės draudimas</w:t>
            </w:r>
          </w:p>
        </w:tc>
        <w:tc>
          <w:tcPr>
            <w:tcW w:w="975" w:type="dxa"/>
          </w:tcPr>
          <w:p w14:paraId="649500FA" w14:textId="77777777" w:rsidR="00FA3D4B" w:rsidRPr="002C6CC2" w:rsidRDefault="00FA3D4B" w:rsidP="000658D8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1</w:t>
            </w:r>
          </w:p>
        </w:tc>
        <w:tc>
          <w:tcPr>
            <w:tcW w:w="943" w:type="dxa"/>
          </w:tcPr>
          <w:p w14:paraId="4353706E" w14:textId="77777777" w:rsidR="00FA3D4B" w:rsidRPr="002C6CC2" w:rsidRDefault="00FA3D4B" w:rsidP="000658D8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1</w:t>
            </w:r>
          </w:p>
        </w:tc>
        <w:tc>
          <w:tcPr>
            <w:tcW w:w="1351" w:type="dxa"/>
          </w:tcPr>
          <w:p w14:paraId="730CFE3B" w14:textId="77777777" w:rsidR="00FA3D4B" w:rsidRPr="002C6CC2" w:rsidRDefault="00FA3D4B" w:rsidP="000658D8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1</w:t>
            </w:r>
          </w:p>
        </w:tc>
        <w:tc>
          <w:tcPr>
            <w:tcW w:w="992" w:type="dxa"/>
          </w:tcPr>
          <w:p w14:paraId="54820835" w14:textId="77777777" w:rsidR="00FA3D4B" w:rsidRPr="002C6CC2" w:rsidRDefault="00FA3D4B" w:rsidP="000658D8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1</w:t>
            </w:r>
          </w:p>
        </w:tc>
        <w:tc>
          <w:tcPr>
            <w:tcW w:w="1276" w:type="dxa"/>
          </w:tcPr>
          <w:p w14:paraId="1B81ACF4" w14:textId="77777777" w:rsidR="00FA3D4B" w:rsidRPr="002C6CC2" w:rsidRDefault="00FA3D4B" w:rsidP="000658D8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1</w:t>
            </w:r>
          </w:p>
        </w:tc>
        <w:tc>
          <w:tcPr>
            <w:tcW w:w="1276" w:type="dxa"/>
          </w:tcPr>
          <w:p w14:paraId="743CF7AE" w14:textId="77777777" w:rsidR="00FA3D4B" w:rsidRPr="002C6CC2" w:rsidRDefault="00FA3D4B" w:rsidP="000658D8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1</w:t>
            </w:r>
          </w:p>
        </w:tc>
      </w:tr>
      <w:tr w:rsidR="00FA3D4B" w:rsidRPr="002C6CC2" w14:paraId="0A14D52E" w14:textId="77777777" w:rsidTr="00FA3D4B">
        <w:trPr>
          <w:trHeight w:val="481"/>
        </w:trPr>
        <w:tc>
          <w:tcPr>
            <w:tcW w:w="502" w:type="dxa"/>
          </w:tcPr>
          <w:p w14:paraId="53C1312F" w14:textId="77777777" w:rsidR="00FA3D4B" w:rsidRPr="002C6CC2" w:rsidRDefault="00FA3D4B" w:rsidP="000658D8">
            <w:pPr>
              <w:rPr>
                <w:rFonts w:ascii="Nunito Sans" w:hAnsi="Nunito Sans"/>
                <w:sz w:val="20"/>
              </w:rPr>
            </w:pPr>
            <w:r w:rsidRPr="002C6CC2">
              <w:rPr>
                <w:rFonts w:ascii="Nunito Sans" w:hAnsi="Nunito Sans"/>
                <w:sz w:val="20"/>
              </w:rPr>
              <w:t>6.</w:t>
            </w:r>
          </w:p>
        </w:tc>
        <w:tc>
          <w:tcPr>
            <w:tcW w:w="2674" w:type="dxa"/>
          </w:tcPr>
          <w:p w14:paraId="3588B3A3" w14:textId="77777777" w:rsidR="00FA3D4B" w:rsidRPr="002C6CC2" w:rsidRDefault="00FA3D4B" w:rsidP="000658D8">
            <w:pPr>
              <w:rPr>
                <w:rFonts w:ascii="Nunito Sans" w:hAnsi="Nunito Sans"/>
                <w:sz w:val="20"/>
              </w:rPr>
            </w:pPr>
            <w:r w:rsidRPr="002C6CC2">
              <w:rPr>
                <w:rFonts w:ascii="Nunito Sans" w:hAnsi="Nunito Sans"/>
                <w:sz w:val="20"/>
              </w:rPr>
              <w:t>Transporto priemonių civilinės atsakomybės ir KASKO draudimas</w:t>
            </w:r>
          </w:p>
        </w:tc>
        <w:tc>
          <w:tcPr>
            <w:tcW w:w="975" w:type="dxa"/>
          </w:tcPr>
          <w:p w14:paraId="58604CB4" w14:textId="58A098E7" w:rsidR="00FA3D4B" w:rsidRPr="002C6CC2" w:rsidRDefault="00FA3D4B" w:rsidP="000658D8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1</w:t>
            </w:r>
          </w:p>
        </w:tc>
        <w:tc>
          <w:tcPr>
            <w:tcW w:w="943" w:type="dxa"/>
          </w:tcPr>
          <w:p w14:paraId="016B8317" w14:textId="77777777" w:rsidR="00FA3D4B" w:rsidRPr="002C6CC2" w:rsidRDefault="00FA3D4B" w:rsidP="000658D8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1</w:t>
            </w:r>
          </w:p>
        </w:tc>
        <w:tc>
          <w:tcPr>
            <w:tcW w:w="1351" w:type="dxa"/>
          </w:tcPr>
          <w:p w14:paraId="1490B9D6" w14:textId="77777777" w:rsidR="00FA3D4B" w:rsidRPr="002C6CC2" w:rsidRDefault="00FA3D4B" w:rsidP="000658D8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-</w:t>
            </w:r>
          </w:p>
        </w:tc>
        <w:tc>
          <w:tcPr>
            <w:tcW w:w="992" w:type="dxa"/>
          </w:tcPr>
          <w:p w14:paraId="0F360E3A" w14:textId="47EFA1FA" w:rsidR="00FA3D4B" w:rsidRPr="002C6CC2" w:rsidRDefault="004E18D6" w:rsidP="000658D8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1</w:t>
            </w:r>
          </w:p>
        </w:tc>
        <w:tc>
          <w:tcPr>
            <w:tcW w:w="1276" w:type="dxa"/>
          </w:tcPr>
          <w:p w14:paraId="27CC90FD" w14:textId="633777C5" w:rsidR="00FA3D4B" w:rsidRPr="002C6CC2" w:rsidRDefault="00494517" w:rsidP="000658D8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1</w:t>
            </w:r>
          </w:p>
        </w:tc>
        <w:tc>
          <w:tcPr>
            <w:tcW w:w="1276" w:type="dxa"/>
          </w:tcPr>
          <w:p w14:paraId="39AF030D" w14:textId="77777777" w:rsidR="00FA3D4B" w:rsidRPr="002C6CC2" w:rsidRDefault="00FA3D4B" w:rsidP="000658D8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-</w:t>
            </w:r>
          </w:p>
        </w:tc>
      </w:tr>
      <w:tr w:rsidR="00144F2A" w:rsidRPr="002C6CC2" w14:paraId="1AC4422A" w14:textId="77777777" w:rsidTr="00FA3D4B">
        <w:trPr>
          <w:trHeight w:val="481"/>
        </w:trPr>
        <w:tc>
          <w:tcPr>
            <w:tcW w:w="502" w:type="dxa"/>
          </w:tcPr>
          <w:p w14:paraId="38743EA2" w14:textId="691BB5C2" w:rsidR="00144F2A" w:rsidRDefault="00494517" w:rsidP="000658D8">
            <w:pPr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7.</w:t>
            </w:r>
          </w:p>
        </w:tc>
        <w:tc>
          <w:tcPr>
            <w:tcW w:w="2674" w:type="dxa"/>
          </w:tcPr>
          <w:p w14:paraId="5E93B034" w14:textId="3FC440D0" w:rsidR="00144F2A" w:rsidRPr="00144F2A" w:rsidRDefault="00144F2A" w:rsidP="000658D8">
            <w:pPr>
              <w:rPr>
                <w:rFonts w:ascii="Nunito Sans" w:hAnsi="Nunito Sans"/>
                <w:sz w:val="20"/>
                <w:lang w:val="lt-LT"/>
              </w:rPr>
            </w:pPr>
            <w:r>
              <w:rPr>
                <w:rFonts w:ascii="Nunito Sans" w:hAnsi="Nunito Sans"/>
                <w:sz w:val="20"/>
              </w:rPr>
              <w:t>M</w:t>
            </w:r>
            <w:r>
              <w:rPr>
                <w:rFonts w:ascii="Nunito Sans" w:hAnsi="Nunito Sans"/>
                <w:sz w:val="20"/>
                <w:lang w:val="lt-LT"/>
              </w:rPr>
              <w:t>obiliosios technikos draudimas</w:t>
            </w:r>
          </w:p>
        </w:tc>
        <w:tc>
          <w:tcPr>
            <w:tcW w:w="975" w:type="dxa"/>
          </w:tcPr>
          <w:p w14:paraId="62DBB58C" w14:textId="4AC46042" w:rsidR="00144F2A" w:rsidRPr="00823FF6" w:rsidRDefault="006A72D8" w:rsidP="000658D8">
            <w:pPr>
              <w:jc w:val="center"/>
              <w:rPr>
                <w:rFonts w:ascii="Nunito Sans" w:hAnsi="Nunito Sans"/>
                <w:sz w:val="20"/>
                <w:lang w:val="lt-LT"/>
              </w:rPr>
            </w:pPr>
            <w:r>
              <w:rPr>
                <w:rFonts w:ascii="Nunito Sans" w:hAnsi="Nunito Sans"/>
                <w:sz w:val="20"/>
              </w:rPr>
              <w:t>1</w:t>
            </w:r>
          </w:p>
        </w:tc>
        <w:tc>
          <w:tcPr>
            <w:tcW w:w="943" w:type="dxa"/>
          </w:tcPr>
          <w:p w14:paraId="21D0A2F6" w14:textId="66F754FC" w:rsidR="00144F2A" w:rsidRDefault="00144F2A" w:rsidP="000658D8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1</w:t>
            </w:r>
          </w:p>
        </w:tc>
        <w:tc>
          <w:tcPr>
            <w:tcW w:w="1351" w:type="dxa"/>
          </w:tcPr>
          <w:p w14:paraId="5C088ECF" w14:textId="39843731" w:rsidR="00144F2A" w:rsidRDefault="00144F2A" w:rsidP="000658D8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-</w:t>
            </w:r>
          </w:p>
        </w:tc>
        <w:tc>
          <w:tcPr>
            <w:tcW w:w="992" w:type="dxa"/>
          </w:tcPr>
          <w:p w14:paraId="4F5B7410" w14:textId="20461F01" w:rsidR="00144F2A" w:rsidRDefault="00144F2A" w:rsidP="000658D8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1</w:t>
            </w:r>
          </w:p>
        </w:tc>
        <w:tc>
          <w:tcPr>
            <w:tcW w:w="1276" w:type="dxa"/>
          </w:tcPr>
          <w:p w14:paraId="028073FD" w14:textId="3D2038CA" w:rsidR="00144F2A" w:rsidRDefault="00144F2A" w:rsidP="000658D8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-</w:t>
            </w:r>
          </w:p>
        </w:tc>
        <w:tc>
          <w:tcPr>
            <w:tcW w:w="1276" w:type="dxa"/>
          </w:tcPr>
          <w:p w14:paraId="14EE7326" w14:textId="182F658B" w:rsidR="00144F2A" w:rsidRDefault="00144F2A" w:rsidP="000658D8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-</w:t>
            </w:r>
          </w:p>
        </w:tc>
      </w:tr>
      <w:tr w:rsidR="00FA3D4B" w:rsidRPr="002C6CC2" w14:paraId="7D7FDFEB" w14:textId="77777777" w:rsidTr="00FA3D4B">
        <w:trPr>
          <w:trHeight w:val="481"/>
        </w:trPr>
        <w:tc>
          <w:tcPr>
            <w:tcW w:w="502" w:type="dxa"/>
          </w:tcPr>
          <w:p w14:paraId="5C42F5D0" w14:textId="3AB1F798" w:rsidR="00FA3D4B" w:rsidRPr="002C6CC2" w:rsidRDefault="00494517" w:rsidP="000658D8">
            <w:pPr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8</w:t>
            </w:r>
            <w:r w:rsidR="00FA3D4B" w:rsidRPr="002C6CC2">
              <w:rPr>
                <w:rFonts w:ascii="Nunito Sans" w:hAnsi="Nunito Sans"/>
                <w:sz w:val="20"/>
              </w:rPr>
              <w:t>.</w:t>
            </w:r>
          </w:p>
        </w:tc>
        <w:tc>
          <w:tcPr>
            <w:tcW w:w="2674" w:type="dxa"/>
          </w:tcPr>
          <w:p w14:paraId="0FDD1DEF" w14:textId="77777777" w:rsidR="00FA3D4B" w:rsidRPr="002C6CC2" w:rsidRDefault="00FA3D4B" w:rsidP="000658D8">
            <w:pPr>
              <w:rPr>
                <w:rFonts w:ascii="Nunito Sans" w:hAnsi="Nunito Sans"/>
                <w:sz w:val="20"/>
              </w:rPr>
            </w:pPr>
            <w:r w:rsidRPr="002C6CC2">
              <w:rPr>
                <w:rFonts w:ascii="Nunito Sans" w:hAnsi="Nunito Sans"/>
                <w:sz w:val="20"/>
              </w:rPr>
              <w:t>Statinio statybos techninio prižiūrėtojo civilinės atsakomybės draudimas</w:t>
            </w:r>
          </w:p>
        </w:tc>
        <w:tc>
          <w:tcPr>
            <w:tcW w:w="975" w:type="dxa"/>
          </w:tcPr>
          <w:p w14:paraId="30D2067C" w14:textId="77777777" w:rsidR="00FA3D4B" w:rsidRPr="002C6CC2" w:rsidRDefault="00FA3D4B" w:rsidP="000658D8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1</w:t>
            </w:r>
          </w:p>
        </w:tc>
        <w:tc>
          <w:tcPr>
            <w:tcW w:w="943" w:type="dxa"/>
          </w:tcPr>
          <w:p w14:paraId="044F806B" w14:textId="77777777" w:rsidR="00FA3D4B" w:rsidRPr="002C6CC2" w:rsidRDefault="00FA3D4B" w:rsidP="000658D8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1</w:t>
            </w:r>
          </w:p>
        </w:tc>
        <w:tc>
          <w:tcPr>
            <w:tcW w:w="1351" w:type="dxa"/>
          </w:tcPr>
          <w:p w14:paraId="78FE3347" w14:textId="77777777" w:rsidR="00FA3D4B" w:rsidRPr="002C6CC2" w:rsidRDefault="00FA3D4B" w:rsidP="000658D8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-</w:t>
            </w:r>
          </w:p>
        </w:tc>
        <w:tc>
          <w:tcPr>
            <w:tcW w:w="992" w:type="dxa"/>
          </w:tcPr>
          <w:p w14:paraId="4B0223A7" w14:textId="77777777" w:rsidR="00FA3D4B" w:rsidRPr="002C6CC2" w:rsidRDefault="00FA3D4B" w:rsidP="000658D8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-</w:t>
            </w:r>
          </w:p>
        </w:tc>
        <w:tc>
          <w:tcPr>
            <w:tcW w:w="1276" w:type="dxa"/>
          </w:tcPr>
          <w:p w14:paraId="2C1E970F" w14:textId="77777777" w:rsidR="00FA3D4B" w:rsidRPr="002C6CC2" w:rsidRDefault="00FA3D4B" w:rsidP="000658D8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-</w:t>
            </w:r>
          </w:p>
        </w:tc>
        <w:tc>
          <w:tcPr>
            <w:tcW w:w="1276" w:type="dxa"/>
          </w:tcPr>
          <w:p w14:paraId="0E0C009B" w14:textId="4058D451" w:rsidR="00FA3D4B" w:rsidRPr="002C6CC2" w:rsidRDefault="004E290F" w:rsidP="000658D8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-</w:t>
            </w:r>
          </w:p>
        </w:tc>
      </w:tr>
      <w:tr w:rsidR="00FA3D4B" w:rsidRPr="002C6CC2" w14:paraId="49C5FF94" w14:textId="77777777" w:rsidTr="00FA3D4B">
        <w:trPr>
          <w:trHeight w:val="235"/>
        </w:trPr>
        <w:tc>
          <w:tcPr>
            <w:tcW w:w="502" w:type="dxa"/>
          </w:tcPr>
          <w:p w14:paraId="5D1CED15" w14:textId="04B16978" w:rsidR="00FA3D4B" w:rsidRDefault="00494517" w:rsidP="000658D8">
            <w:pPr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9.</w:t>
            </w:r>
          </w:p>
        </w:tc>
        <w:tc>
          <w:tcPr>
            <w:tcW w:w="2674" w:type="dxa"/>
          </w:tcPr>
          <w:p w14:paraId="39C02176" w14:textId="7CD8216A" w:rsidR="00FA3D4B" w:rsidRPr="00A97DB0" w:rsidRDefault="00FA3D4B" w:rsidP="000658D8">
            <w:pPr>
              <w:rPr>
                <w:rFonts w:ascii="Nunito Sans" w:hAnsi="Nunito Sans"/>
                <w:sz w:val="20"/>
                <w:lang w:val="lt-LT"/>
              </w:rPr>
            </w:pPr>
            <w:r>
              <w:rPr>
                <w:rFonts w:ascii="Nunito Sans" w:hAnsi="Nunito Sans"/>
                <w:sz w:val="20"/>
              </w:rPr>
              <w:t>Kreditų draudimas</w:t>
            </w:r>
          </w:p>
        </w:tc>
        <w:tc>
          <w:tcPr>
            <w:tcW w:w="975" w:type="dxa"/>
          </w:tcPr>
          <w:p w14:paraId="1AD075C0" w14:textId="238B85FB" w:rsidR="00FA3D4B" w:rsidRDefault="00FA3D4B" w:rsidP="000658D8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1</w:t>
            </w:r>
          </w:p>
        </w:tc>
        <w:tc>
          <w:tcPr>
            <w:tcW w:w="943" w:type="dxa"/>
          </w:tcPr>
          <w:p w14:paraId="4A41FDF9" w14:textId="1D1193A4" w:rsidR="00FA3D4B" w:rsidRDefault="00FA3D4B" w:rsidP="000658D8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-</w:t>
            </w:r>
          </w:p>
        </w:tc>
        <w:tc>
          <w:tcPr>
            <w:tcW w:w="1351" w:type="dxa"/>
          </w:tcPr>
          <w:p w14:paraId="60B90E46" w14:textId="4659BE50" w:rsidR="00FA3D4B" w:rsidRDefault="00FA3D4B" w:rsidP="000658D8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-</w:t>
            </w:r>
          </w:p>
        </w:tc>
        <w:tc>
          <w:tcPr>
            <w:tcW w:w="992" w:type="dxa"/>
          </w:tcPr>
          <w:p w14:paraId="366584F2" w14:textId="7BE6E4B1" w:rsidR="00FA3D4B" w:rsidRDefault="00FA3D4B" w:rsidP="000658D8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-</w:t>
            </w:r>
          </w:p>
        </w:tc>
        <w:tc>
          <w:tcPr>
            <w:tcW w:w="1276" w:type="dxa"/>
          </w:tcPr>
          <w:p w14:paraId="6FAA18DE" w14:textId="63E04E23" w:rsidR="00FA3D4B" w:rsidRDefault="00FA3D4B" w:rsidP="000658D8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-</w:t>
            </w:r>
          </w:p>
        </w:tc>
        <w:tc>
          <w:tcPr>
            <w:tcW w:w="1276" w:type="dxa"/>
          </w:tcPr>
          <w:p w14:paraId="0198461A" w14:textId="5BAF58F1" w:rsidR="00FA3D4B" w:rsidRDefault="00FA3D4B" w:rsidP="000658D8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-</w:t>
            </w:r>
          </w:p>
        </w:tc>
      </w:tr>
      <w:tr w:rsidR="00FA3D4B" w:rsidRPr="002C6CC2" w14:paraId="21801881" w14:textId="77777777" w:rsidTr="00FA3D4B">
        <w:trPr>
          <w:trHeight w:val="235"/>
        </w:trPr>
        <w:tc>
          <w:tcPr>
            <w:tcW w:w="502" w:type="dxa"/>
          </w:tcPr>
          <w:p w14:paraId="517240D6" w14:textId="3619642F" w:rsidR="00FA3D4B" w:rsidRDefault="00494517" w:rsidP="000658D8">
            <w:pPr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10.</w:t>
            </w:r>
          </w:p>
        </w:tc>
        <w:tc>
          <w:tcPr>
            <w:tcW w:w="2674" w:type="dxa"/>
          </w:tcPr>
          <w:p w14:paraId="272E28D0" w14:textId="68446960" w:rsidR="00FA3D4B" w:rsidRPr="002C6CC2" w:rsidRDefault="00FA3D4B" w:rsidP="000658D8">
            <w:pPr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Kelionių draudimas</w:t>
            </w:r>
          </w:p>
        </w:tc>
        <w:tc>
          <w:tcPr>
            <w:tcW w:w="975" w:type="dxa"/>
          </w:tcPr>
          <w:p w14:paraId="30E06996" w14:textId="3A9FBC8F" w:rsidR="00FA3D4B" w:rsidRDefault="00FA3D4B" w:rsidP="000658D8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1</w:t>
            </w:r>
          </w:p>
        </w:tc>
        <w:tc>
          <w:tcPr>
            <w:tcW w:w="943" w:type="dxa"/>
          </w:tcPr>
          <w:p w14:paraId="2C3F77E9" w14:textId="28460C8C" w:rsidR="00FA3D4B" w:rsidRDefault="00FA3D4B" w:rsidP="000658D8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1</w:t>
            </w:r>
          </w:p>
        </w:tc>
        <w:tc>
          <w:tcPr>
            <w:tcW w:w="1351" w:type="dxa"/>
          </w:tcPr>
          <w:p w14:paraId="19E7E603" w14:textId="225C2C0E" w:rsidR="00FA3D4B" w:rsidRDefault="00FA3D4B" w:rsidP="000658D8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1</w:t>
            </w:r>
          </w:p>
        </w:tc>
        <w:tc>
          <w:tcPr>
            <w:tcW w:w="992" w:type="dxa"/>
          </w:tcPr>
          <w:p w14:paraId="706FB5B0" w14:textId="4512DCB8" w:rsidR="00FA3D4B" w:rsidRDefault="00FA3D4B" w:rsidP="000658D8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1</w:t>
            </w:r>
          </w:p>
        </w:tc>
        <w:tc>
          <w:tcPr>
            <w:tcW w:w="1276" w:type="dxa"/>
          </w:tcPr>
          <w:p w14:paraId="089A0E69" w14:textId="7FAA4B31" w:rsidR="00FA3D4B" w:rsidRDefault="00FA3D4B" w:rsidP="000658D8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1</w:t>
            </w:r>
          </w:p>
        </w:tc>
        <w:tc>
          <w:tcPr>
            <w:tcW w:w="1276" w:type="dxa"/>
          </w:tcPr>
          <w:p w14:paraId="1E6B9D59" w14:textId="621BED1B" w:rsidR="00FA3D4B" w:rsidRDefault="00FA3D4B" w:rsidP="000658D8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1</w:t>
            </w:r>
          </w:p>
        </w:tc>
      </w:tr>
      <w:tr w:rsidR="00CB425C" w:rsidRPr="002C6CC2" w14:paraId="5E0E9E8F" w14:textId="77777777" w:rsidTr="00FA3D4B">
        <w:trPr>
          <w:trHeight w:val="235"/>
        </w:trPr>
        <w:tc>
          <w:tcPr>
            <w:tcW w:w="502" w:type="dxa"/>
          </w:tcPr>
          <w:p w14:paraId="56705070" w14:textId="48E099CA" w:rsidR="00CB425C" w:rsidRDefault="00494517" w:rsidP="000658D8">
            <w:pPr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11.</w:t>
            </w:r>
          </w:p>
        </w:tc>
        <w:tc>
          <w:tcPr>
            <w:tcW w:w="2674" w:type="dxa"/>
          </w:tcPr>
          <w:p w14:paraId="2DCABC32" w14:textId="5826C4E9" w:rsidR="00CB425C" w:rsidRPr="00CB425C" w:rsidRDefault="00CB425C" w:rsidP="000658D8">
            <w:pPr>
              <w:rPr>
                <w:rFonts w:ascii="Nunito Sans" w:hAnsi="Nunito Sans"/>
                <w:sz w:val="20"/>
                <w:lang w:val="lt-LT"/>
              </w:rPr>
            </w:pPr>
            <w:r>
              <w:rPr>
                <w:rFonts w:ascii="Nunito Sans" w:hAnsi="Nunito Sans"/>
                <w:sz w:val="20"/>
                <w:lang w:val="lt-LT"/>
              </w:rPr>
              <w:t>Profesinės civilinės atsakomybės draudimas</w:t>
            </w:r>
          </w:p>
        </w:tc>
        <w:tc>
          <w:tcPr>
            <w:tcW w:w="975" w:type="dxa"/>
          </w:tcPr>
          <w:p w14:paraId="55A28608" w14:textId="625D084B" w:rsidR="00CB425C" w:rsidRDefault="00CB425C" w:rsidP="000658D8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-</w:t>
            </w:r>
          </w:p>
        </w:tc>
        <w:tc>
          <w:tcPr>
            <w:tcW w:w="943" w:type="dxa"/>
          </w:tcPr>
          <w:p w14:paraId="56FCBFC4" w14:textId="2614036F" w:rsidR="00CB425C" w:rsidRDefault="00CB425C" w:rsidP="000658D8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-</w:t>
            </w:r>
          </w:p>
        </w:tc>
        <w:tc>
          <w:tcPr>
            <w:tcW w:w="1351" w:type="dxa"/>
          </w:tcPr>
          <w:p w14:paraId="39559A65" w14:textId="68D47929" w:rsidR="00CB425C" w:rsidRDefault="00CB425C" w:rsidP="000658D8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-</w:t>
            </w:r>
          </w:p>
        </w:tc>
        <w:tc>
          <w:tcPr>
            <w:tcW w:w="992" w:type="dxa"/>
          </w:tcPr>
          <w:p w14:paraId="2410E684" w14:textId="3A3910CE" w:rsidR="00CB425C" w:rsidRDefault="00CB425C" w:rsidP="000658D8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-</w:t>
            </w:r>
          </w:p>
        </w:tc>
        <w:tc>
          <w:tcPr>
            <w:tcW w:w="1276" w:type="dxa"/>
          </w:tcPr>
          <w:p w14:paraId="376816EB" w14:textId="3A4692CA" w:rsidR="00CB425C" w:rsidRDefault="00CB425C" w:rsidP="000658D8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-</w:t>
            </w:r>
          </w:p>
        </w:tc>
        <w:tc>
          <w:tcPr>
            <w:tcW w:w="1276" w:type="dxa"/>
          </w:tcPr>
          <w:p w14:paraId="2F43FB5B" w14:textId="407A3510" w:rsidR="00CB425C" w:rsidRDefault="00CB425C" w:rsidP="000658D8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1</w:t>
            </w:r>
          </w:p>
        </w:tc>
      </w:tr>
      <w:tr w:rsidR="00FA3D4B" w:rsidRPr="002C6CC2" w14:paraId="30E22771" w14:textId="77777777" w:rsidTr="00FA3D4B">
        <w:trPr>
          <w:trHeight w:val="235"/>
        </w:trPr>
        <w:tc>
          <w:tcPr>
            <w:tcW w:w="502" w:type="dxa"/>
          </w:tcPr>
          <w:p w14:paraId="03490AF6" w14:textId="7C4C114D" w:rsidR="00FA3D4B" w:rsidRPr="002C6CC2" w:rsidRDefault="00494517" w:rsidP="000658D8">
            <w:pPr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12</w:t>
            </w:r>
            <w:r w:rsidR="00FA3D4B" w:rsidRPr="002C6CC2">
              <w:rPr>
                <w:rFonts w:ascii="Nunito Sans" w:hAnsi="Nunito Sans"/>
                <w:sz w:val="20"/>
              </w:rPr>
              <w:t>.</w:t>
            </w:r>
          </w:p>
        </w:tc>
        <w:tc>
          <w:tcPr>
            <w:tcW w:w="2674" w:type="dxa"/>
          </w:tcPr>
          <w:p w14:paraId="24363F48" w14:textId="77777777" w:rsidR="00FA3D4B" w:rsidRPr="002C6CC2" w:rsidRDefault="00FA3D4B" w:rsidP="000658D8">
            <w:pPr>
              <w:rPr>
                <w:rFonts w:ascii="Nunito Sans" w:hAnsi="Nunito Sans"/>
                <w:sz w:val="20"/>
              </w:rPr>
            </w:pPr>
            <w:r w:rsidRPr="002C6CC2">
              <w:rPr>
                <w:rFonts w:ascii="Nunito Sans" w:hAnsi="Nunito Sans"/>
                <w:sz w:val="20"/>
              </w:rPr>
              <w:t>Rizikų vertinimo ataskaita (surveying)</w:t>
            </w:r>
          </w:p>
        </w:tc>
        <w:tc>
          <w:tcPr>
            <w:tcW w:w="975" w:type="dxa"/>
          </w:tcPr>
          <w:p w14:paraId="502684AD" w14:textId="77777777" w:rsidR="00FA3D4B" w:rsidRPr="002C6CC2" w:rsidRDefault="00FA3D4B" w:rsidP="000658D8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-</w:t>
            </w:r>
          </w:p>
        </w:tc>
        <w:tc>
          <w:tcPr>
            <w:tcW w:w="943" w:type="dxa"/>
          </w:tcPr>
          <w:p w14:paraId="70BCB151" w14:textId="77777777" w:rsidR="00FA3D4B" w:rsidRPr="002C6CC2" w:rsidRDefault="00FA3D4B" w:rsidP="000658D8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1</w:t>
            </w:r>
          </w:p>
        </w:tc>
        <w:tc>
          <w:tcPr>
            <w:tcW w:w="1351" w:type="dxa"/>
          </w:tcPr>
          <w:p w14:paraId="11EB73C7" w14:textId="77777777" w:rsidR="00FA3D4B" w:rsidRPr="002C6CC2" w:rsidRDefault="00FA3D4B" w:rsidP="000658D8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-</w:t>
            </w:r>
          </w:p>
        </w:tc>
        <w:tc>
          <w:tcPr>
            <w:tcW w:w="992" w:type="dxa"/>
          </w:tcPr>
          <w:p w14:paraId="10C55CCE" w14:textId="77777777" w:rsidR="00FA3D4B" w:rsidRPr="002C6CC2" w:rsidRDefault="00FA3D4B" w:rsidP="000658D8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-</w:t>
            </w:r>
          </w:p>
        </w:tc>
        <w:tc>
          <w:tcPr>
            <w:tcW w:w="1276" w:type="dxa"/>
          </w:tcPr>
          <w:p w14:paraId="7E86178F" w14:textId="77777777" w:rsidR="00FA3D4B" w:rsidRPr="002C6CC2" w:rsidRDefault="00FA3D4B" w:rsidP="000658D8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-</w:t>
            </w:r>
          </w:p>
        </w:tc>
        <w:tc>
          <w:tcPr>
            <w:tcW w:w="1276" w:type="dxa"/>
          </w:tcPr>
          <w:p w14:paraId="122BAEEB" w14:textId="77777777" w:rsidR="00FA3D4B" w:rsidRPr="002C6CC2" w:rsidRDefault="00FA3D4B" w:rsidP="000658D8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-</w:t>
            </w:r>
          </w:p>
        </w:tc>
      </w:tr>
      <w:tr w:rsidR="00FA3D4B" w:rsidRPr="002C6CC2" w14:paraId="67FE0E99" w14:textId="77777777" w:rsidTr="00FA3D4B">
        <w:trPr>
          <w:trHeight w:val="246"/>
        </w:trPr>
        <w:tc>
          <w:tcPr>
            <w:tcW w:w="502" w:type="dxa"/>
          </w:tcPr>
          <w:p w14:paraId="6F0FEB1F" w14:textId="599E2C07" w:rsidR="00FA3D4B" w:rsidRPr="002C6CC2" w:rsidRDefault="00494517" w:rsidP="000658D8">
            <w:pPr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13</w:t>
            </w:r>
            <w:r w:rsidR="00FA3D4B" w:rsidRPr="002C6CC2">
              <w:rPr>
                <w:rFonts w:ascii="Nunito Sans" w:hAnsi="Nunito Sans"/>
                <w:sz w:val="20"/>
              </w:rPr>
              <w:t>.</w:t>
            </w:r>
          </w:p>
        </w:tc>
        <w:tc>
          <w:tcPr>
            <w:tcW w:w="2674" w:type="dxa"/>
          </w:tcPr>
          <w:p w14:paraId="50BBF2A1" w14:textId="77777777" w:rsidR="00FA3D4B" w:rsidRPr="002C6CC2" w:rsidRDefault="00FA3D4B" w:rsidP="000658D8">
            <w:pPr>
              <w:rPr>
                <w:rFonts w:ascii="Nunito Sans" w:hAnsi="Nunito Sans"/>
                <w:sz w:val="20"/>
              </w:rPr>
            </w:pPr>
            <w:r w:rsidRPr="002C6CC2">
              <w:rPr>
                <w:rFonts w:ascii="Nunito Sans" w:hAnsi="Nunito Sans"/>
                <w:sz w:val="20"/>
              </w:rPr>
              <w:t>Draudimo politika</w:t>
            </w:r>
          </w:p>
        </w:tc>
        <w:tc>
          <w:tcPr>
            <w:tcW w:w="975" w:type="dxa"/>
          </w:tcPr>
          <w:p w14:paraId="5557F9C1" w14:textId="77777777" w:rsidR="00FA3D4B" w:rsidRPr="002C6CC2" w:rsidRDefault="00FA3D4B" w:rsidP="000658D8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-</w:t>
            </w:r>
          </w:p>
        </w:tc>
        <w:tc>
          <w:tcPr>
            <w:tcW w:w="943" w:type="dxa"/>
          </w:tcPr>
          <w:p w14:paraId="2B155734" w14:textId="77777777" w:rsidR="00FA3D4B" w:rsidRPr="002C6CC2" w:rsidRDefault="00FA3D4B" w:rsidP="000658D8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1</w:t>
            </w:r>
          </w:p>
        </w:tc>
        <w:tc>
          <w:tcPr>
            <w:tcW w:w="1351" w:type="dxa"/>
          </w:tcPr>
          <w:p w14:paraId="6CBF238E" w14:textId="77777777" w:rsidR="00FA3D4B" w:rsidRPr="002C6CC2" w:rsidRDefault="00FA3D4B" w:rsidP="000658D8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-</w:t>
            </w:r>
          </w:p>
        </w:tc>
        <w:tc>
          <w:tcPr>
            <w:tcW w:w="992" w:type="dxa"/>
          </w:tcPr>
          <w:p w14:paraId="7BC3EB3B" w14:textId="77777777" w:rsidR="00FA3D4B" w:rsidRPr="002C6CC2" w:rsidRDefault="00FA3D4B" w:rsidP="000658D8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-</w:t>
            </w:r>
          </w:p>
        </w:tc>
        <w:tc>
          <w:tcPr>
            <w:tcW w:w="1276" w:type="dxa"/>
          </w:tcPr>
          <w:p w14:paraId="26241EF6" w14:textId="77777777" w:rsidR="00FA3D4B" w:rsidRPr="002C6CC2" w:rsidRDefault="00FA3D4B" w:rsidP="000658D8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-</w:t>
            </w:r>
          </w:p>
        </w:tc>
        <w:tc>
          <w:tcPr>
            <w:tcW w:w="1276" w:type="dxa"/>
          </w:tcPr>
          <w:p w14:paraId="584EF446" w14:textId="77777777" w:rsidR="00FA3D4B" w:rsidRPr="002C6CC2" w:rsidRDefault="00FA3D4B" w:rsidP="000658D8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-</w:t>
            </w:r>
          </w:p>
        </w:tc>
      </w:tr>
    </w:tbl>
    <w:p w14:paraId="3F3C4D40" w14:textId="2B2696C9" w:rsidR="002676C7" w:rsidRPr="00B97432" w:rsidRDefault="002676C7" w:rsidP="00B97432">
      <w:pPr>
        <w:rPr>
          <w:rFonts w:ascii="Nunito Sans" w:hAnsi="Nunito Sans"/>
          <w:sz w:val="20"/>
        </w:rPr>
      </w:pPr>
    </w:p>
    <w:p w14:paraId="534B3B3E" w14:textId="5DDAA98A" w:rsidR="00CA1E6A" w:rsidRDefault="00CA1E6A" w:rsidP="00F77A67">
      <w:pPr>
        <w:spacing w:after="160" w:line="259" w:lineRule="auto"/>
        <w:contextualSpacing/>
        <w:jc w:val="right"/>
        <w:rPr>
          <w:rFonts w:ascii="Nunito Sans" w:hAnsi="Nunito Sans" w:cstheme="minorHAnsi"/>
          <w:b/>
          <w:sz w:val="20"/>
        </w:rPr>
      </w:pPr>
    </w:p>
    <w:p w14:paraId="28A6FE22" w14:textId="29702084" w:rsidR="00C97B08" w:rsidRDefault="00C97B08" w:rsidP="00F77A67">
      <w:pPr>
        <w:spacing w:after="160" w:line="259" w:lineRule="auto"/>
        <w:contextualSpacing/>
        <w:jc w:val="right"/>
        <w:rPr>
          <w:rFonts w:ascii="Nunito Sans" w:hAnsi="Nunito Sans" w:cstheme="minorHAnsi"/>
          <w:b/>
          <w:sz w:val="20"/>
        </w:rPr>
      </w:pPr>
    </w:p>
    <w:p w14:paraId="4D9C2A57" w14:textId="7B1122E5" w:rsidR="00C97B08" w:rsidRDefault="00C97B08" w:rsidP="00F77A67">
      <w:pPr>
        <w:spacing w:after="160" w:line="259" w:lineRule="auto"/>
        <w:contextualSpacing/>
        <w:jc w:val="right"/>
        <w:rPr>
          <w:rFonts w:ascii="Nunito Sans" w:hAnsi="Nunito Sans" w:cstheme="minorHAnsi"/>
          <w:b/>
          <w:sz w:val="20"/>
        </w:rPr>
      </w:pPr>
    </w:p>
    <w:p w14:paraId="5B749C7B" w14:textId="23A40D1A" w:rsidR="00C97B08" w:rsidRDefault="00C97B08" w:rsidP="00F77A67">
      <w:pPr>
        <w:spacing w:after="160" w:line="259" w:lineRule="auto"/>
        <w:contextualSpacing/>
        <w:jc w:val="right"/>
        <w:rPr>
          <w:rFonts w:ascii="Nunito Sans" w:hAnsi="Nunito Sans" w:cstheme="minorHAnsi"/>
          <w:b/>
          <w:sz w:val="20"/>
        </w:rPr>
      </w:pPr>
    </w:p>
    <w:p w14:paraId="67975FEE" w14:textId="35482439" w:rsidR="00C97B08" w:rsidRDefault="00C97B08" w:rsidP="00F77A67">
      <w:pPr>
        <w:spacing w:after="160" w:line="259" w:lineRule="auto"/>
        <w:contextualSpacing/>
        <w:jc w:val="right"/>
        <w:rPr>
          <w:rFonts w:ascii="Nunito Sans" w:hAnsi="Nunito Sans" w:cstheme="minorHAnsi"/>
          <w:b/>
          <w:sz w:val="20"/>
        </w:rPr>
      </w:pPr>
    </w:p>
    <w:p w14:paraId="2BA274BA" w14:textId="1264CB21" w:rsidR="00C97B08" w:rsidRDefault="00C97B08" w:rsidP="00F77A67">
      <w:pPr>
        <w:spacing w:after="160" w:line="259" w:lineRule="auto"/>
        <w:contextualSpacing/>
        <w:jc w:val="right"/>
        <w:rPr>
          <w:rFonts w:ascii="Nunito Sans" w:hAnsi="Nunito Sans" w:cstheme="minorHAnsi"/>
          <w:b/>
          <w:sz w:val="20"/>
        </w:rPr>
      </w:pPr>
    </w:p>
    <w:p w14:paraId="3FD1765F" w14:textId="61B6FBFE" w:rsidR="00C97B08" w:rsidRDefault="00C97B08" w:rsidP="00F77A67">
      <w:pPr>
        <w:spacing w:after="160" w:line="259" w:lineRule="auto"/>
        <w:contextualSpacing/>
        <w:jc w:val="right"/>
        <w:rPr>
          <w:rFonts w:ascii="Nunito Sans" w:hAnsi="Nunito Sans" w:cstheme="minorHAnsi"/>
          <w:b/>
          <w:sz w:val="20"/>
        </w:rPr>
      </w:pPr>
    </w:p>
    <w:p w14:paraId="43EE252D" w14:textId="22150A63" w:rsidR="00C97B08" w:rsidRDefault="00C97B08" w:rsidP="00F77A67">
      <w:pPr>
        <w:spacing w:after="160" w:line="259" w:lineRule="auto"/>
        <w:contextualSpacing/>
        <w:jc w:val="right"/>
        <w:rPr>
          <w:rFonts w:ascii="Nunito Sans" w:hAnsi="Nunito Sans" w:cstheme="minorHAnsi"/>
          <w:b/>
          <w:sz w:val="20"/>
        </w:rPr>
      </w:pPr>
    </w:p>
    <w:p w14:paraId="1C3C460B" w14:textId="4F57D1D0" w:rsidR="00C97B08" w:rsidRDefault="00C97B08" w:rsidP="00F77A67">
      <w:pPr>
        <w:spacing w:after="160" w:line="259" w:lineRule="auto"/>
        <w:contextualSpacing/>
        <w:jc w:val="right"/>
        <w:rPr>
          <w:rFonts w:ascii="Nunito Sans" w:hAnsi="Nunito Sans" w:cstheme="minorHAnsi"/>
          <w:b/>
          <w:sz w:val="20"/>
        </w:rPr>
      </w:pPr>
    </w:p>
    <w:p w14:paraId="7718ECC7" w14:textId="124094CB" w:rsidR="00C97B08" w:rsidRDefault="00C97B08" w:rsidP="00F77A67">
      <w:pPr>
        <w:spacing w:after="160" w:line="259" w:lineRule="auto"/>
        <w:contextualSpacing/>
        <w:jc w:val="right"/>
        <w:rPr>
          <w:rFonts w:ascii="Nunito Sans" w:hAnsi="Nunito Sans" w:cstheme="minorHAnsi"/>
          <w:b/>
          <w:sz w:val="20"/>
        </w:rPr>
      </w:pPr>
    </w:p>
    <w:p w14:paraId="5298E505" w14:textId="4E96D046" w:rsidR="00C97B08" w:rsidRDefault="00C97B08" w:rsidP="00F77A67">
      <w:pPr>
        <w:spacing w:after="160" w:line="259" w:lineRule="auto"/>
        <w:contextualSpacing/>
        <w:jc w:val="right"/>
        <w:rPr>
          <w:rFonts w:ascii="Nunito Sans" w:hAnsi="Nunito Sans" w:cstheme="minorHAnsi"/>
          <w:b/>
          <w:sz w:val="20"/>
        </w:rPr>
      </w:pPr>
    </w:p>
    <w:p w14:paraId="0AC0F702" w14:textId="27D0B895" w:rsidR="00C97B08" w:rsidRDefault="00C97B08" w:rsidP="00F77A67">
      <w:pPr>
        <w:spacing w:after="160" w:line="259" w:lineRule="auto"/>
        <w:contextualSpacing/>
        <w:jc w:val="right"/>
        <w:rPr>
          <w:rFonts w:ascii="Nunito Sans" w:hAnsi="Nunito Sans" w:cstheme="minorHAnsi"/>
          <w:b/>
          <w:sz w:val="20"/>
        </w:rPr>
      </w:pPr>
    </w:p>
    <w:p w14:paraId="0D45F018" w14:textId="4F187287" w:rsidR="00C97B08" w:rsidRDefault="00C97B08" w:rsidP="00F77A67">
      <w:pPr>
        <w:spacing w:after="160" w:line="259" w:lineRule="auto"/>
        <w:contextualSpacing/>
        <w:jc w:val="right"/>
        <w:rPr>
          <w:rFonts w:ascii="Nunito Sans" w:hAnsi="Nunito Sans" w:cstheme="minorHAnsi"/>
          <w:b/>
          <w:sz w:val="20"/>
        </w:rPr>
      </w:pPr>
    </w:p>
    <w:p w14:paraId="77EE8C84" w14:textId="15919E3D" w:rsidR="00C97B08" w:rsidRDefault="00C97B08" w:rsidP="00F77A67">
      <w:pPr>
        <w:spacing w:after="160" w:line="259" w:lineRule="auto"/>
        <w:contextualSpacing/>
        <w:jc w:val="right"/>
        <w:rPr>
          <w:rFonts w:ascii="Nunito Sans" w:hAnsi="Nunito Sans" w:cstheme="minorHAnsi"/>
          <w:b/>
          <w:sz w:val="20"/>
        </w:rPr>
      </w:pPr>
    </w:p>
    <w:p w14:paraId="0E704E6C" w14:textId="057D4AEC" w:rsidR="00C97B08" w:rsidRDefault="00C97B08" w:rsidP="00F77A67">
      <w:pPr>
        <w:spacing w:after="160" w:line="259" w:lineRule="auto"/>
        <w:contextualSpacing/>
        <w:jc w:val="right"/>
        <w:rPr>
          <w:rFonts w:ascii="Nunito Sans" w:hAnsi="Nunito Sans" w:cstheme="minorHAnsi"/>
          <w:b/>
          <w:sz w:val="20"/>
        </w:rPr>
      </w:pPr>
    </w:p>
    <w:p w14:paraId="32AFF05D" w14:textId="22A4F535" w:rsidR="00C97B08" w:rsidRDefault="00C97B08" w:rsidP="00F77A67">
      <w:pPr>
        <w:spacing w:after="160" w:line="259" w:lineRule="auto"/>
        <w:contextualSpacing/>
        <w:jc w:val="right"/>
        <w:rPr>
          <w:rFonts w:ascii="Nunito Sans" w:hAnsi="Nunito Sans" w:cstheme="minorHAnsi"/>
          <w:b/>
          <w:sz w:val="20"/>
        </w:rPr>
      </w:pPr>
    </w:p>
    <w:p w14:paraId="2D5FA86E" w14:textId="49CD43F3" w:rsidR="00C97B08" w:rsidRDefault="00C97B08" w:rsidP="00F77A67">
      <w:pPr>
        <w:spacing w:after="160" w:line="259" w:lineRule="auto"/>
        <w:contextualSpacing/>
        <w:jc w:val="right"/>
        <w:rPr>
          <w:rFonts w:ascii="Nunito Sans" w:hAnsi="Nunito Sans" w:cstheme="minorHAnsi"/>
          <w:b/>
          <w:sz w:val="20"/>
        </w:rPr>
      </w:pPr>
    </w:p>
    <w:p w14:paraId="62B49FC3" w14:textId="4661D78D" w:rsidR="00C97B08" w:rsidRDefault="00C97B08" w:rsidP="00F77A67">
      <w:pPr>
        <w:spacing w:after="160" w:line="259" w:lineRule="auto"/>
        <w:contextualSpacing/>
        <w:jc w:val="right"/>
        <w:rPr>
          <w:rFonts w:ascii="Nunito Sans" w:hAnsi="Nunito Sans" w:cstheme="minorHAnsi"/>
          <w:b/>
          <w:sz w:val="20"/>
        </w:rPr>
      </w:pPr>
    </w:p>
    <w:p w14:paraId="3DE42D11" w14:textId="1B23B9F0" w:rsidR="00C97B08" w:rsidRDefault="00C97B08" w:rsidP="00C97B08">
      <w:pPr>
        <w:spacing w:after="160" w:line="259" w:lineRule="auto"/>
        <w:contextualSpacing/>
        <w:jc w:val="center"/>
        <w:rPr>
          <w:rFonts w:ascii="Nunito Sans" w:hAnsi="Nunito Sans"/>
          <w:b/>
          <w:bCs/>
          <w:sz w:val="20"/>
        </w:rPr>
      </w:pPr>
      <w:r w:rsidRPr="00C97B08">
        <w:rPr>
          <w:rFonts w:ascii="Nunito Sans" w:hAnsi="Nunito Sans"/>
          <w:b/>
          <w:bCs/>
          <w:sz w:val="20"/>
        </w:rPr>
        <w:t>Preliminarus EPSO – G grupės įmonių, planuojančių turėti draudimus, kiekis</w:t>
      </w:r>
    </w:p>
    <w:p w14:paraId="44A0ECDA" w14:textId="77777777" w:rsidR="000C0928" w:rsidRDefault="000C0928" w:rsidP="00C97B08">
      <w:pPr>
        <w:spacing w:after="160" w:line="259" w:lineRule="auto"/>
        <w:contextualSpacing/>
        <w:jc w:val="center"/>
        <w:rPr>
          <w:rFonts w:ascii="Nunito Sans" w:hAnsi="Nunito Sans"/>
          <w:b/>
          <w:bCs/>
          <w:sz w:val="20"/>
        </w:rPr>
      </w:pPr>
    </w:p>
    <w:p w14:paraId="13E19D7F" w14:textId="6CAB37AA" w:rsidR="00C97B08" w:rsidRDefault="00C97B08" w:rsidP="00C97B08">
      <w:pPr>
        <w:spacing w:after="160" w:line="259" w:lineRule="auto"/>
        <w:contextualSpacing/>
        <w:rPr>
          <w:rFonts w:ascii="Nunito Sans" w:hAnsi="Nunito Sans"/>
          <w:b/>
          <w:bCs/>
          <w:sz w:val="20"/>
          <w:lang w:val="en-US"/>
        </w:rPr>
      </w:pPr>
      <w:r w:rsidRPr="000C0928">
        <w:rPr>
          <w:rFonts w:ascii="Nunito Sans" w:hAnsi="Nunito Sans"/>
          <w:b/>
          <w:bCs/>
          <w:sz w:val="20"/>
        </w:rPr>
        <w:t xml:space="preserve">Priedas Nr. </w:t>
      </w:r>
      <w:r w:rsidR="000C0928" w:rsidRPr="000C0928">
        <w:rPr>
          <w:rFonts w:ascii="Nunito Sans" w:hAnsi="Nunito Sans"/>
          <w:b/>
          <w:bCs/>
          <w:sz w:val="20"/>
          <w:lang w:val="en-US"/>
        </w:rPr>
        <w:t>2</w:t>
      </w:r>
    </w:p>
    <w:tbl>
      <w:tblPr>
        <w:tblStyle w:val="TableGrid"/>
        <w:tblW w:w="9989" w:type="dxa"/>
        <w:tblInd w:w="-496" w:type="dxa"/>
        <w:tblLayout w:type="fixed"/>
        <w:tblLook w:val="04A0" w:firstRow="1" w:lastRow="0" w:firstColumn="1" w:lastColumn="0" w:noHBand="0" w:noVBand="1"/>
      </w:tblPr>
      <w:tblGrid>
        <w:gridCol w:w="502"/>
        <w:gridCol w:w="2674"/>
        <w:gridCol w:w="975"/>
        <w:gridCol w:w="943"/>
        <w:gridCol w:w="1351"/>
        <w:gridCol w:w="992"/>
        <w:gridCol w:w="1276"/>
        <w:gridCol w:w="1276"/>
      </w:tblGrid>
      <w:tr w:rsidR="005065B2" w:rsidRPr="002C6CC2" w14:paraId="4B015770" w14:textId="77777777" w:rsidTr="009C6C6B">
        <w:trPr>
          <w:trHeight w:val="481"/>
        </w:trPr>
        <w:tc>
          <w:tcPr>
            <w:tcW w:w="502" w:type="dxa"/>
          </w:tcPr>
          <w:p w14:paraId="722B51AD" w14:textId="77777777" w:rsidR="005065B2" w:rsidRPr="002C6CC2" w:rsidRDefault="005065B2" w:rsidP="009C6C6B">
            <w:pPr>
              <w:rPr>
                <w:rFonts w:ascii="Nunito Sans" w:hAnsi="Nunito Sans"/>
                <w:b/>
                <w:bCs/>
                <w:sz w:val="20"/>
              </w:rPr>
            </w:pPr>
            <w:r w:rsidRPr="002C6CC2">
              <w:rPr>
                <w:rFonts w:ascii="Nunito Sans" w:hAnsi="Nunito Sans"/>
                <w:b/>
                <w:bCs/>
                <w:sz w:val="20"/>
              </w:rPr>
              <w:t>Eil. Nr.</w:t>
            </w:r>
          </w:p>
        </w:tc>
        <w:tc>
          <w:tcPr>
            <w:tcW w:w="2674" w:type="dxa"/>
          </w:tcPr>
          <w:p w14:paraId="02E9412E" w14:textId="77777777" w:rsidR="005065B2" w:rsidRPr="002C6CC2" w:rsidRDefault="005065B2" w:rsidP="009C6C6B">
            <w:pPr>
              <w:rPr>
                <w:rFonts w:ascii="Nunito Sans" w:hAnsi="Nunito Sans"/>
                <w:b/>
                <w:bCs/>
                <w:sz w:val="20"/>
              </w:rPr>
            </w:pPr>
            <w:r w:rsidRPr="002C6CC2">
              <w:rPr>
                <w:rFonts w:ascii="Nunito Sans" w:hAnsi="Nunito Sans"/>
                <w:b/>
                <w:bCs/>
                <w:sz w:val="20"/>
              </w:rPr>
              <w:t>Draudimo rūšys</w:t>
            </w:r>
          </w:p>
        </w:tc>
        <w:tc>
          <w:tcPr>
            <w:tcW w:w="975" w:type="dxa"/>
          </w:tcPr>
          <w:p w14:paraId="49762168" w14:textId="77777777" w:rsidR="005065B2" w:rsidRPr="002C6CC2" w:rsidRDefault="005065B2" w:rsidP="009C6C6B">
            <w:pPr>
              <w:jc w:val="center"/>
              <w:rPr>
                <w:rFonts w:ascii="Nunito Sans" w:hAnsi="Nunito Sans"/>
                <w:b/>
                <w:bCs/>
                <w:sz w:val="20"/>
              </w:rPr>
            </w:pPr>
            <w:r w:rsidRPr="001C278B">
              <w:rPr>
                <w:rFonts w:ascii="Nunito Sans" w:hAnsi="Nunito Sans" w:cstheme="minorHAnsi"/>
                <w:sz w:val="20"/>
                <w:lang w:val="lt-LT"/>
              </w:rPr>
              <w:t>LITGRID AB</w:t>
            </w:r>
          </w:p>
        </w:tc>
        <w:tc>
          <w:tcPr>
            <w:tcW w:w="943" w:type="dxa"/>
          </w:tcPr>
          <w:p w14:paraId="53EC6641" w14:textId="77777777" w:rsidR="005065B2" w:rsidRPr="002C6CC2" w:rsidRDefault="005065B2" w:rsidP="009C6C6B">
            <w:pPr>
              <w:jc w:val="center"/>
              <w:rPr>
                <w:rFonts w:ascii="Nunito Sans" w:hAnsi="Nunito Sans"/>
                <w:b/>
                <w:bCs/>
                <w:sz w:val="20"/>
              </w:rPr>
            </w:pPr>
            <w:r w:rsidRPr="001C278B">
              <w:rPr>
                <w:rFonts w:ascii="Nunito Sans" w:hAnsi="Nunito Sans" w:cstheme="minorHAnsi"/>
                <w:sz w:val="20"/>
                <w:lang w:val="lt-LT"/>
              </w:rPr>
              <w:t>AB „</w:t>
            </w:r>
            <w:r w:rsidRPr="001C278B">
              <w:rPr>
                <w:rFonts w:ascii="Nunito Sans" w:hAnsi="Nunito Sans" w:cstheme="minorHAnsi"/>
                <w:bCs/>
                <w:color w:val="000000" w:themeColor="text1"/>
                <w:sz w:val="20"/>
                <w:lang w:val="lt-LT"/>
              </w:rPr>
              <w:t xml:space="preserve">Amber Grid“ </w:t>
            </w:r>
          </w:p>
        </w:tc>
        <w:tc>
          <w:tcPr>
            <w:tcW w:w="1351" w:type="dxa"/>
          </w:tcPr>
          <w:p w14:paraId="2F1BA36E" w14:textId="77777777" w:rsidR="005065B2" w:rsidRPr="002C6CC2" w:rsidRDefault="005065B2" w:rsidP="009C6C6B">
            <w:pPr>
              <w:jc w:val="center"/>
              <w:rPr>
                <w:rFonts w:ascii="Nunito Sans" w:hAnsi="Nunito Sans"/>
                <w:b/>
                <w:bCs/>
                <w:sz w:val="20"/>
              </w:rPr>
            </w:pPr>
            <w:r w:rsidRPr="001C278B">
              <w:rPr>
                <w:rFonts w:ascii="Nunito Sans" w:hAnsi="Nunito Sans" w:cstheme="minorHAnsi"/>
                <w:bCs/>
                <w:color w:val="000000" w:themeColor="text1"/>
                <w:sz w:val="20"/>
                <w:lang w:val="lt-LT"/>
              </w:rPr>
              <w:t xml:space="preserve">UAB „EPSO-G” </w:t>
            </w:r>
          </w:p>
        </w:tc>
        <w:tc>
          <w:tcPr>
            <w:tcW w:w="992" w:type="dxa"/>
          </w:tcPr>
          <w:p w14:paraId="5259884E" w14:textId="77777777" w:rsidR="005065B2" w:rsidRPr="002C6CC2" w:rsidRDefault="005065B2" w:rsidP="009C6C6B">
            <w:pPr>
              <w:jc w:val="center"/>
              <w:rPr>
                <w:rFonts w:ascii="Nunito Sans" w:hAnsi="Nunito Sans"/>
                <w:b/>
                <w:bCs/>
                <w:sz w:val="20"/>
              </w:rPr>
            </w:pPr>
            <w:r w:rsidRPr="001C278B">
              <w:rPr>
                <w:rFonts w:ascii="Nunito Sans" w:hAnsi="Nunito Sans" w:cstheme="minorHAnsi"/>
                <w:bCs/>
                <w:color w:val="000000" w:themeColor="text1"/>
                <w:sz w:val="20"/>
                <w:lang w:val="lt-LT"/>
              </w:rPr>
              <w:t xml:space="preserve">UAB „Tetas” </w:t>
            </w:r>
          </w:p>
        </w:tc>
        <w:tc>
          <w:tcPr>
            <w:tcW w:w="1276" w:type="dxa"/>
          </w:tcPr>
          <w:p w14:paraId="4FCEEDE7" w14:textId="77777777" w:rsidR="005065B2" w:rsidRPr="002C6CC2" w:rsidRDefault="005065B2" w:rsidP="009C6C6B">
            <w:pPr>
              <w:jc w:val="center"/>
              <w:rPr>
                <w:rFonts w:ascii="Nunito Sans" w:hAnsi="Nunito Sans"/>
                <w:b/>
                <w:bCs/>
                <w:sz w:val="20"/>
              </w:rPr>
            </w:pPr>
            <w:r w:rsidRPr="001C278B">
              <w:rPr>
                <w:rFonts w:ascii="Nunito Sans" w:hAnsi="Nunito Sans" w:cstheme="minorHAnsi"/>
                <w:bCs/>
                <w:color w:val="000000" w:themeColor="text1"/>
                <w:sz w:val="20"/>
                <w:lang w:val="lt-LT"/>
              </w:rPr>
              <w:t xml:space="preserve">UAB „Baltpool” </w:t>
            </w:r>
          </w:p>
        </w:tc>
        <w:tc>
          <w:tcPr>
            <w:tcW w:w="1276" w:type="dxa"/>
          </w:tcPr>
          <w:p w14:paraId="5089A164" w14:textId="77777777" w:rsidR="005065B2" w:rsidRPr="002C6CC2" w:rsidRDefault="005065B2" w:rsidP="009C6C6B">
            <w:pPr>
              <w:jc w:val="center"/>
              <w:rPr>
                <w:rFonts w:ascii="Nunito Sans" w:hAnsi="Nunito Sans"/>
                <w:b/>
                <w:bCs/>
                <w:sz w:val="20"/>
              </w:rPr>
            </w:pPr>
            <w:r w:rsidRPr="001C278B">
              <w:rPr>
                <w:rFonts w:ascii="Nunito Sans" w:hAnsi="Nunito Sans" w:cstheme="minorHAnsi"/>
                <w:bCs/>
                <w:color w:val="000000" w:themeColor="text1"/>
                <w:sz w:val="20"/>
                <w:lang w:val="lt-LT"/>
              </w:rPr>
              <w:t>UAB „Energy cells”</w:t>
            </w:r>
          </w:p>
        </w:tc>
      </w:tr>
      <w:tr w:rsidR="005065B2" w:rsidRPr="002C6CC2" w14:paraId="1931DFA5" w14:textId="77777777" w:rsidTr="009C6C6B">
        <w:trPr>
          <w:trHeight w:val="246"/>
        </w:trPr>
        <w:tc>
          <w:tcPr>
            <w:tcW w:w="502" w:type="dxa"/>
          </w:tcPr>
          <w:p w14:paraId="0D8442ED" w14:textId="77777777" w:rsidR="005065B2" w:rsidRPr="002C6CC2" w:rsidRDefault="005065B2" w:rsidP="009C6C6B">
            <w:pPr>
              <w:rPr>
                <w:rFonts w:ascii="Nunito Sans" w:hAnsi="Nunito Sans"/>
                <w:sz w:val="20"/>
              </w:rPr>
            </w:pPr>
            <w:r w:rsidRPr="002C6CC2">
              <w:rPr>
                <w:rFonts w:ascii="Nunito Sans" w:hAnsi="Nunito Sans"/>
                <w:sz w:val="20"/>
              </w:rPr>
              <w:t>1.</w:t>
            </w:r>
          </w:p>
        </w:tc>
        <w:tc>
          <w:tcPr>
            <w:tcW w:w="2674" w:type="dxa"/>
          </w:tcPr>
          <w:p w14:paraId="26082C68" w14:textId="77777777" w:rsidR="005065B2" w:rsidRPr="002C6CC2" w:rsidRDefault="005065B2" w:rsidP="009C6C6B">
            <w:pPr>
              <w:rPr>
                <w:rFonts w:ascii="Nunito Sans" w:hAnsi="Nunito Sans"/>
                <w:sz w:val="20"/>
              </w:rPr>
            </w:pPr>
            <w:r w:rsidRPr="002C6CC2">
              <w:rPr>
                <w:rFonts w:ascii="Nunito Sans" w:hAnsi="Nunito Sans"/>
                <w:sz w:val="20"/>
              </w:rPr>
              <w:t>Turto draudimas</w:t>
            </w:r>
          </w:p>
        </w:tc>
        <w:tc>
          <w:tcPr>
            <w:tcW w:w="975" w:type="dxa"/>
          </w:tcPr>
          <w:p w14:paraId="229C4F00" w14:textId="77777777" w:rsidR="005065B2" w:rsidRPr="002C6CC2" w:rsidRDefault="005065B2" w:rsidP="009C6C6B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1</w:t>
            </w:r>
          </w:p>
        </w:tc>
        <w:tc>
          <w:tcPr>
            <w:tcW w:w="943" w:type="dxa"/>
          </w:tcPr>
          <w:p w14:paraId="618F75D6" w14:textId="77777777" w:rsidR="005065B2" w:rsidRPr="002C6CC2" w:rsidRDefault="005065B2" w:rsidP="009C6C6B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1</w:t>
            </w:r>
          </w:p>
        </w:tc>
        <w:tc>
          <w:tcPr>
            <w:tcW w:w="1351" w:type="dxa"/>
          </w:tcPr>
          <w:p w14:paraId="57A86D7B" w14:textId="77777777" w:rsidR="005065B2" w:rsidRPr="002C6CC2" w:rsidRDefault="005065B2" w:rsidP="009C6C6B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-</w:t>
            </w:r>
          </w:p>
        </w:tc>
        <w:tc>
          <w:tcPr>
            <w:tcW w:w="992" w:type="dxa"/>
          </w:tcPr>
          <w:p w14:paraId="737CE03F" w14:textId="77777777" w:rsidR="005065B2" w:rsidRPr="002C6CC2" w:rsidRDefault="005065B2" w:rsidP="009C6C6B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1</w:t>
            </w:r>
          </w:p>
        </w:tc>
        <w:tc>
          <w:tcPr>
            <w:tcW w:w="1276" w:type="dxa"/>
          </w:tcPr>
          <w:p w14:paraId="18B3C58E" w14:textId="77777777" w:rsidR="005065B2" w:rsidRPr="002C6CC2" w:rsidRDefault="005065B2" w:rsidP="009C6C6B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1</w:t>
            </w:r>
          </w:p>
        </w:tc>
        <w:tc>
          <w:tcPr>
            <w:tcW w:w="1276" w:type="dxa"/>
          </w:tcPr>
          <w:p w14:paraId="43AE8505" w14:textId="77777777" w:rsidR="005065B2" w:rsidRPr="002C6CC2" w:rsidRDefault="005065B2" w:rsidP="009C6C6B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1</w:t>
            </w:r>
          </w:p>
        </w:tc>
      </w:tr>
      <w:tr w:rsidR="005065B2" w:rsidRPr="002C6CC2" w14:paraId="673A602B" w14:textId="77777777" w:rsidTr="009C6C6B">
        <w:trPr>
          <w:trHeight w:val="235"/>
        </w:trPr>
        <w:tc>
          <w:tcPr>
            <w:tcW w:w="502" w:type="dxa"/>
          </w:tcPr>
          <w:p w14:paraId="295D73B7" w14:textId="77777777" w:rsidR="005065B2" w:rsidRPr="002C6CC2" w:rsidRDefault="005065B2" w:rsidP="009C6C6B">
            <w:pPr>
              <w:rPr>
                <w:rFonts w:ascii="Nunito Sans" w:hAnsi="Nunito Sans"/>
                <w:sz w:val="20"/>
              </w:rPr>
            </w:pPr>
            <w:r w:rsidRPr="002C6CC2">
              <w:rPr>
                <w:rFonts w:ascii="Nunito Sans" w:hAnsi="Nunito Sans"/>
                <w:sz w:val="20"/>
              </w:rPr>
              <w:t>2.</w:t>
            </w:r>
          </w:p>
        </w:tc>
        <w:tc>
          <w:tcPr>
            <w:tcW w:w="2674" w:type="dxa"/>
          </w:tcPr>
          <w:p w14:paraId="012D04DB" w14:textId="77777777" w:rsidR="005065B2" w:rsidRPr="002C6CC2" w:rsidRDefault="005065B2" w:rsidP="009C6C6B">
            <w:pPr>
              <w:rPr>
                <w:rFonts w:ascii="Nunito Sans" w:hAnsi="Nunito Sans"/>
                <w:sz w:val="20"/>
              </w:rPr>
            </w:pPr>
            <w:r w:rsidRPr="002C6CC2">
              <w:rPr>
                <w:rFonts w:ascii="Nunito Sans" w:hAnsi="Nunito Sans"/>
                <w:sz w:val="20"/>
              </w:rPr>
              <w:t>Verslo nutrūkimo draudimas</w:t>
            </w:r>
          </w:p>
        </w:tc>
        <w:tc>
          <w:tcPr>
            <w:tcW w:w="975" w:type="dxa"/>
          </w:tcPr>
          <w:p w14:paraId="37200313" w14:textId="77777777" w:rsidR="005065B2" w:rsidRPr="002C6CC2" w:rsidRDefault="005065B2" w:rsidP="009C6C6B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-</w:t>
            </w:r>
          </w:p>
        </w:tc>
        <w:tc>
          <w:tcPr>
            <w:tcW w:w="943" w:type="dxa"/>
          </w:tcPr>
          <w:p w14:paraId="6222CE9C" w14:textId="77777777" w:rsidR="005065B2" w:rsidRPr="002C6CC2" w:rsidRDefault="005065B2" w:rsidP="009C6C6B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1</w:t>
            </w:r>
          </w:p>
        </w:tc>
        <w:tc>
          <w:tcPr>
            <w:tcW w:w="1351" w:type="dxa"/>
          </w:tcPr>
          <w:p w14:paraId="6C5D32C0" w14:textId="77777777" w:rsidR="005065B2" w:rsidRPr="002C6CC2" w:rsidRDefault="005065B2" w:rsidP="009C6C6B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-</w:t>
            </w:r>
          </w:p>
        </w:tc>
        <w:tc>
          <w:tcPr>
            <w:tcW w:w="992" w:type="dxa"/>
          </w:tcPr>
          <w:p w14:paraId="4E70E829" w14:textId="77777777" w:rsidR="005065B2" w:rsidRPr="002C6CC2" w:rsidRDefault="005065B2" w:rsidP="009C6C6B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-</w:t>
            </w:r>
          </w:p>
        </w:tc>
        <w:tc>
          <w:tcPr>
            <w:tcW w:w="1276" w:type="dxa"/>
          </w:tcPr>
          <w:p w14:paraId="5C8742D6" w14:textId="77777777" w:rsidR="005065B2" w:rsidRPr="002C6CC2" w:rsidRDefault="005065B2" w:rsidP="009C6C6B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-</w:t>
            </w:r>
          </w:p>
        </w:tc>
        <w:tc>
          <w:tcPr>
            <w:tcW w:w="1276" w:type="dxa"/>
          </w:tcPr>
          <w:p w14:paraId="4C1BF2B1" w14:textId="77777777" w:rsidR="005065B2" w:rsidRPr="002C6CC2" w:rsidRDefault="005065B2" w:rsidP="009C6C6B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-</w:t>
            </w:r>
          </w:p>
        </w:tc>
      </w:tr>
      <w:tr w:rsidR="005065B2" w:rsidRPr="002C6CC2" w14:paraId="35339365" w14:textId="77777777" w:rsidTr="009C6C6B">
        <w:trPr>
          <w:trHeight w:val="492"/>
        </w:trPr>
        <w:tc>
          <w:tcPr>
            <w:tcW w:w="502" w:type="dxa"/>
          </w:tcPr>
          <w:p w14:paraId="458832BA" w14:textId="77777777" w:rsidR="005065B2" w:rsidRPr="002C6CC2" w:rsidRDefault="005065B2" w:rsidP="009C6C6B">
            <w:pPr>
              <w:rPr>
                <w:rFonts w:ascii="Nunito Sans" w:hAnsi="Nunito Sans"/>
                <w:sz w:val="20"/>
              </w:rPr>
            </w:pPr>
            <w:r w:rsidRPr="002C6CC2">
              <w:rPr>
                <w:rFonts w:ascii="Nunito Sans" w:hAnsi="Nunito Sans"/>
                <w:sz w:val="20"/>
              </w:rPr>
              <w:t>3.</w:t>
            </w:r>
          </w:p>
        </w:tc>
        <w:tc>
          <w:tcPr>
            <w:tcW w:w="2674" w:type="dxa"/>
          </w:tcPr>
          <w:p w14:paraId="150EF2FF" w14:textId="77777777" w:rsidR="005065B2" w:rsidRPr="002C6CC2" w:rsidRDefault="005065B2" w:rsidP="009C6C6B">
            <w:pPr>
              <w:rPr>
                <w:rFonts w:ascii="Nunito Sans" w:hAnsi="Nunito Sans"/>
                <w:sz w:val="20"/>
              </w:rPr>
            </w:pPr>
            <w:r w:rsidRPr="002C6CC2">
              <w:rPr>
                <w:rFonts w:ascii="Nunito Sans" w:hAnsi="Nunito Sans"/>
                <w:sz w:val="20"/>
              </w:rPr>
              <w:t>Bendrosios civilinės atsakomybės draudimas</w:t>
            </w:r>
          </w:p>
        </w:tc>
        <w:tc>
          <w:tcPr>
            <w:tcW w:w="975" w:type="dxa"/>
          </w:tcPr>
          <w:p w14:paraId="798CE9EA" w14:textId="77777777" w:rsidR="005065B2" w:rsidRPr="002C6CC2" w:rsidRDefault="005065B2" w:rsidP="009C6C6B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1</w:t>
            </w:r>
          </w:p>
        </w:tc>
        <w:tc>
          <w:tcPr>
            <w:tcW w:w="943" w:type="dxa"/>
          </w:tcPr>
          <w:p w14:paraId="2DF6A893" w14:textId="77777777" w:rsidR="005065B2" w:rsidRPr="002C6CC2" w:rsidRDefault="005065B2" w:rsidP="009C6C6B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1</w:t>
            </w:r>
          </w:p>
        </w:tc>
        <w:tc>
          <w:tcPr>
            <w:tcW w:w="1351" w:type="dxa"/>
          </w:tcPr>
          <w:p w14:paraId="6AADDEE6" w14:textId="77777777" w:rsidR="005065B2" w:rsidRPr="002C6CC2" w:rsidRDefault="005065B2" w:rsidP="009C6C6B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1</w:t>
            </w:r>
          </w:p>
        </w:tc>
        <w:tc>
          <w:tcPr>
            <w:tcW w:w="992" w:type="dxa"/>
          </w:tcPr>
          <w:p w14:paraId="2B4D130B" w14:textId="77777777" w:rsidR="005065B2" w:rsidRPr="002C6CC2" w:rsidRDefault="005065B2" w:rsidP="009C6C6B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1</w:t>
            </w:r>
          </w:p>
        </w:tc>
        <w:tc>
          <w:tcPr>
            <w:tcW w:w="1276" w:type="dxa"/>
          </w:tcPr>
          <w:p w14:paraId="46E05FA4" w14:textId="77777777" w:rsidR="005065B2" w:rsidRPr="002C6CC2" w:rsidRDefault="005065B2" w:rsidP="009C6C6B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1</w:t>
            </w:r>
          </w:p>
        </w:tc>
        <w:tc>
          <w:tcPr>
            <w:tcW w:w="1276" w:type="dxa"/>
          </w:tcPr>
          <w:p w14:paraId="28C1FDD5" w14:textId="77777777" w:rsidR="005065B2" w:rsidRPr="002C6CC2" w:rsidRDefault="005065B2" w:rsidP="009C6C6B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1</w:t>
            </w:r>
          </w:p>
        </w:tc>
      </w:tr>
      <w:tr w:rsidR="005065B2" w:rsidRPr="002C6CC2" w14:paraId="3F1A1DB7" w14:textId="77777777" w:rsidTr="009C6C6B">
        <w:trPr>
          <w:trHeight w:val="235"/>
        </w:trPr>
        <w:tc>
          <w:tcPr>
            <w:tcW w:w="502" w:type="dxa"/>
          </w:tcPr>
          <w:p w14:paraId="16AA5A51" w14:textId="77777777" w:rsidR="005065B2" w:rsidRPr="002C6CC2" w:rsidRDefault="005065B2" w:rsidP="009C6C6B">
            <w:pPr>
              <w:rPr>
                <w:rFonts w:ascii="Nunito Sans" w:hAnsi="Nunito Sans"/>
                <w:sz w:val="20"/>
              </w:rPr>
            </w:pPr>
            <w:r w:rsidRPr="002C6CC2">
              <w:rPr>
                <w:rFonts w:ascii="Nunito Sans" w:hAnsi="Nunito Sans"/>
                <w:sz w:val="20"/>
              </w:rPr>
              <w:t>4.</w:t>
            </w:r>
          </w:p>
        </w:tc>
        <w:tc>
          <w:tcPr>
            <w:tcW w:w="2674" w:type="dxa"/>
          </w:tcPr>
          <w:p w14:paraId="205799FD" w14:textId="77777777" w:rsidR="005065B2" w:rsidRPr="002C6CC2" w:rsidRDefault="005065B2" w:rsidP="009C6C6B">
            <w:pPr>
              <w:rPr>
                <w:rFonts w:ascii="Nunito Sans" w:hAnsi="Nunito Sans"/>
                <w:sz w:val="20"/>
              </w:rPr>
            </w:pPr>
            <w:r w:rsidRPr="002C6CC2">
              <w:rPr>
                <w:rFonts w:ascii="Nunito Sans" w:hAnsi="Nunito Sans"/>
                <w:sz w:val="20"/>
              </w:rPr>
              <w:t>Sveikatos draudimas</w:t>
            </w:r>
          </w:p>
        </w:tc>
        <w:tc>
          <w:tcPr>
            <w:tcW w:w="975" w:type="dxa"/>
          </w:tcPr>
          <w:p w14:paraId="5BBB3A1A" w14:textId="77777777" w:rsidR="005065B2" w:rsidRPr="002C6CC2" w:rsidRDefault="005065B2" w:rsidP="009C6C6B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1</w:t>
            </w:r>
          </w:p>
        </w:tc>
        <w:tc>
          <w:tcPr>
            <w:tcW w:w="943" w:type="dxa"/>
          </w:tcPr>
          <w:p w14:paraId="38B0E451" w14:textId="77777777" w:rsidR="005065B2" w:rsidRPr="002C6CC2" w:rsidRDefault="005065B2" w:rsidP="009C6C6B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1</w:t>
            </w:r>
          </w:p>
        </w:tc>
        <w:tc>
          <w:tcPr>
            <w:tcW w:w="1351" w:type="dxa"/>
          </w:tcPr>
          <w:p w14:paraId="7533CE57" w14:textId="77777777" w:rsidR="005065B2" w:rsidRPr="002C6CC2" w:rsidRDefault="005065B2" w:rsidP="009C6C6B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1</w:t>
            </w:r>
          </w:p>
        </w:tc>
        <w:tc>
          <w:tcPr>
            <w:tcW w:w="992" w:type="dxa"/>
          </w:tcPr>
          <w:p w14:paraId="5F7FD46B" w14:textId="77777777" w:rsidR="005065B2" w:rsidRPr="002C6CC2" w:rsidRDefault="005065B2" w:rsidP="009C6C6B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1</w:t>
            </w:r>
          </w:p>
        </w:tc>
        <w:tc>
          <w:tcPr>
            <w:tcW w:w="1276" w:type="dxa"/>
          </w:tcPr>
          <w:p w14:paraId="4604ED9A" w14:textId="77777777" w:rsidR="005065B2" w:rsidRPr="002C6CC2" w:rsidRDefault="005065B2" w:rsidP="009C6C6B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1</w:t>
            </w:r>
          </w:p>
        </w:tc>
        <w:tc>
          <w:tcPr>
            <w:tcW w:w="1276" w:type="dxa"/>
          </w:tcPr>
          <w:p w14:paraId="461C19E4" w14:textId="77777777" w:rsidR="005065B2" w:rsidRPr="002C6CC2" w:rsidRDefault="005065B2" w:rsidP="009C6C6B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1</w:t>
            </w:r>
          </w:p>
        </w:tc>
      </w:tr>
      <w:tr w:rsidR="005065B2" w:rsidRPr="002C6CC2" w14:paraId="7B1086D7" w14:textId="77777777" w:rsidTr="009C6C6B">
        <w:trPr>
          <w:trHeight w:val="492"/>
        </w:trPr>
        <w:tc>
          <w:tcPr>
            <w:tcW w:w="502" w:type="dxa"/>
          </w:tcPr>
          <w:p w14:paraId="67F2BFCF" w14:textId="77777777" w:rsidR="005065B2" w:rsidRPr="002C6CC2" w:rsidRDefault="005065B2" w:rsidP="009C6C6B">
            <w:pPr>
              <w:rPr>
                <w:rFonts w:ascii="Nunito Sans" w:hAnsi="Nunito Sans"/>
                <w:sz w:val="20"/>
              </w:rPr>
            </w:pPr>
            <w:r w:rsidRPr="002C6CC2">
              <w:rPr>
                <w:rFonts w:ascii="Nunito Sans" w:hAnsi="Nunito Sans"/>
                <w:sz w:val="20"/>
              </w:rPr>
              <w:t>5.</w:t>
            </w:r>
          </w:p>
        </w:tc>
        <w:tc>
          <w:tcPr>
            <w:tcW w:w="2674" w:type="dxa"/>
          </w:tcPr>
          <w:p w14:paraId="66B5493B" w14:textId="77777777" w:rsidR="005065B2" w:rsidRPr="002C6CC2" w:rsidRDefault="005065B2" w:rsidP="009C6C6B">
            <w:pPr>
              <w:rPr>
                <w:rFonts w:ascii="Nunito Sans" w:hAnsi="Nunito Sans"/>
                <w:sz w:val="20"/>
              </w:rPr>
            </w:pPr>
            <w:r w:rsidRPr="002C6CC2">
              <w:rPr>
                <w:rFonts w:ascii="Nunito Sans" w:hAnsi="Nunito Sans"/>
                <w:sz w:val="20"/>
              </w:rPr>
              <w:t>Vadovaujančių asmenų civilinės atsakomybės draudimas</w:t>
            </w:r>
          </w:p>
        </w:tc>
        <w:tc>
          <w:tcPr>
            <w:tcW w:w="975" w:type="dxa"/>
          </w:tcPr>
          <w:p w14:paraId="53C73EE3" w14:textId="77777777" w:rsidR="005065B2" w:rsidRPr="002C6CC2" w:rsidRDefault="005065B2" w:rsidP="009C6C6B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1</w:t>
            </w:r>
          </w:p>
        </w:tc>
        <w:tc>
          <w:tcPr>
            <w:tcW w:w="943" w:type="dxa"/>
          </w:tcPr>
          <w:p w14:paraId="1DC47E3B" w14:textId="77777777" w:rsidR="005065B2" w:rsidRPr="002C6CC2" w:rsidRDefault="005065B2" w:rsidP="009C6C6B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1</w:t>
            </w:r>
          </w:p>
        </w:tc>
        <w:tc>
          <w:tcPr>
            <w:tcW w:w="1351" w:type="dxa"/>
          </w:tcPr>
          <w:p w14:paraId="162B6944" w14:textId="77777777" w:rsidR="005065B2" w:rsidRPr="002C6CC2" w:rsidRDefault="005065B2" w:rsidP="009C6C6B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1</w:t>
            </w:r>
          </w:p>
        </w:tc>
        <w:tc>
          <w:tcPr>
            <w:tcW w:w="992" w:type="dxa"/>
          </w:tcPr>
          <w:p w14:paraId="1A72024A" w14:textId="77777777" w:rsidR="005065B2" w:rsidRPr="002C6CC2" w:rsidRDefault="005065B2" w:rsidP="009C6C6B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1</w:t>
            </w:r>
          </w:p>
        </w:tc>
        <w:tc>
          <w:tcPr>
            <w:tcW w:w="1276" w:type="dxa"/>
          </w:tcPr>
          <w:p w14:paraId="22CE8748" w14:textId="77777777" w:rsidR="005065B2" w:rsidRPr="002C6CC2" w:rsidRDefault="005065B2" w:rsidP="009C6C6B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1</w:t>
            </w:r>
          </w:p>
        </w:tc>
        <w:tc>
          <w:tcPr>
            <w:tcW w:w="1276" w:type="dxa"/>
          </w:tcPr>
          <w:p w14:paraId="6828AA0C" w14:textId="77777777" w:rsidR="005065B2" w:rsidRPr="002C6CC2" w:rsidRDefault="005065B2" w:rsidP="009C6C6B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1</w:t>
            </w:r>
          </w:p>
        </w:tc>
      </w:tr>
      <w:tr w:rsidR="005065B2" w:rsidRPr="002C6CC2" w14:paraId="24765EC3" w14:textId="77777777" w:rsidTr="009C6C6B">
        <w:trPr>
          <w:trHeight w:val="481"/>
        </w:trPr>
        <w:tc>
          <w:tcPr>
            <w:tcW w:w="502" w:type="dxa"/>
          </w:tcPr>
          <w:p w14:paraId="4411E94E" w14:textId="77777777" w:rsidR="005065B2" w:rsidRPr="002C6CC2" w:rsidRDefault="005065B2" w:rsidP="009C6C6B">
            <w:pPr>
              <w:rPr>
                <w:rFonts w:ascii="Nunito Sans" w:hAnsi="Nunito Sans"/>
                <w:sz w:val="20"/>
              </w:rPr>
            </w:pPr>
            <w:r w:rsidRPr="002C6CC2">
              <w:rPr>
                <w:rFonts w:ascii="Nunito Sans" w:hAnsi="Nunito Sans"/>
                <w:sz w:val="20"/>
              </w:rPr>
              <w:t>6.</w:t>
            </w:r>
          </w:p>
        </w:tc>
        <w:tc>
          <w:tcPr>
            <w:tcW w:w="2674" w:type="dxa"/>
          </w:tcPr>
          <w:p w14:paraId="7E303145" w14:textId="77777777" w:rsidR="005065B2" w:rsidRPr="002C6CC2" w:rsidRDefault="005065B2" w:rsidP="009C6C6B">
            <w:pPr>
              <w:rPr>
                <w:rFonts w:ascii="Nunito Sans" w:hAnsi="Nunito Sans"/>
                <w:sz w:val="20"/>
              </w:rPr>
            </w:pPr>
            <w:r w:rsidRPr="002C6CC2">
              <w:rPr>
                <w:rFonts w:ascii="Nunito Sans" w:hAnsi="Nunito Sans"/>
                <w:sz w:val="20"/>
              </w:rPr>
              <w:t>Transporto priemonių civilinės atsakomybės ir KASKO draudimas</w:t>
            </w:r>
          </w:p>
        </w:tc>
        <w:tc>
          <w:tcPr>
            <w:tcW w:w="975" w:type="dxa"/>
          </w:tcPr>
          <w:p w14:paraId="19DF1F67" w14:textId="77777777" w:rsidR="005065B2" w:rsidRPr="002C6CC2" w:rsidRDefault="005065B2" w:rsidP="009C6C6B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1</w:t>
            </w:r>
          </w:p>
        </w:tc>
        <w:tc>
          <w:tcPr>
            <w:tcW w:w="943" w:type="dxa"/>
          </w:tcPr>
          <w:p w14:paraId="1FC4654C" w14:textId="77777777" w:rsidR="005065B2" w:rsidRPr="002C6CC2" w:rsidRDefault="005065B2" w:rsidP="009C6C6B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1</w:t>
            </w:r>
          </w:p>
        </w:tc>
        <w:tc>
          <w:tcPr>
            <w:tcW w:w="1351" w:type="dxa"/>
          </w:tcPr>
          <w:p w14:paraId="4C6ED4E6" w14:textId="77777777" w:rsidR="005065B2" w:rsidRPr="002C6CC2" w:rsidRDefault="005065B2" w:rsidP="009C6C6B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-</w:t>
            </w:r>
          </w:p>
        </w:tc>
        <w:tc>
          <w:tcPr>
            <w:tcW w:w="992" w:type="dxa"/>
          </w:tcPr>
          <w:p w14:paraId="52EA4F8C" w14:textId="77777777" w:rsidR="005065B2" w:rsidRPr="002C6CC2" w:rsidRDefault="005065B2" w:rsidP="009C6C6B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1</w:t>
            </w:r>
          </w:p>
        </w:tc>
        <w:tc>
          <w:tcPr>
            <w:tcW w:w="1276" w:type="dxa"/>
          </w:tcPr>
          <w:p w14:paraId="01FA9F74" w14:textId="77777777" w:rsidR="005065B2" w:rsidRPr="002C6CC2" w:rsidRDefault="005065B2" w:rsidP="009C6C6B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1</w:t>
            </w:r>
          </w:p>
        </w:tc>
        <w:tc>
          <w:tcPr>
            <w:tcW w:w="1276" w:type="dxa"/>
          </w:tcPr>
          <w:p w14:paraId="06C3E6B5" w14:textId="77777777" w:rsidR="005065B2" w:rsidRPr="002C6CC2" w:rsidRDefault="005065B2" w:rsidP="009C6C6B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-</w:t>
            </w:r>
          </w:p>
        </w:tc>
      </w:tr>
      <w:tr w:rsidR="005065B2" w:rsidRPr="002C6CC2" w14:paraId="2E62C7B3" w14:textId="77777777" w:rsidTr="009C6C6B">
        <w:trPr>
          <w:trHeight w:val="481"/>
        </w:trPr>
        <w:tc>
          <w:tcPr>
            <w:tcW w:w="502" w:type="dxa"/>
          </w:tcPr>
          <w:p w14:paraId="6C1E215D" w14:textId="77777777" w:rsidR="005065B2" w:rsidRDefault="005065B2" w:rsidP="009C6C6B">
            <w:pPr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7.</w:t>
            </w:r>
          </w:p>
        </w:tc>
        <w:tc>
          <w:tcPr>
            <w:tcW w:w="2674" w:type="dxa"/>
          </w:tcPr>
          <w:p w14:paraId="5AF2E921" w14:textId="77777777" w:rsidR="005065B2" w:rsidRPr="00144F2A" w:rsidRDefault="005065B2" w:rsidP="009C6C6B">
            <w:pPr>
              <w:rPr>
                <w:rFonts w:ascii="Nunito Sans" w:hAnsi="Nunito Sans"/>
                <w:sz w:val="20"/>
                <w:lang w:val="lt-LT"/>
              </w:rPr>
            </w:pPr>
            <w:r>
              <w:rPr>
                <w:rFonts w:ascii="Nunito Sans" w:hAnsi="Nunito Sans"/>
                <w:sz w:val="20"/>
              </w:rPr>
              <w:t>M</w:t>
            </w:r>
            <w:r>
              <w:rPr>
                <w:rFonts w:ascii="Nunito Sans" w:hAnsi="Nunito Sans"/>
                <w:sz w:val="20"/>
                <w:lang w:val="lt-LT"/>
              </w:rPr>
              <w:t>obiliosios technikos draudimas</w:t>
            </w:r>
          </w:p>
        </w:tc>
        <w:tc>
          <w:tcPr>
            <w:tcW w:w="975" w:type="dxa"/>
          </w:tcPr>
          <w:p w14:paraId="33E66E48" w14:textId="20025E51" w:rsidR="005065B2" w:rsidRPr="00823FF6" w:rsidRDefault="006A72D8" w:rsidP="009C6C6B">
            <w:pPr>
              <w:jc w:val="center"/>
              <w:rPr>
                <w:rFonts w:ascii="Nunito Sans" w:hAnsi="Nunito Sans"/>
                <w:sz w:val="20"/>
                <w:lang w:val="lt-LT"/>
              </w:rPr>
            </w:pPr>
            <w:r>
              <w:rPr>
                <w:rFonts w:ascii="Nunito Sans" w:hAnsi="Nunito Sans"/>
                <w:sz w:val="20"/>
              </w:rPr>
              <w:t>1</w:t>
            </w:r>
          </w:p>
        </w:tc>
        <w:tc>
          <w:tcPr>
            <w:tcW w:w="943" w:type="dxa"/>
          </w:tcPr>
          <w:p w14:paraId="2A218B16" w14:textId="77777777" w:rsidR="005065B2" w:rsidRDefault="005065B2" w:rsidP="009C6C6B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1</w:t>
            </w:r>
          </w:p>
        </w:tc>
        <w:tc>
          <w:tcPr>
            <w:tcW w:w="1351" w:type="dxa"/>
          </w:tcPr>
          <w:p w14:paraId="63E1970B" w14:textId="77777777" w:rsidR="005065B2" w:rsidRDefault="005065B2" w:rsidP="009C6C6B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-</w:t>
            </w:r>
          </w:p>
        </w:tc>
        <w:tc>
          <w:tcPr>
            <w:tcW w:w="992" w:type="dxa"/>
          </w:tcPr>
          <w:p w14:paraId="606C68D8" w14:textId="77777777" w:rsidR="005065B2" w:rsidRDefault="005065B2" w:rsidP="009C6C6B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1</w:t>
            </w:r>
          </w:p>
        </w:tc>
        <w:tc>
          <w:tcPr>
            <w:tcW w:w="1276" w:type="dxa"/>
          </w:tcPr>
          <w:p w14:paraId="39FF1D3B" w14:textId="77777777" w:rsidR="005065B2" w:rsidRDefault="005065B2" w:rsidP="009C6C6B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-</w:t>
            </w:r>
          </w:p>
        </w:tc>
        <w:tc>
          <w:tcPr>
            <w:tcW w:w="1276" w:type="dxa"/>
          </w:tcPr>
          <w:p w14:paraId="0B113674" w14:textId="77777777" w:rsidR="005065B2" w:rsidRDefault="005065B2" w:rsidP="009C6C6B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-</w:t>
            </w:r>
          </w:p>
        </w:tc>
      </w:tr>
      <w:tr w:rsidR="005065B2" w:rsidRPr="002C6CC2" w14:paraId="1559E83D" w14:textId="77777777" w:rsidTr="009C6C6B">
        <w:trPr>
          <w:trHeight w:val="481"/>
        </w:trPr>
        <w:tc>
          <w:tcPr>
            <w:tcW w:w="502" w:type="dxa"/>
          </w:tcPr>
          <w:p w14:paraId="1E93E36A" w14:textId="77777777" w:rsidR="005065B2" w:rsidRPr="002C6CC2" w:rsidRDefault="005065B2" w:rsidP="009C6C6B">
            <w:pPr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8</w:t>
            </w:r>
            <w:r w:rsidRPr="002C6CC2">
              <w:rPr>
                <w:rFonts w:ascii="Nunito Sans" w:hAnsi="Nunito Sans"/>
                <w:sz w:val="20"/>
              </w:rPr>
              <w:t>.</w:t>
            </w:r>
          </w:p>
        </w:tc>
        <w:tc>
          <w:tcPr>
            <w:tcW w:w="2674" w:type="dxa"/>
          </w:tcPr>
          <w:p w14:paraId="2A8814A1" w14:textId="77777777" w:rsidR="005065B2" w:rsidRPr="002C6CC2" w:rsidRDefault="005065B2" w:rsidP="009C6C6B">
            <w:pPr>
              <w:rPr>
                <w:rFonts w:ascii="Nunito Sans" w:hAnsi="Nunito Sans"/>
                <w:sz w:val="20"/>
              </w:rPr>
            </w:pPr>
            <w:r w:rsidRPr="002C6CC2">
              <w:rPr>
                <w:rFonts w:ascii="Nunito Sans" w:hAnsi="Nunito Sans"/>
                <w:sz w:val="20"/>
              </w:rPr>
              <w:t>Statinio statybos techninio prižiūrėtojo civilinės atsakomybės draudimas</w:t>
            </w:r>
          </w:p>
        </w:tc>
        <w:tc>
          <w:tcPr>
            <w:tcW w:w="975" w:type="dxa"/>
          </w:tcPr>
          <w:p w14:paraId="418C2407" w14:textId="77777777" w:rsidR="005065B2" w:rsidRPr="002C6CC2" w:rsidRDefault="005065B2" w:rsidP="009C6C6B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1</w:t>
            </w:r>
          </w:p>
        </w:tc>
        <w:tc>
          <w:tcPr>
            <w:tcW w:w="943" w:type="dxa"/>
          </w:tcPr>
          <w:p w14:paraId="384EFB95" w14:textId="77777777" w:rsidR="005065B2" w:rsidRPr="002C6CC2" w:rsidRDefault="005065B2" w:rsidP="009C6C6B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1</w:t>
            </w:r>
          </w:p>
        </w:tc>
        <w:tc>
          <w:tcPr>
            <w:tcW w:w="1351" w:type="dxa"/>
          </w:tcPr>
          <w:p w14:paraId="49165134" w14:textId="77777777" w:rsidR="005065B2" w:rsidRPr="002C6CC2" w:rsidRDefault="005065B2" w:rsidP="009C6C6B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-</w:t>
            </w:r>
          </w:p>
        </w:tc>
        <w:tc>
          <w:tcPr>
            <w:tcW w:w="992" w:type="dxa"/>
          </w:tcPr>
          <w:p w14:paraId="78361C11" w14:textId="77777777" w:rsidR="005065B2" w:rsidRPr="002C6CC2" w:rsidRDefault="005065B2" w:rsidP="009C6C6B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-</w:t>
            </w:r>
          </w:p>
        </w:tc>
        <w:tc>
          <w:tcPr>
            <w:tcW w:w="1276" w:type="dxa"/>
          </w:tcPr>
          <w:p w14:paraId="4EDFB2C2" w14:textId="77777777" w:rsidR="005065B2" w:rsidRPr="002C6CC2" w:rsidRDefault="005065B2" w:rsidP="009C6C6B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-</w:t>
            </w:r>
          </w:p>
        </w:tc>
        <w:tc>
          <w:tcPr>
            <w:tcW w:w="1276" w:type="dxa"/>
          </w:tcPr>
          <w:p w14:paraId="76D99C9B" w14:textId="77777777" w:rsidR="005065B2" w:rsidRPr="002C6CC2" w:rsidRDefault="005065B2" w:rsidP="009C6C6B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-</w:t>
            </w:r>
          </w:p>
        </w:tc>
      </w:tr>
      <w:tr w:rsidR="005065B2" w:rsidRPr="002C6CC2" w14:paraId="22A2238B" w14:textId="77777777" w:rsidTr="009C6C6B">
        <w:trPr>
          <w:trHeight w:val="235"/>
        </w:trPr>
        <w:tc>
          <w:tcPr>
            <w:tcW w:w="502" w:type="dxa"/>
          </w:tcPr>
          <w:p w14:paraId="352F1E70" w14:textId="77777777" w:rsidR="005065B2" w:rsidRDefault="005065B2" w:rsidP="009C6C6B">
            <w:pPr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9.</w:t>
            </w:r>
          </w:p>
        </w:tc>
        <w:tc>
          <w:tcPr>
            <w:tcW w:w="2674" w:type="dxa"/>
          </w:tcPr>
          <w:p w14:paraId="6BAF83F4" w14:textId="77777777" w:rsidR="005065B2" w:rsidRPr="00A97DB0" w:rsidRDefault="005065B2" w:rsidP="009C6C6B">
            <w:pPr>
              <w:rPr>
                <w:rFonts w:ascii="Nunito Sans" w:hAnsi="Nunito Sans"/>
                <w:sz w:val="20"/>
                <w:lang w:val="lt-LT"/>
              </w:rPr>
            </w:pPr>
            <w:r>
              <w:rPr>
                <w:rFonts w:ascii="Nunito Sans" w:hAnsi="Nunito Sans"/>
                <w:sz w:val="20"/>
              </w:rPr>
              <w:t>Kreditų draudimas</w:t>
            </w:r>
          </w:p>
        </w:tc>
        <w:tc>
          <w:tcPr>
            <w:tcW w:w="975" w:type="dxa"/>
          </w:tcPr>
          <w:p w14:paraId="47661C9B" w14:textId="77777777" w:rsidR="005065B2" w:rsidRDefault="005065B2" w:rsidP="009C6C6B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1</w:t>
            </w:r>
          </w:p>
        </w:tc>
        <w:tc>
          <w:tcPr>
            <w:tcW w:w="943" w:type="dxa"/>
          </w:tcPr>
          <w:p w14:paraId="33642E9E" w14:textId="77777777" w:rsidR="005065B2" w:rsidRDefault="005065B2" w:rsidP="009C6C6B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-</w:t>
            </w:r>
          </w:p>
        </w:tc>
        <w:tc>
          <w:tcPr>
            <w:tcW w:w="1351" w:type="dxa"/>
          </w:tcPr>
          <w:p w14:paraId="255D21BE" w14:textId="77777777" w:rsidR="005065B2" w:rsidRDefault="005065B2" w:rsidP="009C6C6B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-</w:t>
            </w:r>
          </w:p>
        </w:tc>
        <w:tc>
          <w:tcPr>
            <w:tcW w:w="992" w:type="dxa"/>
          </w:tcPr>
          <w:p w14:paraId="00E42E4C" w14:textId="77777777" w:rsidR="005065B2" w:rsidRDefault="005065B2" w:rsidP="009C6C6B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-</w:t>
            </w:r>
          </w:p>
        </w:tc>
        <w:tc>
          <w:tcPr>
            <w:tcW w:w="1276" w:type="dxa"/>
          </w:tcPr>
          <w:p w14:paraId="4CD0DCE5" w14:textId="77777777" w:rsidR="005065B2" w:rsidRDefault="005065B2" w:rsidP="009C6C6B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-</w:t>
            </w:r>
          </w:p>
        </w:tc>
        <w:tc>
          <w:tcPr>
            <w:tcW w:w="1276" w:type="dxa"/>
          </w:tcPr>
          <w:p w14:paraId="03B71B62" w14:textId="77777777" w:rsidR="005065B2" w:rsidRDefault="005065B2" w:rsidP="009C6C6B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-</w:t>
            </w:r>
          </w:p>
        </w:tc>
      </w:tr>
      <w:tr w:rsidR="005065B2" w:rsidRPr="002C6CC2" w14:paraId="79C51164" w14:textId="77777777" w:rsidTr="009C6C6B">
        <w:trPr>
          <w:trHeight w:val="235"/>
        </w:trPr>
        <w:tc>
          <w:tcPr>
            <w:tcW w:w="502" w:type="dxa"/>
          </w:tcPr>
          <w:p w14:paraId="413A5407" w14:textId="77777777" w:rsidR="005065B2" w:rsidRDefault="005065B2" w:rsidP="009C6C6B">
            <w:pPr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10.</w:t>
            </w:r>
          </w:p>
        </w:tc>
        <w:tc>
          <w:tcPr>
            <w:tcW w:w="2674" w:type="dxa"/>
          </w:tcPr>
          <w:p w14:paraId="75B663C9" w14:textId="77777777" w:rsidR="005065B2" w:rsidRPr="002C6CC2" w:rsidRDefault="005065B2" w:rsidP="009C6C6B">
            <w:pPr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Kelionių draudimas</w:t>
            </w:r>
          </w:p>
        </w:tc>
        <w:tc>
          <w:tcPr>
            <w:tcW w:w="975" w:type="dxa"/>
          </w:tcPr>
          <w:p w14:paraId="711F0EA7" w14:textId="77777777" w:rsidR="005065B2" w:rsidRDefault="005065B2" w:rsidP="009C6C6B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1</w:t>
            </w:r>
          </w:p>
        </w:tc>
        <w:tc>
          <w:tcPr>
            <w:tcW w:w="943" w:type="dxa"/>
          </w:tcPr>
          <w:p w14:paraId="4F820797" w14:textId="77777777" w:rsidR="005065B2" w:rsidRDefault="005065B2" w:rsidP="009C6C6B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1</w:t>
            </w:r>
          </w:p>
        </w:tc>
        <w:tc>
          <w:tcPr>
            <w:tcW w:w="1351" w:type="dxa"/>
          </w:tcPr>
          <w:p w14:paraId="4A6A0D7D" w14:textId="77777777" w:rsidR="005065B2" w:rsidRDefault="005065B2" w:rsidP="009C6C6B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1</w:t>
            </w:r>
          </w:p>
        </w:tc>
        <w:tc>
          <w:tcPr>
            <w:tcW w:w="992" w:type="dxa"/>
          </w:tcPr>
          <w:p w14:paraId="619441E2" w14:textId="77777777" w:rsidR="005065B2" w:rsidRDefault="005065B2" w:rsidP="009C6C6B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1</w:t>
            </w:r>
          </w:p>
        </w:tc>
        <w:tc>
          <w:tcPr>
            <w:tcW w:w="1276" w:type="dxa"/>
          </w:tcPr>
          <w:p w14:paraId="0FB07444" w14:textId="77777777" w:rsidR="005065B2" w:rsidRDefault="005065B2" w:rsidP="009C6C6B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1</w:t>
            </w:r>
          </w:p>
        </w:tc>
        <w:tc>
          <w:tcPr>
            <w:tcW w:w="1276" w:type="dxa"/>
          </w:tcPr>
          <w:p w14:paraId="7F68FD29" w14:textId="77777777" w:rsidR="005065B2" w:rsidRDefault="005065B2" w:rsidP="009C6C6B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1</w:t>
            </w:r>
          </w:p>
        </w:tc>
      </w:tr>
      <w:tr w:rsidR="005065B2" w:rsidRPr="002C6CC2" w14:paraId="765C9DE3" w14:textId="77777777" w:rsidTr="009C6C6B">
        <w:trPr>
          <w:trHeight w:val="235"/>
        </w:trPr>
        <w:tc>
          <w:tcPr>
            <w:tcW w:w="502" w:type="dxa"/>
          </w:tcPr>
          <w:p w14:paraId="18392124" w14:textId="77777777" w:rsidR="005065B2" w:rsidRDefault="005065B2" w:rsidP="009C6C6B">
            <w:pPr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11.</w:t>
            </w:r>
          </w:p>
        </w:tc>
        <w:tc>
          <w:tcPr>
            <w:tcW w:w="2674" w:type="dxa"/>
          </w:tcPr>
          <w:p w14:paraId="62B926A3" w14:textId="77777777" w:rsidR="005065B2" w:rsidRPr="00CB425C" w:rsidRDefault="005065B2" w:rsidP="009C6C6B">
            <w:pPr>
              <w:rPr>
                <w:rFonts w:ascii="Nunito Sans" w:hAnsi="Nunito Sans"/>
                <w:sz w:val="20"/>
                <w:lang w:val="lt-LT"/>
              </w:rPr>
            </w:pPr>
            <w:r>
              <w:rPr>
                <w:rFonts w:ascii="Nunito Sans" w:hAnsi="Nunito Sans"/>
                <w:sz w:val="20"/>
                <w:lang w:val="lt-LT"/>
              </w:rPr>
              <w:t>Profesinės civilinės atsakomybės draudimas</w:t>
            </w:r>
          </w:p>
        </w:tc>
        <w:tc>
          <w:tcPr>
            <w:tcW w:w="975" w:type="dxa"/>
          </w:tcPr>
          <w:p w14:paraId="740C1CC5" w14:textId="77777777" w:rsidR="005065B2" w:rsidRDefault="005065B2" w:rsidP="009C6C6B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-</w:t>
            </w:r>
          </w:p>
        </w:tc>
        <w:tc>
          <w:tcPr>
            <w:tcW w:w="943" w:type="dxa"/>
          </w:tcPr>
          <w:p w14:paraId="0FB89E71" w14:textId="77777777" w:rsidR="005065B2" w:rsidRDefault="005065B2" w:rsidP="009C6C6B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-</w:t>
            </w:r>
          </w:p>
        </w:tc>
        <w:tc>
          <w:tcPr>
            <w:tcW w:w="1351" w:type="dxa"/>
          </w:tcPr>
          <w:p w14:paraId="38A305AE" w14:textId="77777777" w:rsidR="005065B2" w:rsidRDefault="005065B2" w:rsidP="009C6C6B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-</w:t>
            </w:r>
          </w:p>
        </w:tc>
        <w:tc>
          <w:tcPr>
            <w:tcW w:w="992" w:type="dxa"/>
          </w:tcPr>
          <w:p w14:paraId="611DB9A1" w14:textId="77777777" w:rsidR="005065B2" w:rsidRDefault="005065B2" w:rsidP="009C6C6B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-</w:t>
            </w:r>
          </w:p>
        </w:tc>
        <w:tc>
          <w:tcPr>
            <w:tcW w:w="1276" w:type="dxa"/>
          </w:tcPr>
          <w:p w14:paraId="4C673206" w14:textId="77777777" w:rsidR="005065B2" w:rsidRDefault="005065B2" w:rsidP="009C6C6B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-</w:t>
            </w:r>
          </w:p>
        </w:tc>
        <w:tc>
          <w:tcPr>
            <w:tcW w:w="1276" w:type="dxa"/>
          </w:tcPr>
          <w:p w14:paraId="2DF6F688" w14:textId="77777777" w:rsidR="005065B2" w:rsidRDefault="005065B2" w:rsidP="009C6C6B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1</w:t>
            </w:r>
          </w:p>
        </w:tc>
      </w:tr>
      <w:tr w:rsidR="005065B2" w:rsidRPr="002C6CC2" w14:paraId="2F8315EA" w14:textId="77777777" w:rsidTr="009C6C6B">
        <w:trPr>
          <w:trHeight w:val="235"/>
        </w:trPr>
        <w:tc>
          <w:tcPr>
            <w:tcW w:w="502" w:type="dxa"/>
          </w:tcPr>
          <w:p w14:paraId="5A220F8A" w14:textId="77777777" w:rsidR="005065B2" w:rsidRPr="002C6CC2" w:rsidRDefault="005065B2" w:rsidP="009C6C6B">
            <w:pPr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12</w:t>
            </w:r>
            <w:r w:rsidRPr="002C6CC2">
              <w:rPr>
                <w:rFonts w:ascii="Nunito Sans" w:hAnsi="Nunito Sans"/>
                <w:sz w:val="20"/>
              </w:rPr>
              <w:t>.</w:t>
            </w:r>
          </w:p>
        </w:tc>
        <w:tc>
          <w:tcPr>
            <w:tcW w:w="2674" w:type="dxa"/>
          </w:tcPr>
          <w:p w14:paraId="67BB078F" w14:textId="77777777" w:rsidR="005065B2" w:rsidRPr="002C6CC2" w:rsidRDefault="005065B2" w:rsidP="009C6C6B">
            <w:pPr>
              <w:rPr>
                <w:rFonts w:ascii="Nunito Sans" w:hAnsi="Nunito Sans"/>
                <w:sz w:val="20"/>
              </w:rPr>
            </w:pPr>
            <w:r w:rsidRPr="002C6CC2">
              <w:rPr>
                <w:rFonts w:ascii="Nunito Sans" w:hAnsi="Nunito Sans"/>
                <w:sz w:val="20"/>
              </w:rPr>
              <w:t>Rizikų vertinimo ataskaita (surveying)</w:t>
            </w:r>
          </w:p>
        </w:tc>
        <w:tc>
          <w:tcPr>
            <w:tcW w:w="975" w:type="dxa"/>
          </w:tcPr>
          <w:p w14:paraId="0D1DDE68" w14:textId="77777777" w:rsidR="005065B2" w:rsidRPr="002C6CC2" w:rsidRDefault="005065B2" w:rsidP="009C6C6B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-</w:t>
            </w:r>
          </w:p>
        </w:tc>
        <w:tc>
          <w:tcPr>
            <w:tcW w:w="943" w:type="dxa"/>
          </w:tcPr>
          <w:p w14:paraId="4DE9ED02" w14:textId="77777777" w:rsidR="005065B2" w:rsidRPr="002C6CC2" w:rsidRDefault="005065B2" w:rsidP="009C6C6B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1</w:t>
            </w:r>
          </w:p>
        </w:tc>
        <w:tc>
          <w:tcPr>
            <w:tcW w:w="1351" w:type="dxa"/>
          </w:tcPr>
          <w:p w14:paraId="22364C88" w14:textId="77777777" w:rsidR="005065B2" w:rsidRPr="002C6CC2" w:rsidRDefault="005065B2" w:rsidP="009C6C6B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-</w:t>
            </w:r>
          </w:p>
        </w:tc>
        <w:tc>
          <w:tcPr>
            <w:tcW w:w="992" w:type="dxa"/>
          </w:tcPr>
          <w:p w14:paraId="1822B8FA" w14:textId="77777777" w:rsidR="005065B2" w:rsidRPr="002C6CC2" w:rsidRDefault="005065B2" w:rsidP="009C6C6B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-</w:t>
            </w:r>
          </w:p>
        </w:tc>
        <w:tc>
          <w:tcPr>
            <w:tcW w:w="1276" w:type="dxa"/>
          </w:tcPr>
          <w:p w14:paraId="071F11CF" w14:textId="77777777" w:rsidR="005065B2" w:rsidRPr="002C6CC2" w:rsidRDefault="005065B2" w:rsidP="009C6C6B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-</w:t>
            </w:r>
          </w:p>
        </w:tc>
        <w:tc>
          <w:tcPr>
            <w:tcW w:w="1276" w:type="dxa"/>
          </w:tcPr>
          <w:p w14:paraId="4DFAF483" w14:textId="77777777" w:rsidR="005065B2" w:rsidRPr="002C6CC2" w:rsidRDefault="005065B2" w:rsidP="009C6C6B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-</w:t>
            </w:r>
          </w:p>
        </w:tc>
      </w:tr>
      <w:tr w:rsidR="005065B2" w:rsidRPr="002C6CC2" w14:paraId="5BFD8D02" w14:textId="77777777" w:rsidTr="009C6C6B">
        <w:trPr>
          <w:trHeight w:val="246"/>
        </w:trPr>
        <w:tc>
          <w:tcPr>
            <w:tcW w:w="502" w:type="dxa"/>
          </w:tcPr>
          <w:p w14:paraId="52EC810E" w14:textId="77777777" w:rsidR="005065B2" w:rsidRPr="002C6CC2" w:rsidRDefault="005065B2" w:rsidP="009C6C6B">
            <w:pPr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13</w:t>
            </w:r>
            <w:r w:rsidRPr="002C6CC2">
              <w:rPr>
                <w:rFonts w:ascii="Nunito Sans" w:hAnsi="Nunito Sans"/>
                <w:sz w:val="20"/>
              </w:rPr>
              <w:t>.</w:t>
            </w:r>
          </w:p>
        </w:tc>
        <w:tc>
          <w:tcPr>
            <w:tcW w:w="2674" w:type="dxa"/>
          </w:tcPr>
          <w:p w14:paraId="561FE820" w14:textId="77777777" w:rsidR="005065B2" w:rsidRPr="002C6CC2" w:rsidRDefault="005065B2" w:rsidP="009C6C6B">
            <w:pPr>
              <w:rPr>
                <w:rFonts w:ascii="Nunito Sans" w:hAnsi="Nunito Sans"/>
                <w:sz w:val="20"/>
              </w:rPr>
            </w:pPr>
            <w:r w:rsidRPr="002C6CC2">
              <w:rPr>
                <w:rFonts w:ascii="Nunito Sans" w:hAnsi="Nunito Sans"/>
                <w:sz w:val="20"/>
              </w:rPr>
              <w:t>Draudimo politika</w:t>
            </w:r>
          </w:p>
        </w:tc>
        <w:tc>
          <w:tcPr>
            <w:tcW w:w="975" w:type="dxa"/>
          </w:tcPr>
          <w:p w14:paraId="2118FF00" w14:textId="77777777" w:rsidR="005065B2" w:rsidRPr="002C6CC2" w:rsidRDefault="005065B2" w:rsidP="009C6C6B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-</w:t>
            </w:r>
          </w:p>
        </w:tc>
        <w:tc>
          <w:tcPr>
            <w:tcW w:w="943" w:type="dxa"/>
          </w:tcPr>
          <w:p w14:paraId="56FB61A4" w14:textId="77777777" w:rsidR="005065B2" w:rsidRPr="002C6CC2" w:rsidRDefault="005065B2" w:rsidP="009C6C6B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1</w:t>
            </w:r>
          </w:p>
        </w:tc>
        <w:tc>
          <w:tcPr>
            <w:tcW w:w="1351" w:type="dxa"/>
          </w:tcPr>
          <w:p w14:paraId="04DDA4BA" w14:textId="77777777" w:rsidR="005065B2" w:rsidRPr="002C6CC2" w:rsidRDefault="005065B2" w:rsidP="009C6C6B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-</w:t>
            </w:r>
          </w:p>
        </w:tc>
        <w:tc>
          <w:tcPr>
            <w:tcW w:w="992" w:type="dxa"/>
          </w:tcPr>
          <w:p w14:paraId="4605265F" w14:textId="77777777" w:rsidR="005065B2" w:rsidRPr="002C6CC2" w:rsidRDefault="005065B2" w:rsidP="009C6C6B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-</w:t>
            </w:r>
          </w:p>
        </w:tc>
        <w:tc>
          <w:tcPr>
            <w:tcW w:w="1276" w:type="dxa"/>
          </w:tcPr>
          <w:p w14:paraId="4E9DEA32" w14:textId="77777777" w:rsidR="005065B2" w:rsidRPr="002C6CC2" w:rsidRDefault="005065B2" w:rsidP="009C6C6B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-</w:t>
            </w:r>
          </w:p>
        </w:tc>
        <w:tc>
          <w:tcPr>
            <w:tcW w:w="1276" w:type="dxa"/>
          </w:tcPr>
          <w:p w14:paraId="1B2E5848" w14:textId="77777777" w:rsidR="005065B2" w:rsidRPr="002C6CC2" w:rsidRDefault="005065B2" w:rsidP="009C6C6B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-</w:t>
            </w:r>
          </w:p>
        </w:tc>
      </w:tr>
      <w:tr w:rsidR="00651893" w:rsidRPr="002C6CC2" w14:paraId="4CC491EC" w14:textId="77777777" w:rsidTr="009C6C6B">
        <w:trPr>
          <w:trHeight w:val="246"/>
        </w:trPr>
        <w:tc>
          <w:tcPr>
            <w:tcW w:w="502" w:type="dxa"/>
          </w:tcPr>
          <w:p w14:paraId="54F750CF" w14:textId="01CD3AF2" w:rsidR="00651893" w:rsidRDefault="00651893" w:rsidP="009C6C6B">
            <w:pPr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14.</w:t>
            </w:r>
          </w:p>
        </w:tc>
        <w:tc>
          <w:tcPr>
            <w:tcW w:w="2674" w:type="dxa"/>
          </w:tcPr>
          <w:p w14:paraId="2EE3FB7A" w14:textId="1D111CDD" w:rsidR="00651893" w:rsidRPr="00651893" w:rsidRDefault="00651893" w:rsidP="009C6C6B">
            <w:pPr>
              <w:rPr>
                <w:rFonts w:ascii="Nunito Sans" w:hAnsi="Nunito Sans"/>
                <w:sz w:val="20"/>
                <w:lang w:val="lt-LT"/>
              </w:rPr>
            </w:pPr>
            <w:r>
              <w:rPr>
                <w:rFonts w:ascii="Nunito Sans" w:hAnsi="Nunito Sans"/>
                <w:sz w:val="20"/>
              </w:rPr>
              <w:t>Kibernetini</w:t>
            </w:r>
            <w:r>
              <w:rPr>
                <w:rFonts w:ascii="Nunito Sans" w:hAnsi="Nunito Sans"/>
                <w:sz w:val="20"/>
                <w:lang w:val="lt-LT"/>
              </w:rPr>
              <w:t>ų rizikų draudimas</w:t>
            </w:r>
          </w:p>
        </w:tc>
        <w:tc>
          <w:tcPr>
            <w:tcW w:w="975" w:type="dxa"/>
          </w:tcPr>
          <w:p w14:paraId="7B334ED5" w14:textId="348D0495" w:rsidR="00651893" w:rsidRDefault="00651893" w:rsidP="009C6C6B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1</w:t>
            </w:r>
          </w:p>
        </w:tc>
        <w:tc>
          <w:tcPr>
            <w:tcW w:w="943" w:type="dxa"/>
          </w:tcPr>
          <w:p w14:paraId="7A644792" w14:textId="20F587BF" w:rsidR="00651893" w:rsidRDefault="00651893" w:rsidP="009C6C6B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1</w:t>
            </w:r>
          </w:p>
        </w:tc>
        <w:tc>
          <w:tcPr>
            <w:tcW w:w="1351" w:type="dxa"/>
          </w:tcPr>
          <w:p w14:paraId="741AB887" w14:textId="507D683B" w:rsidR="00651893" w:rsidRDefault="00E1346C" w:rsidP="009C6C6B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-</w:t>
            </w:r>
          </w:p>
        </w:tc>
        <w:tc>
          <w:tcPr>
            <w:tcW w:w="992" w:type="dxa"/>
          </w:tcPr>
          <w:p w14:paraId="40260310" w14:textId="7614785F" w:rsidR="00651893" w:rsidRDefault="00E1346C" w:rsidP="009C6C6B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-</w:t>
            </w:r>
          </w:p>
        </w:tc>
        <w:tc>
          <w:tcPr>
            <w:tcW w:w="1276" w:type="dxa"/>
          </w:tcPr>
          <w:p w14:paraId="0D504592" w14:textId="0A5AC5A8" w:rsidR="00651893" w:rsidRDefault="00E1346C" w:rsidP="009C6C6B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-</w:t>
            </w:r>
          </w:p>
        </w:tc>
        <w:tc>
          <w:tcPr>
            <w:tcW w:w="1276" w:type="dxa"/>
          </w:tcPr>
          <w:p w14:paraId="5B89B3D3" w14:textId="575D7C4C" w:rsidR="00651893" w:rsidRDefault="00E1346C" w:rsidP="009C6C6B">
            <w:pPr>
              <w:jc w:val="center"/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1</w:t>
            </w:r>
          </w:p>
        </w:tc>
      </w:tr>
    </w:tbl>
    <w:p w14:paraId="7F83781B" w14:textId="77777777" w:rsidR="000C0928" w:rsidRPr="000C0928" w:rsidRDefault="000C0928" w:rsidP="00C97B08">
      <w:pPr>
        <w:spacing w:after="160" w:line="259" w:lineRule="auto"/>
        <w:contextualSpacing/>
        <w:rPr>
          <w:rFonts w:ascii="Nunito Sans" w:hAnsi="Nunito Sans" w:cstheme="minorHAnsi"/>
          <w:sz w:val="20"/>
          <w:lang w:val="en-US"/>
        </w:rPr>
      </w:pPr>
    </w:p>
    <w:sectPr w:rsidR="000C0928" w:rsidRPr="000C092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2549A5" w14:textId="77777777" w:rsidR="004671C6" w:rsidRDefault="004671C6" w:rsidP="00F77A67">
      <w:r>
        <w:separator/>
      </w:r>
    </w:p>
  </w:endnote>
  <w:endnote w:type="continuationSeparator" w:id="0">
    <w:p w14:paraId="30C9F328" w14:textId="77777777" w:rsidR="004671C6" w:rsidRDefault="004671C6" w:rsidP="00F77A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unito Sans">
    <w:panose1 w:val="00000000000000000000"/>
    <w:charset w:val="00"/>
    <w:family w:val="auto"/>
    <w:pitch w:val="variable"/>
    <w:sig w:usb0="A00002FF" w:usb1="5000204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C2FE7" w14:textId="77777777" w:rsidR="0014255C" w:rsidRDefault="001425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380212" w14:textId="77777777" w:rsidR="0014255C" w:rsidRDefault="001425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2AD5F" w14:textId="77777777" w:rsidR="0014255C" w:rsidRDefault="001425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578DD7" w14:textId="77777777" w:rsidR="004671C6" w:rsidRDefault="004671C6" w:rsidP="00F77A67">
      <w:r>
        <w:separator/>
      </w:r>
    </w:p>
  </w:footnote>
  <w:footnote w:type="continuationSeparator" w:id="0">
    <w:p w14:paraId="71173C2B" w14:textId="77777777" w:rsidR="004671C6" w:rsidRDefault="004671C6" w:rsidP="00F77A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BA9088" w14:textId="77777777" w:rsidR="0014255C" w:rsidRDefault="001425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D254C2" w14:textId="415F6B7A" w:rsidR="0014255C" w:rsidRDefault="0014255C">
    <w:pPr>
      <w:pStyle w:val="Header"/>
    </w:pPr>
    <w:r w:rsidRPr="00D13ACD">
      <w:rPr>
        <w:noProof/>
      </w:rPr>
      <w:drawing>
        <wp:inline distT="0" distB="0" distL="0" distR="0" wp14:anchorId="04AB0B34" wp14:editId="30D9823D">
          <wp:extent cx="1606550" cy="369893"/>
          <wp:effectExtent l="0" t="0" r="0" b="0"/>
          <wp:docPr id="1779392413" name="Picture 2" descr="Picture 2, Pictu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Picture 2, Pictur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6453" cy="37217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56E9F6" w14:textId="77777777" w:rsidR="0014255C" w:rsidRDefault="001425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AC4E42"/>
    <w:multiLevelType w:val="multilevel"/>
    <w:tmpl w:val="7E2E4FD4"/>
    <w:lvl w:ilvl="0">
      <w:start w:val="1"/>
      <w:numFmt w:val="decimal"/>
      <w:pStyle w:val="VPSHeading1"/>
      <w:lvlText w:val="%1."/>
      <w:lvlJc w:val="left"/>
      <w:pPr>
        <w:tabs>
          <w:tab w:val="num" w:pos="567"/>
        </w:tabs>
        <w:ind w:left="567" w:hanging="567"/>
      </w:pPr>
      <w:rPr>
        <w:rFonts w:ascii="Cambria" w:hAnsi="Cambria" w:hint="default"/>
        <w:b/>
        <w:bCs/>
        <w:i w:val="0"/>
        <w:iCs w:val="0"/>
        <w:sz w:val="22"/>
        <w:szCs w:val="22"/>
      </w:rPr>
    </w:lvl>
    <w:lvl w:ilvl="1">
      <w:start w:val="1"/>
      <w:numFmt w:val="decimal"/>
      <w:pStyle w:val="VPSProvision"/>
      <w:lvlText w:val="%1.%2."/>
      <w:lvlJc w:val="left"/>
      <w:pPr>
        <w:ind w:left="993" w:hanging="567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decimal"/>
      <w:pStyle w:val="VPSSubprovision"/>
      <w:lvlText w:val="%1.%2.%3."/>
      <w:lvlJc w:val="left"/>
      <w:pPr>
        <w:ind w:left="657" w:hanging="657"/>
      </w:pPr>
      <w:rPr>
        <w:rFonts w:ascii="Cambria" w:hAnsi="Cambria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lvlText w:val="%1.%2.%3.%4."/>
      <w:lvlJc w:val="left"/>
      <w:pPr>
        <w:ind w:left="1985" w:hanging="76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58172A1"/>
    <w:multiLevelType w:val="hybridMultilevel"/>
    <w:tmpl w:val="FA88E87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>
      <w:start w:val="1"/>
      <w:numFmt w:val="decimal"/>
      <w:lvlText w:val="%4."/>
      <w:lvlJc w:val="left"/>
      <w:pPr>
        <w:ind w:left="2520" w:hanging="360"/>
      </w:pPr>
    </w:lvl>
    <w:lvl w:ilvl="4" w:tplc="04270019">
      <w:start w:val="1"/>
      <w:numFmt w:val="lowerLetter"/>
      <w:lvlText w:val="%5."/>
      <w:lvlJc w:val="left"/>
      <w:pPr>
        <w:ind w:left="3240" w:hanging="360"/>
      </w:pPr>
    </w:lvl>
    <w:lvl w:ilvl="5" w:tplc="0427001B">
      <w:start w:val="1"/>
      <w:numFmt w:val="lowerRoman"/>
      <w:lvlText w:val="%6."/>
      <w:lvlJc w:val="right"/>
      <w:pPr>
        <w:ind w:left="3960" w:hanging="180"/>
      </w:pPr>
    </w:lvl>
    <w:lvl w:ilvl="6" w:tplc="0427000F">
      <w:start w:val="1"/>
      <w:numFmt w:val="decimal"/>
      <w:lvlText w:val="%7."/>
      <w:lvlJc w:val="left"/>
      <w:pPr>
        <w:ind w:left="4680" w:hanging="360"/>
      </w:pPr>
    </w:lvl>
    <w:lvl w:ilvl="7" w:tplc="04270019">
      <w:start w:val="1"/>
      <w:numFmt w:val="lowerLetter"/>
      <w:lvlText w:val="%8."/>
      <w:lvlJc w:val="left"/>
      <w:pPr>
        <w:ind w:left="5400" w:hanging="360"/>
      </w:pPr>
    </w:lvl>
    <w:lvl w:ilvl="8" w:tplc="0427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04F02C5"/>
    <w:multiLevelType w:val="multilevel"/>
    <w:tmpl w:val="DB04D5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206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" w15:restartNumberingAfterBreak="0">
    <w:nsid w:val="432D6AB1"/>
    <w:multiLevelType w:val="hybridMultilevel"/>
    <w:tmpl w:val="C4B8403C"/>
    <w:lvl w:ilvl="0" w:tplc="042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3F7BD8"/>
    <w:multiLevelType w:val="multilevel"/>
    <w:tmpl w:val="9B92B2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4C773B14"/>
    <w:multiLevelType w:val="multilevel"/>
    <w:tmpl w:val="A12A4612"/>
    <w:lvl w:ilvl="0">
      <w:start w:val="1"/>
      <w:numFmt w:val="decimal"/>
      <w:suff w:val="space"/>
      <w:lvlText w:val="%1."/>
      <w:lvlJc w:val="left"/>
      <w:pPr>
        <w:ind w:left="2487" w:hanging="360"/>
      </w:pPr>
      <w:rPr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3835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527D4E0A"/>
    <w:multiLevelType w:val="hybridMultilevel"/>
    <w:tmpl w:val="3614FB38"/>
    <w:lvl w:ilvl="0" w:tplc="042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79583A"/>
    <w:multiLevelType w:val="hybridMultilevel"/>
    <w:tmpl w:val="D9A05148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96D0B68"/>
    <w:multiLevelType w:val="multilevel"/>
    <w:tmpl w:val="FED8510C"/>
    <w:lvl w:ilvl="0">
      <w:start w:val="1"/>
      <w:numFmt w:val="decimal"/>
      <w:pStyle w:val="Heading1"/>
      <w:suff w:val="space"/>
      <w:lvlText w:val="%1."/>
      <w:lvlJc w:val="left"/>
      <w:pPr>
        <w:ind w:left="4402" w:hanging="432"/>
      </w:pPr>
      <w:rPr>
        <w:rFonts w:hint="default"/>
        <w:sz w:val="28"/>
        <w:szCs w:val="28"/>
      </w:rPr>
    </w:lvl>
    <w:lvl w:ilvl="1">
      <w:start w:val="1"/>
      <w:numFmt w:val="decimal"/>
      <w:pStyle w:val="Sutartiessktxtdalys"/>
      <w:suff w:val="space"/>
      <w:lvlText w:val="%1.%2."/>
      <w:lvlJc w:val="left"/>
      <w:pPr>
        <w:ind w:left="273" w:firstLine="720"/>
      </w:pPr>
      <w:rPr>
        <w:rFonts w:asciiTheme="minorHAnsi" w:hAnsiTheme="minorHAnsi" w:hint="default"/>
        <w:b w:val="0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0" w:firstLine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num w:numId="1" w16cid:durableId="409431460">
    <w:abstractNumId w:val="8"/>
  </w:num>
  <w:num w:numId="2" w16cid:durableId="1516000836">
    <w:abstractNumId w:val="4"/>
  </w:num>
  <w:num w:numId="3" w16cid:durableId="1970084280">
    <w:abstractNumId w:val="2"/>
  </w:num>
  <w:num w:numId="4" w16cid:durableId="683747577">
    <w:abstractNumId w:val="7"/>
  </w:num>
  <w:num w:numId="5" w16cid:durableId="33923350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6539840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04747813">
    <w:abstractNumId w:val="1"/>
  </w:num>
  <w:num w:numId="8" w16cid:durableId="978412400">
    <w:abstractNumId w:val="3"/>
  </w:num>
  <w:num w:numId="9" w16cid:durableId="922300291">
    <w:abstractNumId w:val="7"/>
  </w:num>
  <w:num w:numId="10" w16cid:durableId="10044051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2851249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7A67"/>
    <w:rsid w:val="0000631F"/>
    <w:rsid w:val="00006F34"/>
    <w:rsid w:val="000215E2"/>
    <w:rsid w:val="00037682"/>
    <w:rsid w:val="0005022D"/>
    <w:rsid w:val="0005166D"/>
    <w:rsid w:val="00066B45"/>
    <w:rsid w:val="000750C9"/>
    <w:rsid w:val="00082D97"/>
    <w:rsid w:val="0009455A"/>
    <w:rsid w:val="000B7054"/>
    <w:rsid w:val="000B7CAF"/>
    <w:rsid w:val="000C017F"/>
    <w:rsid w:val="000C0928"/>
    <w:rsid w:val="000C6BEA"/>
    <w:rsid w:val="000D393F"/>
    <w:rsid w:val="000D5183"/>
    <w:rsid w:val="000D6736"/>
    <w:rsid w:val="000F3D7F"/>
    <w:rsid w:val="00122347"/>
    <w:rsid w:val="0014255C"/>
    <w:rsid w:val="00144F2A"/>
    <w:rsid w:val="001676B0"/>
    <w:rsid w:val="00172D56"/>
    <w:rsid w:val="001737D3"/>
    <w:rsid w:val="001763BF"/>
    <w:rsid w:val="001878F8"/>
    <w:rsid w:val="001A3BE5"/>
    <w:rsid w:val="001B673C"/>
    <w:rsid w:val="001C278B"/>
    <w:rsid w:val="001D1120"/>
    <w:rsid w:val="001D19F8"/>
    <w:rsid w:val="001D2F7B"/>
    <w:rsid w:val="001E1937"/>
    <w:rsid w:val="001F5D94"/>
    <w:rsid w:val="00213BF1"/>
    <w:rsid w:val="00221A43"/>
    <w:rsid w:val="00221BB4"/>
    <w:rsid w:val="00223D8A"/>
    <w:rsid w:val="00243793"/>
    <w:rsid w:val="00250212"/>
    <w:rsid w:val="00252A56"/>
    <w:rsid w:val="0025568E"/>
    <w:rsid w:val="002676C7"/>
    <w:rsid w:val="00270E75"/>
    <w:rsid w:val="00273AED"/>
    <w:rsid w:val="00295FAA"/>
    <w:rsid w:val="002976B3"/>
    <w:rsid w:val="002A005E"/>
    <w:rsid w:val="002B11E3"/>
    <w:rsid w:val="002C0C78"/>
    <w:rsid w:val="002C6CC2"/>
    <w:rsid w:val="002D5467"/>
    <w:rsid w:val="002D6A2C"/>
    <w:rsid w:val="002E071C"/>
    <w:rsid w:val="002E3BB7"/>
    <w:rsid w:val="002E40C8"/>
    <w:rsid w:val="002F04F3"/>
    <w:rsid w:val="003400AB"/>
    <w:rsid w:val="00354A9C"/>
    <w:rsid w:val="0035631B"/>
    <w:rsid w:val="0038611B"/>
    <w:rsid w:val="00391DAB"/>
    <w:rsid w:val="0039265D"/>
    <w:rsid w:val="003D0299"/>
    <w:rsid w:val="003D09C2"/>
    <w:rsid w:val="003D281C"/>
    <w:rsid w:val="003E0396"/>
    <w:rsid w:val="003E0BD2"/>
    <w:rsid w:val="003E135C"/>
    <w:rsid w:val="003E3F7C"/>
    <w:rsid w:val="003E5377"/>
    <w:rsid w:val="004007DB"/>
    <w:rsid w:val="00406C2B"/>
    <w:rsid w:val="00422AD8"/>
    <w:rsid w:val="0042636C"/>
    <w:rsid w:val="00436FDF"/>
    <w:rsid w:val="00457081"/>
    <w:rsid w:val="004671C6"/>
    <w:rsid w:val="004733D7"/>
    <w:rsid w:val="00494517"/>
    <w:rsid w:val="004A1590"/>
    <w:rsid w:val="004D57D2"/>
    <w:rsid w:val="004E18D6"/>
    <w:rsid w:val="004E290F"/>
    <w:rsid w:val="004F2F73"/>
    <w:rsid w:val="00505166"/>
    <w:rsid w:val="005065B2"/>
    <w:rsid w:val="005136A5"/>
    <w:rsid w:val="005143C9"/>
    <w:rsid w:val="0052241C"/>
    <w:rsid w:val="005306D5"/>
    <w:rsid w:val="00544B3A"/>
    <w:rsid w:val="00545558"/>
    <w:rsid w:val="00546E2A"/>
    <w:rsid w:val="005604BE"/>
    <w:rsid w:val="00570C64"/>
    <w:rsid w:val="00584152"/>
    <w:rsid w:val="00590798"/>
    <w:rsid w:val="005918F8"/>
    <w:rsid w:val="005A3F5D"/>
    <w:rsid w:val="005A53DF"/>
    <w:rsid w:val="005A548E"/>
    <w:rsid w:val="005A5A6A"/>
    <w:rsid w:val="005C1698"/>
    <w:rsid w:val="005D26AA"/>
    <w:rsid w:val="00602658"/>
    <w:rsid w:val="00611E7D"/>
    <w:rsid w:val="0061260C"/>
    <w:rsid w:val="00634C26"/>
    <w:rsid w:val="00634C75"/>
    <w:rsid w:val="0063749A"/>
    <w:rsid w:val="00650FC7"/>
    <w:rsid w:val="00651893"/>
    <w:rsid w:val="006764BF"/>
    <w:rsid w:val="00685E83"/>
    <w:rsid w:val="006A1E53"/>
    <w:rsid w:val="006A43C0"/>
    <w:rsid w:val="006A72D8"/>
    <w:rsid w:val="006C44B6"/>
    <w:rsid w:val="006C617E"/>
    <w:rsid w:val="006D7695"/>
    <w:rsid w:val="006E30CA"/>
    <w:rsid w:val="006F6918"/>
    <w:rsid w:val="0070505F"/>
    <w:rsid w:val="007057F2"/>
    <w:rsid w:val="00706D6D"/>
    <w:rsid w:val="00710531"/>
    <w:rsid w:val="007157A9"/>
    <w:rsid w:val="007217FC"/>
    <w:rsid w:val="0074666A"/>
    <w:rsid w:val="00747CF2"/>
    <w:rsid w:val="00763C53"/>
    <w:rsid w:val="00785ED2"/>
    <w:rsid w:val="00790AA1"/>
    <w:rsid w:val="00791CAA"/>
    <w:rsid w:val="007A63FD"/>
    <w:rsid w:val="007C130C"/>
    <w:rsid w:val="007C2055"/>
    <w:rsid w:val="007C2818"/>
    <w:rsid w:val="007C3A7A"/>
    <w:rsid w:val="007F1085"/>
    <w:rsid w:val="007F1A48"/>
    <w:rsid w:val="007F23D2"/>
    <w:rsid w:val="007F5C13"/>
    <w:rsid w:val="00814BDF"/>
    <w:rsid w:val="00823FF6"/>
    <w:rsid w:val="00826530"/>
    <w:rsid w:val="008459F9"/>
    <w:rsid w:val="00861C1A"/>
    <w:rsid w:val="008661BD"/>
    <w:rsid w:val="0088007C"/>
    <w:rsid w:val="00896E09"/>
    <w:rsid w:val="008A1E49"/>
    <w:rsid w:val="008A2C34"/>
    <w:rsid w:val="008A5154"/>
    <w:rsid w:val="008A6296"/>
    <w:rsid w:val="008C144C"/>
    <w:rsid w:val="008C1A7B"/>
    <w:rsid w:val="008C71F7"/>
    <w:rsid w:val="008C7543"/>
    <w:rsid w:val="008D1956"/>
    <w:rsid w:val="008E194A"/>
    <w:rsid w:val="008E3CE3"/>
    <w:rsid w:val="008F20BD"/>
    <w:rsid w:val="008F49FC"/>
    <w:rsid w:val="00903FBC"/>
    <w:rsid w:val="00904301"/>
    <w:rsid w:val="00942E00"/>
    <w:rsid w:val="00943D3A"/>
    <w:rsid w:val="009638B0"/>
    <w:rsid w:val="00966A45"/>
    <w:rsid w:val="009709DE"/>
    <w:rsid w:val="009743DE"/>
    <w:rsid w:val="009950FE"/>
    <w:rsid w:val="009A20EF"/>
    <w:rsid w:val="009C1328"/>
    <w:rsid w:val="009C2C1A"/>
    <w:rsid w:val="009C74C1"/>
    <w:rsid w:val="009D0593"/>
    <w:rsid w:val="009E509A"/>
    <w:rsid w:val="009F0900"/>
    <w:rsid w:val="00A13F9D"/>
    <w:rsid w:val="00A23954"/>
    <w:rsid w:val="00A2487F"/>
    <w:rsid w:val="00A2557F"/>
    <w:rsid w:val="00A32C7A"/>
    <w:rsid w:val="00A3683E"/>
    <w:rsid w:val="00A60EAF"/>
    <w:rsid w:val="00A63137"/>
    <w:rsid w:val="00A840F9"/>
    <w:rsid w:val="00A96028"/>
    <w:rsid w:val="00A97DB0"/>
    <w:rsid w:val="00AA0C1A"/>
    <w:rsid w:val="00AA3C50"/>
    <w:rsid w:val="00AA76C1"/>
    <w:rsid w:val="00AB405E"/>
    <w:rsid w:val="00AB643B"/>
    <w:rsid w:val="00AC0F9F"/>
    <w:rsid w:val="00AC67E6"/>
    <w:rsid w:val="00AD2BAC"/>
    <w:rsid w:val="00B056E6"/>
    <w:rsid w:val="00B177F9"/>
    <w:rsid w:val="00B178B5"/>
    <w:rsid w:val="00B22A4F"/>
    <w:rsid w:val="00B24DD1"/>
    <w:rsid w:val="00B324AB"/>
    <w:rsid w:val="00B35E90"/>
    <w:rsid w:val="00B37862"/>
    <w:rsid w:val="00B60E88"/>
    <w:rsid w:val="00B7059A"/>
    <w:rsid w:val="00B73913"/>
    <w:rsid w:val="00B74F72"/>
    <w:rsid w:val="00B97432"/>
    <w:rsid w:val="00BA2EAA"/>
    <w:rsid w:val="00BA36C1"/>
    <w:rsid w:val="00BB0713"/>
    <w:rsid w:val="00BB1860"/>
    <w:rsid w:val="00BC4028"/>
    <w:rsid w:val="00BC5C9C"/>
    <w:rsid w:val="00BF73B9"/>
    <w:rsid w:val="00C00C81"/>
    <w:rsid w:val="00C01EA0"/>
    <w:rsid w:val="00C04BD5"/>
    <w:rsid w:val="00C27AE9"/>
    <w:rsid w:val="00C373B9"/>
    <w:rsid w:val="00C426BB"/>
    <w:rsid w:val="00C6415A"/>
    <w:rsid w:val="00C93C63"/>
    <w:rsid w:val="00C97B08"/>
    <w:rsid w:val="00CA1E6A"/>
    <w:rsid w:val="00CB123D"/>
    <w:rsid w:val="00CB1760"/>
    <w:rsid w:val="00CB3F69"/>
    <w:rsid w:val="00CB425C"/>
    <w:rsid w:val="00CD2620"/>
    <w:rsid w:val="00CE72E3"/>
    <w:rsid w:val="00D011F2"/>
    <w:rsid w:val="00D0263C"/>
    <w:rsid w:val="00D25D60"/>
    <w:rsid w:val="00D431DA"/>
    <w:rsid w:val="00D53F95"/>
    <w:rsid w:val="00D65D3D"/>
    <w:rsid w:val="00D715C6"/>
    <w:rsid w:val="00D818EC"/>
    <w:rsid w:val="00D86FEC"/>
    <w:rsid w:val="00D8719E"/>
    <w:rsid w:val="00DB34C1"/>
    <w:rsid w:val="00DB4296"/>
    <w:rsid w:val="00DB46A4"/>
    <w:rsid w:val="00DD31D1"/>
    <w:rsid w:val="00DD3832"/>
    <w:rsid w:val="00DE25D8"/>
    <w:rsid w:val="00DE4611"/>
    <w:rsid w:val="00DE7649"/>
    <w:rsid w:val="00DF17D8"/>
    <w:rsid w:val="00DF4CEF"/>
    <w:rsid w:val="00DF5BB9"/>
    <w:rsid w:val="00E03AA8"/>
    <w:rsid w:val="00E1346C"/>
    <w:rsid w:val="00E25B07"/>
    <w:rsid w:val="00E33A16"/>
    <w:rsid w:val="00E35946"/>
    <w:rsid w:val="00E43232"/>
    <w:rsid w:val="00E52CDE"/>
    <w:rsid w:val="00E65427"/>
    <w:rsid w:val="00E65D24"/>
    <w:rsid w:val="00E67EF4"/>
    <w:rsid w:val="00E72606"/>
    <w:rsid w:val="00EC77E4"/>
    <w:rsid w:val="00ED0A35"/>
    <w:rsid w:val="00EE05B3"/>
    <w:rsid w:val="00EE1659"/>
    <w:rsid w:val="00EE5B5E"/>
    <w:rsid w:val="00F01F16"/>
    <w:rsid w:val="00F069FD"/>
    <w:rsid w:val="00F07391"/>
    <w:rsid w:val="00F21F6D"/>
    <w:rsid w:val="00F24174"/>
    <w:rsid w:val="00F260EA"/>
    <w:rsid w:val="00F27006"/>
    <w:rsid w:val="00F311D8"/>
    <w:rsid w:val="00F565FC"/>
    <w:rsid w:val="00F77A67"/>
    <w:rsid w:val="00F80CC9"/>
    <w:rsid w:val="00FA0ED6"/>
    <w:rsid w:val="00FA2A9D"/>
    <w:rsid w:val="00FA3D4B"/>
    <w:rsid w:val="00FB0194"/>
    <w:rsid w:val="00FB3A48"/>
    <w:rsid w:val="00FB5281"/>
    <w:rsid w:val="00FC7BB8"/>
    <w:rsid w:val="00FD470E"/>
    <w:rsid w:val="00FE5A66"/>
    <w:rsid w:val="00FF65EB"/>
    <w:rsid w:val="00FF6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97286A"/>
  <w15:chartTrackingRefBased/>
  <w15:docId w15:val="{5C1956B8-A3A9-408D-B2D3-E43142809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007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aliases w:val="Overskrift 1 indholdsforteg.,Alna (1.),Appendix,Appendix1,Appendix2,Appendix3,Appendix11,Appendix21,Appendix4,Appendix5,Appendix6,Appendix12,Appendix22,Appendix31,Appendix111,Appendix211,Appendix41,Appendix51,Appendix7,Char"/>
    <w:basedOn w:val="Normal"/>
    <w:next w:val="Normal"/>
    <w:link w:val="Heading1Char"/>
    <w:qFormat/>
    <w:rsid w:val="00F77A67"/>
    <w:pPr>
      <w:keepNext/>
      <w:numPr>
        <w:numId w:val="1"/>
      </w:numPr>
      <w:spacing w:before="360" w:after="360"/>
      <w:jc w:val="center"/>
      <w:outlineLvl w:val="0"/>
    </w:pPr>
    <w:rPr>
      <w:sz w:val="28"/>
    </w:rPr>
  </w:style>
  <w:style w:type="paragraph" w:styleId="Heading3">
    <w:name w:val="heading 3"/>
    <w:aliases w:val="Overskrift 3 indholdsfortegn.,Section Header3,Sub-Clause Paragraph,Antraste 3,Antraste 31,Antraste 32,Antraste 33,Antraste 34,Antraste 35,Antraste 36,Antraste 37,H3,Alna (1.1.1.)"/>
    <w:basedOn w:val="Normal"/>
    <w:next w:val="Normal"/>
    <w:link w:val="Heading3Char"/>
    <w:qFormat/>
    <w:rsid w:val="00F77A67"/>
    <w:pPr>
      <w:keepNext/>
      <w:numPr>
        <w:ilvl w:val="2"/>
        <w:numId w:val="1"/>
      </w:numPr>
      <w:jc w:val="both"/>
      <w:outlineLvl w:val="2"/>
    </w:pPr>
  </w:style>
  <w:style w:type="paragraph" w:styleId="Heading4">
    <w:name w:val="heading 4"/>
    <w:aliases w:val="Heading 4 Char Char Char Char,Sub-Clause Sub-paragraph, Sub-Clause Sub-paragraph,Overskrift 4 indholdsforteg."/>
    <w:basedOn w:val="Normal"/>
    <w:next w:val="Normal"/>
    <w:link w:val="Heading4Char"/>
    <w:qFormat/>
    <w:rsid w:val="00F77A67"/>
    <w:pPr>
      <w:keepNext/>
      <w:numPr>
        <w:ilvl w:val="3"/>
        <w:numId w:val="1"/>
      </w:numPr>
      <w:outlineLvl w:val="3"/>
    </w:pPr>
    <w:rPr>
      <w:b/>
      <w:sz w:val="44"/>
    </w:rPr>
  </w:style>
  <w:style w:type="paragraph" w:styleId="Heading5">
    <w:name w:val="heading 5"/>
    <w:aliases w:val=" Char12,Char12"/>
    <w:basedOn w:val="Normal"/>
    <w:next w:val="Normal"/>
    <w:link w:val="Heading5Char"/>
    <w:qFormat/>
    <w:rsid w:val="00F77A67"/>
    <w:pPr>
      <w:keepNext/>
      <w:numPr>
        <w:ilvl w:val="4"/>
        <w:numId w:val="1"/>
      </w:numPr>
      <w:outlineLvl w:val="4"/>
    </w:pPr>
    <w:rPr>
      <w:b/>
      <w:sz w:val="40"/>
    </w:rPr>
  </w:style>
  <w:style w:type="paragraph" w:styleId="Heading6">
    <w:name w:val="heading 6"/>
    <w:basedOn w:val="Normal"/>
    <w:next w:val="Normal"/>
    <w:link w:val="Heading6Char"/>
    <w:qFormat/>
    <w:rsid w:val="00F77A67"/>
    <w:pPr>
      <w:keepNext/>
      <w:numPr>
        <w:ilvl w:val="5"/>
        <w:numId w:val="1"/>
      </w:numPr>
      <w:outlineLvl w:val="5"/>
    </w:pPr>
    <w:rPr>
      <w:b/>
      <w:sz w:val="36"/>
    </w:rPr>
  </w:style>
  <w:style w:type="paragraph" w:styleId="Heading7">
    <w:name w:val="heading 7"/>
    <w:basedOn w:val="Normal"/>
    <w:next w:val="Normal"/>
    <w:link w:val="Heading7Char"/>
    <w:qFormat/>
    <w:rsid w:val="00F77A67"/>
    <w:pPr>
      <w:keepNext/>
      <w:numPr>
        <w:ilvl w:val="6"/>
        <w:numId w:val="1"/>
      </w:numPr>
      <w:outlineLvl w:val="6"/>
    </w:pPr>
    <w:rPr>
      <w:sz w:val="48"/>
    </w:rPr>
  </w:style>
  <w:style w:type="paragraph" w:styleId="Heading8">
    <w:name w:val="heading 8"/>
    <w:basedOn w:val="Normal"/>
    <w:next w:val="Normal"/>
    <w:link w:val="Heading8Char"/>
    <w:qFormat/>
    <w:rsid w:val="00F77A67"/>
    <w:pPr>
      <w:keepNext/>
      <w:numPr>
        <w:ilvl w:val="7"/>
        <w:numId w:val="1"/>
      </w:numPr>
      <w:outlineLvl w:val="7"/>
    </w:pPr>
    <w:rPr>
      <w:b/>
      <w:sz w:val="18"/>
    </w:rPr>
  </w:style>
  <w:style w:type="paragraph" w:styleId="Heading9">
    <w:name w:val="heading 9"/>
    <w:basedOn w:val="Normal"/>
    <w:next w:val="Normal"/>
    <w:link w:val="Heading9Char"/>
    <w:qFormat/>
    <w:rsid w:val="00F77A67"/>
    <w:pPr>
      <w:keepNext/>
      <w:numPr>
        <w:ilvl w:val="8"/>
        <w:numId w:val="1"/>
      </w:numPr>
      <w:outlineLvl w:val="8"/>
    </w:pPr>
    <w:rPr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Overskrift 1 indholdsforteg. Char,Alna (1.) Char,Appendix Char,Appendix1 Char,Appendix2 Char,Appendix3 Char,Appendix11 Char,Appendix21 Char,Appendix4 Char,Appendix5 Char,Appendix6 Char,Appendix12 Char,Appendix22 Char,Appendix31 Char"/>
    <w:basedOn w:val="DefaultParagraphFont"/>
    <w:link w:val="Heading1"/>
    <w:rsid w:val="00F77A67"/>
    <w:rPr>
      <w:rFonts w:ascii="Times New Roman" w:eastAsia="Times New Roman" w:hAnsi="Times New Roman" w:cs="Times New Roman"/>
      <w:sz w:val="28"/>
      <w:szCs w:val="20"/>
    </w:rPr>
  </w:style>
  <w:style w:type="character" w:customStyle="1" w:styleId="Heading3Char">
    <w:name w:val="Heading 3 Char"/>
    <w:aliases w:val="Overskrift 3 indholdsfortegn. Char,Section Header3 Char,Sub-Clause Paragraph Char,Antraste 3 Char,Antraste 31 Char,Antraste 32 Char,Antraste 33 Char,Antraste 34 Char,Antraste 35 Char,Antraste 36 Char,Antraste 37 Char,H3 Char"/>
    <w:basedOn w:val="DefaultParagraphFont"/>
    <w:link w:val="Heading3"/>
    <w:rsid w:val="00F77A6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4Char">
    <w:name w:val="Heading 4 Char"/>
    <w:aliases w:val="Heading 4 Char Char Char Char Char,Sub-Clause Sub-paragraph Char, Sub-Clause Sub-paragraph Char,Overskrift 4 indholdsforteg. Char"/>
    <w:basedOn w:val="DefaultParagraphFont"/>
    <w:link w:val="Heading4"/>
    <w:rsid w:val="00F77A67"/>
    <w:rPr>
      <w:rFonts w:ascii="Times New Roman" w:eastAsia="Times New Roman" w:hAnsi="Times New Roman" w:cs="Times New Roman"/>
      <w:b/>
      <w:sz w:val="44"/>
      <w:szCs w:val="20"/>
    </w:rPr>
  </w:style>
  <w:style w:type="character" w:customStyle="1" w:styleId="Heading5Char">
    <w:name w:val="Heading 5 Char"/>
    <w:aliases w:val=" Char12 Char,Char12 Char"/>
    <w:basedOn w:val="DefaultParagraphFont"/>
    <w:link w:val="Heading5"/>
    <w:rsid w:val="00F77A67"/>
    <w:rPr>
      <w:rFonts w:ascii="Times New Roman" w:eastAsia="Times New Roman" w:hAnsi="Times New Roman" w:cs="Times New Roman"/>
      <w:b/>
      <w:sz w:val="40"/>
      <w:szCs w:val="20"/>
    </w:rPr>
  </w:style>
  <w:style w:type="character" w:customStyle="1" w:styleId="Heading6Char">
    <w:name w:val="Heading 6 Char"/>
    <w:basedOn w:val="DefaultParagraphFont"/>
    <w:link w:val="Heading6"/>
    <w:rsid w:val="00F77A67"/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Heading7Char">
    <w:name w:val="Heading 7 Char"/>
    <w:basedOn w:val="DefaultParagraphFont"/>
    <w:link w:val="Heading7"/>
    <w:rsid w:val="00F77A67"/>
    <w:rPr>
      <w:rFonts w:ascii="Times New Roman" w:eastAsia="Times New Roman" w:hAnsi="Times New Roman" w:cs="Times New Roman"/>
      <w:sz w:val="48"/>
      <w:szCs w:val="20"/>
    </w:rPr>
  </w:style>
  <w:style w:type="character" w:customStyle="1" w:styleId="Heading8Char">
    <w:name w:val="Heading 8 Char"/>
    <w:basedOn w:val="DefaultParagraphFont"/>
    <w:link w:val="Heading8"/>
    <w:rsid w:val="00F77A67"/>
    <w:rPr>
      <w:rFonts w:ascii="Times New Roman" w:eastAsia="Times New Roman" w:hAnsi="Times New Roman" w:cs="Times New Roman"/>
      <w:b/>
      <w:sz w:val="18"/>
      <w:szCs w:val="20"/>
    </w:rPr>
  </w:style>
  <w:style w:type="character" w:customStyle="1" w:styleId="Heading9Char">
    <w:name w:val="Heading 9 Char"/>
    <w:basedOn w:val="DefaultParagraphFont"/>
    <w:link w:val="Heading9"/>
    <w:rsid w:val="00F77A67"/>
    <w:rPr>
      <w:rFonts w:ascii="Times New Roman" w:eastAsia="Times New Roman" w:hAnsi="Times New Roman" w:cs="Times New Roman"/>
      <w:sz w:val="40"/>
      <w:szCs w:val="20"/>
    </w:rPr>
  </w:style>
  <w:style w:type="paragraph" w:styleId="BodyText">
    <w:name w:val="Body Text"/>
    <w:aliases w:val="body indent,ändrad,Body single,EHPT,Body Text2"/>
    <w:basedOn w:val="Normal"/>
    <w:link w:val="BodyTextChar"/>
    <w:rsid w:val="00F77A67"/>
    <w:rPr>
      <w:b/>
      <w:bCs/>
      <w:i/>
      <w:iCs/>
      <w:szCs w:val="24"/>
    </w:rPr>
  </w:style>
  <w:style w:type="character" w:customStyle="1" w:styleId="BodyTextChar">
    <w:name w:val="Body Text Char"/>
    <w:aliases w:val="body indent Char,ändrad Char,Body single Char,EHPT Char,Body Text2 Char"/>
    <w:basedOn w:val="DefaultParagraphFont"/>
    <w:link w:val="BodyText"/>
    <w:rsid w:val="00F77A67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F77A67"/>
    <w:pPr>
      <w:jc w:val="center"/>
    </w:pPr>
    <w:rPr>
      <w:b/>
      <w:bCs/>
      <w:i/>
      <w:iCs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rsid w:val="00F77A67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table" w:styleId="TableGrid">
    <w:name w:val="Table Grid"/>
    <w:basedOn w:val="TableNormal"/>
    <w:uiPriority w:val="39"/>
    <w:rsid w:val="00F77A67"/>
    <w:pPr>
      <w:spacing w:after="200" w:line="276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 Red,Numbering,ERP-List Paragraph,List Paragraph11,Bullet EY,List Paragraph2,Buletai,List Paragraph21,List Paragraph1,lp1,Bullet 1,Use Case List Paragraph,List Paragraph111,Paragraph,List not in Table,Bullet Number,lp11"/>
    <w:basedOn w:val="Normal"/>
    <w:link w:val="ListParagraphChar"/>
    <w:uiPriority w:val="34"/>
    <w:qFormat/>
    <w:rsid w:val="00F77A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customStyle="1" w:styleId="Sutartiessktxtdalys">
    <w:name w:val="Sutarties sk txt dalys"/>
    <w:basedOn w:val="Normal"/>
    <w:rsid w:val="00F77A67"/>
    <w:pPr>
      <w:numPr>
        <w:ilvl w:val="1"/>
        <w:numId w:val="1"/>
      </w:numPr>
      <w:ind w:left="-294"/>
    </w:pPr>
  </w:style>
  <w:style w:type="character" w:customStyle="1" w:styleId="ListParagraphChar">
    <w:name w:val="List Paragraph Char"/>
    <w:aliases w:val="List Paragraph Red Char,Numbering Char,ERP-List Paragraph Char,List Paragraph11 Char,Bullet EY Char,List Paragraph2 Char,Buletai Char,List Paragraph21 Char,List Paragraph1 Char,lp1 Char,Bullet 1 Char,Use Case List Paragraph Char"/>
    <w:basedOn w:val="DefaultParagraphFont"/>
    <w:link w:val="ListParagraph"/>
    <w:uiPriority w:val="34"/>
    <w:qFormat/>
    <w:locked/>
    <w:rsid w:val="00F77A67"/>
    <w:rPr>
      <w:rFonts w:ascii="Calibri" w:eastAsia="Calibri" w:hAnsi="Calibri" w:cs="Times New Roman"/>
      <w:lang w:val="en-US"/>
    </w:rPr>
  </w:style>
  <w:style w:type="paragraph" w:styleId="FootnoteText">
    <w:name w:val="footnote text"/>
    <w:aliases w:val=" Char"/>
    <w:basedOn w:val="Normal"/>
    <w:link w:val="FootnoteTextChar"/>
    <w:rsid w:val="00F77A67"/>
    <w:rPr>
      <w:sz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77A67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rsid w:val="00F77A67"/>
    <w:rPr>
      <w:vertAlign w:val="superscript"/>
    </w:rPr>
  </w:style>
  <w:style w:type="table" w:customStyle="1" w:styleId="Lentelstinklelis1">
    <w:name w:val="Lentelės tinklelis1"/>
    <w:basedOn w:val="TableNormal"/>
    <w:next w:val="TableGrid"/>
    <w:uiPriority w:val="99"/>
    <w:rsid w:val="00F77A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">
    <w:name w:val="Table Grid1"/>
    <w:basedOn w:val="TableNormal"/>
    <w:next w:val="TableGrid"/>
    <w:rsid w:val="00F77A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99"/>
    <w:rsid w:val="00F77A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VPSHeading1">
    <w:name w:val="VPS Heading 1"/>
    <w:basedOn w:val="Normal"/>
    <w:qFormat/>
    <w:rsid w:val="00F77A67"/>
    <w:pPr>
      <w:numPr>
        <w:numId w:val="5"/>
      </w:numPr>
      <w:tabs>
        <w:tab w:val="clear" w:pos="567"/>
        <w:tab w:val="left" w:pos="851"/>
        <w:tab w:val="left" w:pos="993"/>
      </w:tabs>
      <w:suppressAutoHyphens/>
      <w:snapToGrid w:val="0"/>
      <w:spacing w:before="240" w:after="240"/>
      <w:ind w:left="851" w:hanging="851"/>
      <w:jc w:val="both"/>
    </w:pPr>
    <w:rPr>
      <w:rFonts w:ascii="Calibri" w:eastAsia="PMingLiU" w:hAnsi="Calibri"/>
      <w:b/>
      <w:bCs/>
      <w:caps/>
      <w:sz w:val="22"/>
      <w:szCs w:val="22"/>
      <w:lang w:eastAsia="ar-SA"/>
    </w:rPr>
  </w:style>
  <w:style w:type="paragraph" w:customStyle="1" w:styleId="VPSProvision">
    <w:name w:val="VPS Provision"/>
    <w:basedOn w:val="Normal"/>
    <w:qFormat/>
    <w:rsid w:val="00F77A67"/>
    <w:pPr>
      <w:numPr>
        <w:ilvl w:val="1"/>
        <w:numId w:val="5"/>
      </w:numPr>
      <w:tabs>
        <w:tab w:val="left" w:pos="993"/>
      </w:tabs>
      <w:suppressAutoHyphens/>
      <w:spacing w:after="120"/>
      <w:ind w:left="851" w:hanging="851"/>
      <w:jc w:val="both"/>
    </w:pPr>
    <w:rPr>
      <w:rFonts w:ascii="Calibri" w:eastAsia="PMingLiU" w:hAnsi="Calibri"/>
      <w:sz w:val="22"/>
      <w:szCs w:val="22"/>
      <w:lang w:eastAsia="ar-SA"/>
    </w:rPr>
  </w:style>
  <w:style w:type="character" w:customStyle="1" w:styleId="VPSSubprovisionChar">
    <w:name w:val="VPS Subprovision Char"/>
    <w:link w:val="VPSSubprovision"/>
    <w:locked/>
    <w:rsid w:val="00F77A67"/>
    <w:rPr>
      <w:rFonts w:ascii="Calibri" w:eastAsia="PMingLiU" w:hAnsi="Calibri" w:cs="Times New Roman"/>
      <w:lang w:eastAsia="lt-LT"/>
    </w:rPr>
  </w:style>
  <w:style w:type="paragraph" w:customStyle="1" w:styleId="VPSSubprovision">
    <w:name w:val="VPS Subprovision"/>
    <w:basedOn w:val="VPSProvision"/>
    <w:link w:val="VPSSubprovisionChar"/>
    <w:qFormat/>
    <w:rsid w:val="00F77A67"/>
    <w:pPr>
      <w:numPr>
        <w:ilvl w:val="2"/>
      </w:numPr>
      <w:ind w:left="851" w:hanging="851"/>
    </w:pPr>
    <w:rPr>
      <w:lang w:eastAsia="lt-LT"/>
    </w:rPr>
  </w:style>
  <w:style w:type="character" w:customStyle="1" w:styleId="FontStyle15">
    <w:name w:val="Font Style15"/>
    <w:basedOn w:val="DefaultParagraphFont"/>
    <w:uiPriority w:val="99"/>
    <w:rsid w:val="00F77A67"/>
    <w:rPr>
      <w:rFonts w:ascii="Times New Roman" w:hAnsi="Times New Roman" w:cs="Times New Roman"/>
      <w:sz w:val="20"/>
      <w:szCs w:val="20"/>
    </w:rPr>
  </w:style>
  <w:style w:type="paragraph" w:customStyle="1" w:styleId="Standard1">
    <w:name w:val="Standard1"/>
    <w:rsid w:val="00F77A6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character" w:styleId="Hyperlink">
    <w:name w:val="Hyperlink"/>
    <w:uiPriority w:val="99"/>
    <w:rsid w:val="001D19F8"/>
    <w:rPr>
      <w:rFonts w:cs="Times New Roman"/>
      <w:color w:val="0000FF"/>
      <w:u w:val="single"/>
    </w:rPr>
  </w:style>
  <w:style w:type="character" w:customStyle="1" w:styleId="Laukeliai">
    <w:name w:val="Laukeliai"/>
    <w:uiPriority w:val="1"/>
    <w:rsid w:val="00EE1659"/>
    <w:rPr>
      <w:rFonts w:ascii="Arial" w:hAnsi="Arial"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706D6D"/>
    <w:pPr>
      <w:jc w:val="both"/>
    </w:pPr>
    <w:rPr>
      <w:rFonts w:ascii="Segoe UI" w:eastAsiaTheme="minorHAnsi" w:hAnsi="Segoe UI" w:cs="Segoe UI"/>
      <w:sz w:val="18"/>
      <w:szCs w:val="18"/>
      <w:lang w:eastAsia="lt-LT"/>
    </w:rPr>
  </w:style>
  <w:style w:type="character" w:customStyle="1" w:styleId="BalloonTextChar">
    <w:name w:val="Balloon Text Char"/>
    <w:basedOn w:val="DefaultParagraphFont"/>
    <w:link w:val="BalloonText"/>
    <w:uiPriority w:val="99"/>
    <w:rsid w:val="00706D6D"/>
    <w:rPr>
      <w:rFonts w:ascii="Segoe UI" w:hAnsi="Segoe UI" w:cs="Segoe UI"/>
      <w:sz w:val="18"/>
      <w:szCs w:val="18"/>
      <w:lang w:eastAsia="lt-LT"/>
    </w:rPr>
  </w:style>
  <w:style w:type="paragraph" w:customStyle="1" w:styleId="DiagramaDiagramaDiagrama">
    <w:name w:val="Diagrama Diagrama Diagrama"/>
    <w:basedOn w:val="Normal"/>
    <w:rsid w:val="009950FE"/>
    <w:pPr>
      <w:spacing w:after="160" w:line="240" w:lineRule="exact"/>
    </w:pPr>
    <w:rPr>
      <w:rFonts w:ascii="Tahoma" w:hAnsi="Tahoma" w:cs="Tahoma"/>
      <w:sz w:val="2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1B673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B673C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B673C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673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673C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1878F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14255C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4255C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14255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4255C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695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3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005c9cf-005f-42e7-9f32-3739ce0db2cc" xsi:nil="true"/>
    <lcf76f155ced4ddcb4097134ff3c332f xmlns="df78c847-7990-474d-b937-418f54a9b236">
      <Terms xmlns="http://schemas.microsoft.com/office/infopath/2007/PartnerControls"/>
    </lcf76f155ced4ddcb4097134ff3c332f>
    <buot xmlns="df78c847-7990-474d-b937-418f54a9b236" xsi:nil="true"/>
    <SharedWithUsers xmlns="1005c9cf-005f-42e7-9f32-3739ce0db2cc">
      <UserInfo>
        <DisplayName/>
        <AccountId xsi:nil="true"/>
        <AccountType/>
      </UserInfo>
    </SharedWithUser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5BC9F6ECFB0648BEAAE2B833A73F24" ma:contentTypeVersion="18" ma:contentTypeDescription="Create a new document." ma:contentTypeScope="" ma:versionID="46888711776fee172efab26578783792">
  <xsd:schema xmlns:xsd="http://www.w3.org/2001/XMLSchema" xmlns:xs="http://www.w3.org/2001/XMLSchema" xmlns:p="http://schemas.microsoft.com/office/2006/metadata/properties" xmlns:ns2="1005c9cf-005f-42e7-9f32-3739ce0db2cc" xmlns:ns3="df78c847-7990-474d-b937-418f54a9b236" targetNamespace="http://schemas.microsoft.com/office/2006/metadata/properties" ma:root="true" ma:fieldsID="816049be7787c45edd9570c20d47664b" ns2:_="" ns3:_="">
    <xsd:import namespace="1005c9cf-005f-42e7-9f32-3739ce0db2cc"/>
    <xsd:import namespace="df78c847-7990-474d-b937-418f54a9b23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buot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05c9cf-005f-42e7-9f32-3739ce0db2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c304ee7b-b101-4090-83ab-fc4f93dc54c5}" ma:internalName="TaxCatchAll" ma:showField="CatchAllData" ma:web="1005c9cf-005f-42e7-9f32-3739ce0db2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78c847-7990-474d-b937-418f54a9b2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buot" ma:index="20" nillable="true" ma:displayName="Date and time" ma:internalName="buot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1e55ea33-fb35-4a2d-acc7-4a37822b3b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4226C0-7396-45F8-B2F1-DE836E1FCCBE}">
  <ds:schemaRefs>
    <ds:schemaRef ds:uri="http://schemas.microsoft.com/office/2006/metadata/properties"/>
    <ds:schemaRef ds:uri="http://schemas.microsoft.com/office/infopath/2007/PartnerControls"/>
    <ds:schemaRef ds:uri="1005c9cf-005f-42e7-9f32-3739ce0db2cc"/>
    <ds:schemaRef ds:uri="df78c847-7990-474d-b937-418f54a9b236"/>
  </ds:schemaRefs>
</ds:datastoreItem>
</file>

<file path=customXml/itemProps2.xml><?xml version="1.0" encoding="utf-8"?>
<ds:datastoreItem xmlns:ds="http://schemas.openxmlformats.org/officeDocument/2006/customXml" ds:itemID="{37DEAF8C-42F7-4C6A-BF7D-420BF980440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AD0A35E-683B-4001-BF83-C3E41668744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8837027-2CCF-4429-9C37-468A559A7B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05c9cf-005f-42e7-9f32-3739ce0db2cc"/>
    <ds:schemaRef ds:uri="df78c847-7990-474d-b937-418f54a9b2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5</Pages>
  <Words>5867</Words>
  <Characters>3345</Characters>
  <Application>Microsoft Office Word</Application>
  <DocSecurity>0</DocSecurity>
  <Lines>27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Miglė Lažauninkienė</dc:creator>
  <cp:keywords/>
  <dc:description/>
  <cp:lastModifiedBy>Neringa Paulauskaitė</cp:lastModifiedBy>
  <cp:revision>84</cp:revision>
  <dcterms:created xsi:type="dcterms:W3CDTF">2022-09-07T07:46:00Z</dcterms:created>
  <dcterms:modified xsi:type="dcterms:W3CDTF">2025-06-06T05:56:00Z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626e37e3-eade-4912-9d4c-e447896d3396</vt:lpwstr>
  </property>
  <property fmtid="{D5CDD505-2E9C-101B-9397-08002B2CF9AE}" pid="3" name="AonClassification">
    <vt:lpwstr>ADC_class_200</vt:lpwstr>
  </property>
  <property fmtid="{D5CDD505-2E9C-101B-9397-08002B2CF9AE}" pid="4" name="MSIP_Label_75464948-aeeb-436c-a291-ab13687dc8ce_Enabled">
    <vt:lpwstr>true</vt:lpwstr>
  </property>
  <property fmtid="{D5CDD505-2E9C-101B-9397-08002B2CF9AE}" pid="5" name="MSIP_Label_75464948-aeeb-436c-a291-ab13687dc8ce_SetDate">
    <vt:lpwstr>2022-08-04T06:14:43Z</vt:lpwstr>
  </property>
  <property fmtid="{D5CDD505-2E9C-101B-9397-08002B2CF9AE}" pid="6" name="MSIP_Label_75464948-aeeb-436c-a291-ab13687dc8ce_Method">
    <vt:lpwstr>Standard</vt:lpwstr>
  </property>
  <property fmtid="{D5CDD505-2E9C-101B-9397-08002B2CF9AE}" pid="7" name="MSIP_Label_75464948-aeeb-436c-a291-ab13687dc8ce_Name">
    <vt:lpwstr>Internal</vt:lpwstr>
  </property>
  <property fmtid="{D5CDD505-2E9C-101B-9397-08002B2CF9AE}" pid="8" name="MSIP_Label_75464948-aeeb-436c-a291-ab13687dc8ce_SiteId">
    <vt:lpwstr>e54289c6-b630-4215-acc5-57eec01212d6</vt:lpwstr>
  </property>
  <property fmtid="{D5CDD505-2E9C-101B-9397-08002B2CF9AE}" pid="9" name="MSIP_Label_75464948-aeeb-436c-a291-ab13687dc8ce_ActionId">
    <vt:lpwstr>93645df1-5cb0-4fb3-8252-f01901567ddc</vt:lpwstr>
  </property>
  <property fmtid="{D5CDD505-2E9C-101B-9397-08002B2CF9AE}" pid="10" name="MSIP_Label_75464948-aeeb-436c-a291-ab13687dc8ce_ContentBits">
    <vt:lpwstr>0</vt:lpwstr>
  </property>
  <property fmtid="{D5CDD505-2E9C-101B-9397-08002B2CF9AE}" pid="11" name="ContentTypeId">
    <vt:lpwstr>0x0101003C5BC9F6ECFB0648BEAAE2B833A73F24</vt:lpwstr>
  </property>
  <property fmtid="{D5CDD505-2E9C-101B-9397-08002B2CF9AE}" pid="12" name="MediaServiceImageTags">
    <vt:lpwstr/>
  </property>
  <property fmtid="{D5CDD505-2E9C-101B-9397-08002B2CF9AE}" pid="13" name="Order">
    <vt:r8>79575200</vt:r8>
  </property>
  <property fmtid="{D5CDD505-2E9C-101B-9397-08002B2CF9AE}" pid="14" name="ComplianceAssetId">
    <vt:lpwstr/>
  </property>
  <property fmtid="{D5CDD505-2E9C-101B-9397-08002B2CF9AE}" pid="15" name="_ExtendedDescription">
    <vt:lpwstr/>
  </property>
  <property fmtid="{D5CDD505-2E9C-101B-9397-08002B2CF9AE}" pid="16" name="TriggerFlowInfo">
    <vt:lpwstr/>
  </property>
</Properties>
</file>